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E885B84" w14:textId="77777777" w:rsidR="001B04E0" w:rsidRDefault="001B04E0">
      <w:pPr>
        <w:pStyle w:val="normal0"/>
      </w:pPr>
      <w:bookmarkStart w:id="0" w:name="_GoBack"/>
      <w:bookmarkEnd w:id="0"/>
    </w:p>
    <w:p w14:paraId="102BAA94" w14:textId="77777777" w:rsidR="001B04E0" w:rsidRDefault="001B04E0">
      <w:pPr>
        <w:pStyle w:val="normal0"/>
      </w:pPr>
    </w:p>
    <w:p w14:paraId="763B9826" w14:textId="77777777" w:rsidR="001B04E0" w:rsidRDefault="005E337C">
      <w:pPr>
        <w:pStyle w:val="normal0"/>
        <w:jc w:val="center"/>
      </w:pPr>
      <w:r>
        <w:rPr>
          <w:b/>
          <w:sz w:val="28"/>
          <w:szCs w:val="28"/>
        </w:rPr>
        <w:t xml:space="preserve">100 </w:t>
      </w:r>
      <w:proofErr w:type="spellStart"/>
      <w:r>
        <w:rPr>
          <w:b/>
          <w:sz w:val="28"/>
          <w:szCs w:val="28"/>
        </w:rPr>
        <w:t>años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historia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nutren</w:t>
      </w:r>
      <w:proofErr w:type="spellEnd"/>
      <w:r>
        <w:rPr>
          <w:b/>
          <w:sz w:val="28"/>
          <w:szCs w:val="28"/>
        </w:rPr>
        <w:t xml:space="preserve"> el </w:t>
      </w:r>
      <w:proofErr w:type="spellStart"/>
      <w:r>
        <w:rPr>
          <w:b/>
          <w:sz w:val="28"/>
          <w:szCs w:val="28"/>
        </w:rPr>
        <w:t>mejor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cognac</w:t>
      </w:r>
    </w:p>
    <w:p w14:paraId="6748E655" w14:textId="77777777" w:rsidR="001B04E0" w:rsidRDefault="001B04E0">
      <w:pPr>
        <w:pStyle w:val="normal0"/>
        <w:jc w:val="center"/>
      </w:pPr>
    </w:p>
    <w:p w14:paraId="72B946E2" w14:textId="77777777" w:rsidR="001B04E0" w:rsidRDefault="005E337C">
      <w:pPr>
        <w:pStyle w:val="normal0"/>
        <w:numPr>
          <w:ilvl w:val="0"/>
          <w:numId w:val="2"/>
        </w:numPr>
        <w:ind w:hanging="360"/>
        <w:contextualSpacing/>
        <w:jc w:val="both"/>
        <w:rPr>
          <w:i/>
        </w:rPr>
      </w:pPr>
      <w:r>
        <w:rPr>
          <w:i/>
        </w:rPr>
        <w:t xml:space="preserve">Un </w:t>
      </w:r>
      <w:proofErr w:type="spellStart"/>
      <w:r>
        <w:rPr>
          <w:i/>
        </w:rPr>
        <w:t>siglo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historia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transcurre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mano</w:t>
      </w:r>
      <w:proofErr w:type="spellEnd"/>
      <w:r>
        <w:rPr>
          <w:i/>
        </w:rPr>
        <w:t xml:space="preserve"> del cognac </w:t>
      </w:r>
      <w:proofErr w:type="spellStart"/>
      <w:r>
        <w:rPr>
          <w:i/>
        </w:rPr>
        <w:t>más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fino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tras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hecho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histórico</w:t>
      </w:r>
      <w:proofErr w:type="spellEnd"/>
      <w:r>
        <w:rPr>
          <w:i/>
        </w:rPr>
        <w:t xml:space="preserve">, la </w:t>
      </w:r>
      <w:proofErr w:type="spellStart"/>
      <w:r>
        <w:rPr>
          <w:i/>
        </w:rPr>
        <w:t>humanidad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avanza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mientras</w:t>
      </w:r>
      <w:proofErr w:type="spellEnd"/>
      <w:r>
        <w:rPr>
          <w:i/>
        </w:rPr>
        <w:t xml:space="preserve"> LOUIS XIII </w:t>
      </w:r>
      <w:proofErr w:type="spellStart"/>
      <w:r>
        <w:rPr>
          <w:i/>
        </w:rPr>
        <w:t>participa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como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solemne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testigo</w:t>
      </w:r>
      <w:proofErr w:type="spellEnd"/>
      <w:r>
        <w:rPr>
          <w:i/>
        </w:rPr>
        <w:t>.</w:t>
      </w:r>
    </w:p>
    <w:p w14:paraId="48E13D8B" w14:textId="77777777" w:rsidR="001B04E0" w:rsidRDefault="001B04E0">
      <w:pPr>
        <w:pStyle w:val="normal0"/>
        <w:jc w:val="both"/>
      </w:pPr>
    </w:p>
    <w:p w14:paraId="0402D7A4" w14:textId="77777777" w:rsidR="001B04E0" w:rsidRDefault="005E337C">
      <w:pPr>
        <w:pStyle w:val="normal0"/>
        <w:jc w:val="both"/>
      </w:pPr>
      <w:r>
        <w:rPr>
          <w:b/>
        </w:rPr>
        <w:t>Ciudad de México, a</w:t>
      </w:r>
      <w:r>
        <w:rPr>
          <w:b/>
          <w:highlight w:val="white"/>
        </w:rPr>
        <w:t xml:space="preserve"> 30 de </w:t>
      </w:r>
      <w:proofErr w:type="spellStart"/>
      <w:r>
        <w:rPr>
          <w:b/>
          <w:highlight w:val="white"/>
        </w:rPr>
        <w:t>enero</w:t>
      </w:r>
      <w:proofErr w:type="spellEnd"/>
      <w:r>
        <w:rPr>
          <w:b/>
        </w:rPr>
        <w:t xml:space="preserve"> de 2017</w:t>
      </w:r>
      <w:proofErr w:type="gramStart"/>
      <w:r>
        <w:rPr>
          <w:b/>
        </w:rPr>
        <w:t>.–</w:t>
      </w:r>
      <w:proofErr w:type="gramEnd"/>
      <w:r>
        <w:rPr>
          <w:b/>
        </w:rPr>
        <w:t xml:space="preserve"> </w:t>
      </w:r>
      <w:r>
        <w:t xml:space="preserve">La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avanza</w:t>
      </w:r>
      <w:proofErr w:type="spellEnd"/>
      <w:r>
        <w:t xml:space="preserve"> de la </w:t>
      </w:r>
      <w:proofErr w:type="spellStart"/>
      <w:r>
        <w:t>mano</w:t>
      </w:r>
      <w:proofErr w:type="spellEnd"/>
      <w:r>
        <w:t xml:space="preserve"> del </w:t>
      </w:r>
      <w:proofErr w:type="spellStart"/>
      <w:r>
        <w:t>tiempo</w:t>
      </w:r>
      <w:proofErr w:type="spellEnd"/>
      <w:r>
        <w:t xml:space="preserve">: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avante</w:t>
      </w:r>
      <w:proofErr w:type="spellEnd"/>
      <w:r>
        <w:t xml:space="preserve">,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paso</w:t>
      </w:r>
      <w:proofErr w:type="spellEnd"/>
      <w:r>
        <w:t xml:space="preserve"> y sin </w:t>
      </w:r>
      <w:proofErr w:type="spellStart"/>
      <w:r>
        <w:t>demora</w:t>
      </w:r>
      <w:proofErr w:type="spellEnd"/>
      <w:r>
        <w:t xml:space="preserve">. De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, </w:t>
      </w:r>
      <w:hyperlink r:id="rId8">
        <w:r>
          <w:rPr>
            <w:b/>
            <w:color w:val="1155CC"/>
            <w:u w:val="single"/>
          </w:rPr>
          <w:t>LOUIS XIII</w:t>
        </w:r>
      </w:hyperlink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pacientemente</w:t>
      </w:r>
      <w:proofErr w:type="spellEnd"/>
      <w:r>
        <w:t xml:space="preserve"> </w:t>
      </w:r>
      <w:proofErr w:type="spellStart"/>
      <w:r>
        <w:t>añejado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cuatro</w:t>
      </w:r>
      <w:proofErr w:type="spellEnd"/>
      <w:r>
        <w:t xml:space="preserve"> </w:t>
      </w:r>
      <w:proofErr w:type="spellStart"/>
      <w:r>
        <w:t>generaciones</w:t>
      </w:r>
      <w:proofErr w:type="spellEnd"/>
      <w:r>
        <w:t xml:space="preserve"> de maestros de bodega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barricas</w:t>
      </w:r>
      <w:proofErr w:type="spellEnd"/>
      <w:r>
        <w:t xml:space="preserve"> </w:t>
      </w:r>
      <w:proofErr w:type="spellStart"/>
      <w:r>
        <w:t>especializadas</w:t>
      </w:r>
      <w:proofErr w:type="spellEnd"/>
      <w:r>
        <w:t xml:space="preserve"> de </w:t>
      </w:r>
      <w:proofErr w:type="spellStart"/>
      <w:r>
        <w:t>Rémy</w:t>
      </w:r>
      <w:proofErr w:type="spellEnd"/>
      <w:r>
        <w:t xml:space="preserve"> Cointreau en </w:t>
      </w:r>
      <w:proofErr w:type="spellStart"/>
      <w:r>
        <w:t>Merpins</w:t>
      </w:r>
      <w:proofErr w:type="spellEnd"/>
      <w:r>
        <w:t>, hasta</w:t>
      </w:r>
      <w:r>
        <w:t xml:space="preserve"> el </w:t>
      </w:r>
      <w:proofErr w:type="spellStart"/>
      <w:r>
        <w:t>momento</w:t>
      </w:r>
      <w:proofErr w:type="spellEnd"/>
      <w:r>
        <w:t xml:space="preserve"> en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y </w:t>
      </w:r>
      <w:proofErr w:type="spellStart"/>
      <w:r>
        <w:t>sabor</w:t>
      </w:r>
      <w:proofErr w:type="spellEnd"/>
      <w:r>
        <w:t xml:space="preserve"> </w:t>
      </w:r>
      <w:proofErr w:type="spellStart"/>
      <w:r>
        <w:t>encarnan</w:t>
      </w:r>
      <w:proofErr w:type="spellEnd"/>
      <w:r>
        <w:t xml:space="preserve"> el </w:t>
      </w:r>
      <w:r>
        <w:rPr>
          <w:i/>
        </w:rPr>
        <w:t>cognac</w:t>
      </w:r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de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>.</w:t>
      </w:r>
    </w:p>
    <w:p w14:paraId="7C174F65" w14:textId="77777777" w:rsidR="001B04E0" w:rsidRDefault="001B04E0">
      <w:pPr>
        <w:pStyle w:val="normal0"/>
        <w:jc w:val="both"/>
      </w:pPr>
    </w:p>
    <w:p w14:paraId="254DC4F6" w14:textId="77777777" w:rsidR="001B04E0" w:rsidRDefault="005E337C">
      <w:pPr>
        <w:pStyle w:val="normal0"/>
        <w:jc w:val="both"/>
      </w:pPr>
      <w:r>
        <w:t xml:space="preserve">A principio de </w:t>
      </w:r>
      <w:proofErr w:type="spellStart"/>
      <w:r>
        <w:t>siglo</w:t>
      </w:r>
      <w:proofErr w:type="spellEnd"/>
      <w:r>
        <w:t xml:space="preserve">, personas </w:t>
      </w:r>
      <w:proofErr w:type="spellStart"/>
      <w:r>
        <w:t>excepcionales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Pablo Picasso y Marcel Duchamp </w:t>
      </w:r>
      <w:proofErr w:type="spellStart"/>
      <w:r>
        <w:t>redefinieron</w:t>
      </w:r>
      <w:proofErr w:type="spellEnd"/>
      <w:r>
        <w:t xml:space="preserve"> el </w:t>
      </w:r>
      <w:proofErr w:type="spellStart"/>
      <w:r>
        <w:t>estilo</w:t>
      </w:r>
      <w:proofErr w:type="spellEnd"/>
      <w:r>
        <w:t xml:space="preserve"> y </w:t>
      </w:r>
      <w:proofErr w:type="spellStart"/>
      <w:r>
        <w:t>técnica</w:t>
      </w:r>
      <w:proofErr w:type="spellEnd"/>
      <w:r>
        <w:t xml:space="preserve"> en el arte </w:t>
      </w:r>
      <w:proofErr w:type="spellStart"/>
      <w:r>
        <w:t>moderno</w:t>
      </w:r>
      <w:proofErr w:type="spellEnd"/>
      <w:r>
        <w:t xml:space="preserve">; Henry Ford </w:t>
      </w:r>
      <w:proofErr w:type="spellStart"/>
      <w:r>
        <w:t>innovó</w:t>
      </w:r>
      <w:proofErr w:type="spellEnd"/>
      <w:r>
        <w:t xml:space="preserve"> el </w:t>
      </w:r>
      <w:proofErr w:type="spellStart"/>
      <w:r>
        <w:t>modelo</w:t>
      </w:r>
      <w:proofErr w:type="spellEnd"/>
      <w:r>
        <w:t xml:space="preserve"> en </w:t>
      </w:r>
      <w:proofErr w:type="spellStart"/>
      <w:r>
        <w:t>serie</w:t>
      </w:r>
      <w:proofErr w:type="spellEnd"/>
      <w:r>
        <w:t xml:space="preserve"> d</w:t>
      </w:r>
      <w:r>
        <w:t xml:space="preserve">el </w:t>
      </w:r>
      <w:proofErr w:type="spellStart"/>
      <w:r>
        <w:t>automóvil</w:t>
      </w:r>
      <w:proofErr w:type="spellEnd"/>
      <w:r>
        <w:t xml:space="preserve"> y en el </w:t>
      </w:r>
      <w:proofErr w:type="spellStart"/>
      <w:r>
        <w:t>comienzo</w:t>
      </w:r>
      <w:proofErr w:type="spellEnd"/>
      <w:r>
        <w:t xml:space="preserve"> de la </w:t>
      </w:r>
      <w:proofErr w:type="spellStart"/>
      <w:r>
        <w:t>centuria</w:t>
      </w:r>
      <w:proofErr w:type="spellEnd"/>
      <w:r>
        <w:t xml:space="preserve"> se </w:t>
      </w:r>
      <w:proofErr w:type="spellStart"/>
      <w:r>
        <w:t>respiraba</w:t>
      </w:r>
      <w:proofErr w:type="spellEnd"/>
      <w:r>
        <w:t xml:space="preserve"> un </w:t>
      </w:r>
      <w:proofErr w:type="spellStart"/>
      <w:r>
        <w:t>aire</w:t>
      </w:r>
      <w:proofErr w:type="spellEnd"/>
      <w:r>
        <w:t xml:space="preserve"> </w:t>
      </w:r>
      <w:proofErr w:type="spellStart"/>
      <w:r>
        <w:t>esperanzador</w:t>
      </w:r>
      <w:proofErr w:type="spellEnd"/>
      <w:r>
        <w:t xml:space="preserve"> y de </w:t>
      </w:r>
      <w:proofErr w:type="spellStart"/>
      <w:r>
        <w:t>cambio</w:t>
      </w:r>
      <w:proofErr w:type="spellEnd"/>
      <w:r>
        <w:t xml:space="preserve">. </w:t>
      </w:r>
      <w:proofErr w:type="spellStart"/>
      <w:proofErr w:type="gramStart"/>
      <w:r>
        <w:t>Estos</w:t>
      </w:r>
      <w:proofErr w:type="spellEnd"/>
      <w:r>
        <w:t xml:space="preserve"> </w:t>
      </w:r>
      <w:proofErr w:type="spellStart"/>
      <w:r>
        <w:t>artistas</w:t>
      </w:r>
      <w:proofErr w:type="spellEnd"/>
      <w:r>
        <w:t xml:space="preserve"> e </w:t>
      </w:r>
      <w:proofErr w:type="spellStart"/>
      <w:r>
        <w:t>innovadores</w:t>
      </w:r>
      <w:proofErr w:type="spellEnd"/>
      <w:r>
        <w:t xml:space="preserve"> </w:t>
      </w:r>
      <w:proofErr w:type="spellStart"/>
      <w:r>
        <w:t>mostraban</w:t>
      </w:r>
      <w:proofErr w:type="spellEnd"/>
      <w:r>
        <w:t xml:space="preserve"> </w:t>
      </w:r>
      <w:proofErr w:type="spellStart"/>
      <w:r>
        <w:t>cualidades</w:t>
      </w:r>
      <w:proofErr w:type="spellEnd"/>
      <w:r>
        <w:t xml:space="preserve"> </w:t>
      </w:r>
      <w:proofErr w:type="spellStart"/>
      <w:r>
        <w:t>excepcionales</w:t>
      </w:r>
      <w:proofErr w:type="spellEnd"/>
      <w:r>
        <w:t>.</w:t>
      </w:r>
      <w:proofErr w:type="gramEnd"/>
      <w:r>
        <w:t xml:space="preserve"> </w:t>
      </w:r>
      <w:proofErr w:type="spellStart"/>
      <w:r>
        <w:t>Similarmente</w:t>
      </w:r>
      <w:proofErr w:type="spellEnd"/>
      <w:r>
        <w:t xml:space="preserve">, André Renaud, el maestro de bodega de </w:t>
      </w:r>
      <w:proofErr w:type="spellStart"/>
      <w:r>
        <w:t>Rémy</w:t>
      </w:r>
      <w:proofErr w:type="spellEnd"/>
      <w:r>
        <w:t xml:space="preserve"> Martin, </w:t>
      </w:r>
      <w:proofErr w:type="spellStart"/>
      <w:r>
        <w:t>combinó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notable </w:t>
      </w:r>
      <w:proofErr w:type="spellStart"/>
      <w:r>
        <w:t>talento</w:t>
      </w:r>
      <w:proofErr w:type="spellEnd"/>
      <w:r>
        <w:t xml:space="preserve"> </w:t>
      </w:r>
      <w:proofErr w:type="spellStart"/>
      <w:r>
        <w:t>olfativ</w:t>
      </w:r>
      <w:r>
        <w:t>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sensibilidad</w:t>
      </w:r>
      <w:proofErr w:type="spellEnd"/>
      <w:r>
        <w:t xml:space="preserve"> de </w:t>
      </w:r>
      <w:proofErr w:type="spellStart"/>
      <w:r>
        <w:t>poeta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cuidar</w:t>
      </w:r>
      <w:proofErr w:type="spellEnd"/>
      <w:r>
        <w:t xml:space="preserve"> el aroma, color y </w:t>
      </w:r>
      <w:proofErr w:type="spellStart"/>
      <w:r>
        <w:t>sabor</w:t>
      </w:r>
      <w:proofErr w:type="spellEnd"/>
      <w:r>
        <w:t xml:space="preserve"> del </w:t>
      </w:r>
      <w:r>
        <w:rPr>
          <w:i/>
        </w:rPr>
        <w:t>cognac</w:t>
      </w:r>
      <w:r>
        <w:t xml:space="preserve"> </w:t>
      </w:r>
      <w:proofErr w:type="spellStart"/>
      <w:r>
        <w:t>producido</w:t>
      </w:r>
      <w:proofErr w:type="spellEnd"/>
      <w:r>
        <w:t xml:space="preserve"> con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uvas</w:t>
      </w:r>
      <w:proofErr w:type="spellEnd"/>
      <w:r>
        <w:t xml:space="preserve"> de la </w:t>
      </w:r>
      <w:proofErr w:type="spellStart"/>
      <w:r>
        <w:t>región</w:t>
      </w:r>
      <w:proofErr w:type="spellEnd"/>
      <w:r>
        <w:t xml:space="preserve"> Grande Champagne.</w:t>
      </w:r>
    </w:p>
    <w:p w14:paraId="3389E12B" w14:textId="77777777" w:rsidR="001B04E0" w:rsidRDefault="001B04E0">
      <w:pPr>
        <w:pStyle w:val="normal0"/>
        <w:jc w:val="both"/>
      </w:pPr>
    </w:p>
    <w:p w14:paraId="4B8FF341" w14:textId="77777777" w:rsidR="001B04E0" w:rsidRDefault="005E337C">
      <w:pPr>
        <w:pStyle w:val="normal0"/>
        <w:jc w:val="both"/>
      </w:pPr>
      <w:r>
        <w:t xml:space="preserve">La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siguió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curso</w:t>
      </w:r>
      <w:proofErr w:type="spellEnd"/>
      <w:r>
        <w:t xml:space="preserve">: se </w:t>
      </w:r>
      <w:proofErr w:type="spellStart"/>
      <w:r>
        <w:t>construyeron</w:t>
      </w:r>
      <w:proofErr w:type="spellEnd"/>
      <w:r>
        <w:t xml:space="preserve"> </w:t>
      </w:r>
      <w:proofErr w:type="spellStart"/>
      <w:r>
        <w:t>imponentes</w:t>
      </w:r>
      <w:proofErr w:type="spellEnd"/>
      <w:r>
        <w:t xml:space="preserve"> </w:t>
      </w:r>
      <w:proofErr w:type="spellStart"/>
      <w:r>
        <w:t>edificios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el Chrysler Building y el Empire State Build</w:t>
      </w:r>
      <w:r>
        <w:t xml:space="preserve">ing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magnanimaron</w:t>
      </w:r>
      <w:proofErr w:type="spellEnd"/>
      <w:r>
        <w:t xml:space="preserve"> los </w:t>
      </w:r>
      <w:proofErr w:type="spellStart"/>
      <w:r>
        <w:t>logros</w:t>
      </w:r>
      <w:proofErr w:type="spellEnd"/>
      <w:r>
        <w:t xml:space="preserve"> de la </w:t>
      </w:r>
      <w:proofErr w:type="spellStart"/>
      <w:r>
        <w:t>humanidad</w:t>
      </w:r>
      <w:proofErr w:type="spellEnd"/>
      <w:r>
        <w:t xml:space="preserve">.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LOUIS XIII </w:t>
      </w:r>
      <w:proofErr w:type="spellStart"/>
      <w:r>
        <w:t>continuaba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alquímico</w:t>
      </w:r>
      <w:proofErr w:type="spellEnd"/>
      <w:r>
        <w:t xml:space="preserve"> en los </w:t>
      </w:r>
      <w:proofErr w:type="spellStart"/>
      <w:r>
        <w:t>sótanos</w:t>
      </w:r>
      <w:proofErr w:type="spellEnd"/>
      <w:r>
        <w:t xml:space="preserve"> de </w:t>
      </w:r>
      <w:proofErr w:type="spellStart"/>
      <w:r>
        <w:t>Rémy</w:t>
      </w:r>
      <w:proofErr w:type="spellEnd"/>
      <w:r>
        <w:t xml:space="preserve"> Martin, </w:t>
      </w:r>
      <w:proofErr w:type="spellStart"/>
      <w:r>
        <w:t>conservándose</w:t>
      </w:r>
      <w:proofErr w:type="spellEnd"/>
      <w:r>
        <w:t xml:space="preserve"> </w:t>
      </w:r>
      <w:proofErr w:type="spellStart"/>
      <w:r>
        <w:t>pacientemente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los </w:t>
      </w:r>
      <w:proofErr w:type="spellStart"/>
      <w:r>
        <w:t>cuidados</w:t>
      </w:r>
      <w:proofErr w:type="spellEnd"/>
      <w:r>
        <w:t xml:space="preserve"> del maestro de bodega,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cuidaba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decantación</w:t>
      </w:r>
      <w:proofErr w:type="spellEnd"/>
      <w:r>
        <w:t xml:space="preserve"> en l</w:t>
      </w:r>
      <w:r>
        <w:t xml:space="preserve">os </w:t>
      </w:r>
      <w:proofErr w:type="spellStart"/>
      <w:r>
        <w:t>exclusivos</w:t>
      </w:r>
      <w:proofErr w:type="spellEnd"/>
      <w:r>
        <w:t xml:space="preserve"> </w:t>
      </w:r>
      <w:proofErr w:type="spellStart"/>
      <w:r>
        <w:t>barriles</w:t>
      </w:r>
      <w:proofErr w:type="spellEnd"/>
      <w:r>
        <w:t xml:space="preserve"> de roble del </w:t>
      </w:r>
      <w:proofErr w:type="spellStart"/>
      <w:r>
        <w:t>bosque</w:t>
      </w:r>
      <w:proofErr w:type="spellEnd"/>
      <w:r>
        <w:t xml:space="preserve"> de </w:t>
      </w:r>
      <w:proofErr w:type="spellStart"/>
      <w:r>
        <w:t>Limousin</w:t>
      </w:r>
      <w:proofErr w:type="spellEnd"/>
      <w:r>
        <w:t xml:space="preserve">, los </w:t>
      </w:r>
      <w:proofErr w:type="spellStart"/>
      <w:r>
        <w:t>cuales</w:t>
      </w:r>
      <w:proofErr w:type="spellEnd"/>
      <w:r>
        <w:t xml:space="preserve"> le </w:t>
      </w:r>
      <w:proofErr w:type="spellStart"/>
      <w:r>
        <w:t>otorgan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característico</w:t>
      </w:r>
      <w:proofErr w:type="spellEnd"/>
      <w:r>
        <w:t xml:space="preserve"> toque de </w:t>
      </w:r>
      <w:proofErr w:type="spellStart"/>
      <w:r>
        <w:t>vainilla</w:t>
      </w:r>
      <w:proofErr w:type="spellEnd"/>
      <w:r>
        <w:t>.</w:t>
      </w:r>
    </w:p>
    <w:p w14:paraId="6C73ED23" w14:textId="77777777" w:rsidR="001B04E0" w:rsidRDefault="001B04E0">
      <w:pPr>
        <w:pStyle w:val="normal0"/>
        <w:jc w:val="both"/>
      </w:pPr>
    </w:p>
    <w:p w14:paraId="365D4077" w14:textId="77777777" w:rsidR="001B04E0" w:rsidRDefault="005E337C">
      <w:pPr>
        <w:pStyle w:val="normal0"/>
        <w:jc w:val="both"/>
      </w:pPr>
      <w:r>
        <w:t xml:space="preserve">A </w:t>
      </w:r>
      <w:proofErr w:type="spellStart"/>
      <w:r>
        <w:t>mediados</w:t>
      </w:r>
      <w:proofErr w:type="spellEnd"/>
      <w:r>
        <w:t xml:space="preserve"> del </w:t>
      </w:r>
      <w:proofErr w:type="spellStart"/>
      <w:r>
        <w:t>siglo</w:t>
      </w:r>
      <w:proofErr w:type="spellEnd"/>
      <w:r>
        <w:t xml:space="preserve"> XX, Jackson Pollock, el padre del arte </w:t>
      </w:r>
      <w:proofErr w:type="spellStart"/>
      <w:r>
        <w:t>abstracto</w:t>
      </w:r>
      <w:proofErr w:type="spellEnd"/>
      <w:r>
        <w:t xml:space="preserve">, </w:t>
      </w:r>
      <w:proofErr w:type="spellStart"/>
      <w:r>
        <w:t>reinventaba</w:t>
      </w:r>
      <w:proofErr w:type="spellEnd"/>
      <w:r>
        <w:t xml:space="preserve"> la forma de </w:t>
      </w:r>
      <w:proofErr w:type="spellStart"/>
      <w:r>
        <w:t>crear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</w:t>
      </w:r>
      <w:r>
        <w:rPr>
          <w:i/>
        </w:rPr>
        <w:t>action painting</w:t>
      </w:r>
      <w:r>
        <w:t xml:space="preserve">; </w:t>
      </w:r>
      <w:proofErr w:type="spellStart"/>
      <w:r>
        <w:t>poco</w:t>
      </w:r>
      <w:proofErr w:type="spellEnd"/>
      <w:r>
        <w:t xml:space="preserve"> </w:t>
      </w:r>
      <w:proofErr w:type="spellStart"/>
      <w:r>
        <w:t>de</w:t>
      </w:r>
      <w:r>
        <w:t>spués</w:t>
      </w:r>
      <w:proofErr w:type="spellEnd"/>
      <w:r>
        <w:t xml:space="preserve">, la </w:t>
      </w:r>
      <w:proofErr w:type="spellStart"/>
      <w:r>
        <w:t>invención</w:t>
      </w:r>
      <w:proofErr w:type="spellEnd"/>
      <w:r>
        <w:t xml:space="preserve"> de la </w:t>
      </w:r>
      <w:proofErr w:type="spellStart"/>
      <w:r>
        <w:t>televisión</w:t>
      </w:r>
      <w:proofErr w:type="spellEnd"/>
      <w:r>
        <w:t xml:space="preserve"> </w:t>
      </w:r>
      <w:proofErr w:type="spellStart"/>
      <w:r>
        <w:t>revolucionó</w:t>
      </w:r>
      <w:proofErr w:type="spellEnd"/>
      <w:r>
        <w:t xml:space="preserve"> la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comunicarnos</w:t>
      </w:r>
      <w:proofErr w:type="spellEnd"/>
      <w:r>
        <w:t xml:space="preserve"> y </w:t>
      </w:r>
      <w:proofErr w:type="spellStart"/>
      <w:r>
        <w:t>relacionarnos</w:t>
      </w:r>
      <w:proofErr w:type="spellEnd"/>
      <w:r>
        <w:t xml:space="preserve">.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, Andy Warhol se </w:t>
      </w:r>
      <w:proofErr w:type="spellStart"/>
      <w:r>
        <w:t>convertiría</w:t>
      </w:r>
      <w:proofErr w:type="spellEnd"/>
      <w:r>
        <w:t xml:space="preserve"> en </w:t>
      </w:r>
      <w:proofErr w:type="spellStart"/>
      <w:r>
        <w:t>pionero</w:t>
      </w:r>
      <w:proofErr w:type="spellEnd"/>
      <w:r>
        <w:t xml:space="preserve"> del</w:t>
      </w:r>
      <w:r>
        <w:rPr>
          <w:i/>
        </w:rPr>
        <w:t xml:space="preserve"> pop art</w:t>
      </w:r>
      <w:r>
        <w:t xml:space="preserve">; a </w:t>
      </w:r>
      <w:proofErr w:type="spellStart"/>
      <w:r>
        <w:t>principios</w:t>
      </w:r>
      <w:proofErr w:type="spellEnd"/>
      <w:r>
        <w:t xml:space="preserve"> de la </w:t>
      </w:r>
      <w:proofErr w:type="spellStart"/>
      <w:r>
        <w:t>década</w:t>
      </w:r>
      <w:proofErr w:type="spellEnd"/>
      <w:r>
        <w:t xml:space="preserve"> de los </w:t>
      </w:r>
      <w:proofErr w:type="spellStart"/>
      <w:r>
        <w:t>sesenta</w:t>
      </w:r>
      <w:proofErr w:type="spellEnd"/>
      <w:r>
        <w:t xml:space="preserve">, el Concorde </w:t>
      </w:r>
      <w:proofErr w:type="spellStart"/>
      <w:r>
        <w:t>rompería</w:t>
      </w:r>
      <w:proofErr w:type="spellEnd"/>
      <w:r>
        <w:t xml:space="preserve"> la </w:t>
      </w:r>
      <w:proofErr w:type="spellStart"/>
      <w:r>
        <w:t>barrera</w:t>
      </w:r>
      <w:proofErr w:type="spellEnd"/>
      <w:r>
        <w:t xml:space="preserve"> del </w:t>
      </w:r>
      <w:proofErr w:type="spellStart"/>
      <w:r>
        <w:t>sonido</w:t>
      </w:r>
      <w:proofErr w:type="spellEnd"/>
      <w:r>
        <w:t xml:space="preserve"> en el </w:t>
      </w:r>
      <w:proofErr w:type="spellStart"/>
      <w:r>
        <w:t>histórico</w:t>
      </w:r>
      <w:proofErr w:type="spellEnd"/>
      <w:r>
        <w:t xml:space="preserve"> p</w:t>
      </w:r>
      <w:r>
        <w:t xml:space="preserve">rimer </w:t>
      </w:r>
      <w:proofErr w:type="spellStart"/>
      <w:r>
        <w:t>vuelo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rápido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.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, André Giraud, el maestro de bodega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continuó</w:t>
      </w:r>
      <w:proofErr w:type="spellEnd"/>
      <w:r>
        <w:t xml:space="preserve"> la </w:t>
      </w:r>
      <w:proofErr w:type="spellStart"/>
      <w:r>
        <w:t>tradición</w:t>
      </w:r>
      <w:proofErr w:type="spellEnd"/>
      <w:r>
        <w:t xml:space="preserve"> en la casa LOUIS XIII de la </w:t>
      </w:r>
      <w:proofErr w:type="spellStart"/>
      <w:r>
        <w:t>mano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predecesor</w:t>
      </w:r>
      <w:proofErr w:type="spellEnd"/>
      <w:r>
        <w:t xml:space="preserve"> André Renaud, </w:t>
      </w:r>
      <w:proofErr w:type="spellStart"/>
      <w:r>
        <w:t>implementaba</w:t>
      </w:r>
      <w:proofErr w:type="spellEnd"/>
      <w:r>
        <w:t xml:space="preserve"> el primer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desarrollo</w:t>
      </w:r>
      <w:proofErr w:type="spellEnd"/>
      <w:r>
        <w:t xml:space="preserve"> y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cooperativa</w:t>
      </w:r>
      <w:proofErr w:type="spellEnd"/>
      <w:r>
        <w:t xml:space="preserve"> en</w:t>
      </w:r>
      <w:r>
        <w:t xml:space="preserve"> </w:t>
      </w:r>
      <w:proofErr w:type="spellStart"/>
      <w:r>
        <w:t>Merpins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hoy son parte vital de </w:t>
      </w:r>
      <w:proofErr w:type="spellStart"/>
      <w:r>
        <w:t>Rémy</w:t>
      </w:r>
      <w:proofErr w:type="spellEnd"/>
      <w:r>
        <w:t xml:space="preserve"> Martin.</w:t>
      </w:r>
    </w:p>
    <w:p w14:paraId="327EECAC" w14:textId="77777777" w:rsidR="001B04E0" w:rsidRDefault="001B04E0">
      <w:pPr>
        <w:pStyle w:val="normal0"/>
        <w:jc w:val="both"/>
      </w:pPr>
    </w:p>
    <w:p w14:paraId="4A4A5B59" w14:textId="77777777" w:rsidR="001B04E0" w:rsidRDefault="005E337C">
      <w:pPr>
        <w:pStyle w:val="normal0"/>
        <w:jc w:val="both"/>
      </w:pPr>
      <w:bookmarkStart w:id="1" w:name="_gjdgxs" w:colFirst="0" w:colLast="0"/>
      <w:bookmarkEnd w:id="1"/>
      <w:proofErr w:type="spellStart"/>
      <w:r>
        <w:t>Años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, Neil Armstrong </w:t>
      </w:r>
      <w:proofErr w:type="spellStart"/>
      <w:r>
        <w:t>junto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del Apollo 11 </w:t>
      </w:r>
      <w:proofErr w:type="spellStart"/>
      <w:r>
        <w:t>revolucionaron</w:t>
      </w:r>
      <w:proofErr w:type="spellEnd"/>
      <w:r>
        <w:t xml:space="preserve"> la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lastRenderedPageBreak/>
        <w:t>cuando</w:t>
      </w:r>
      <w:proofErr w:type="spellEnd"/>
      <w:r>
        <w:t xml:space="preserve"> </w:t>
      </w:r>
      <w:proofErr w:type="spellStart"/>
      <w:r>
        <w:t>alunizaron</w:t>
      </w:r>
      <w:proofErr w:type="spellEnd"/>
      <w:r>
        <w:t xml:space="preserve"> a finales de los </w:t>
      </w:r>
      <w:proofErr w:type="spellStart"/>
      <w:r>
        <w:t>sesenta</w:t>
      </w:r>
      <w:proofErr w:type="spellEnd"/>
      <w:r>
        <w:t xml:space="preserve">; Margaret Thatcher </w:t>
      </w:r>
      <w:proofErr w:type="spellStart"/>
      <w:r>
        <w:t>llegaría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a </w:t>
      </w:r>
      <w:proofErr w:type="spellStart"/>
      <w:r>
        <w:t>poner</w:t>
      </w:r>
      <w:proofErr w:type="spellEnd"/>
      <w:r>
        <w:t xml:space="preserve"> el </w:t>
      </w:r>
      <w:proofErr w:type="spellStart"/>
      <w:r>
        <w:t>ejemplo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r>
        <w:t xml:space="preserve">Primer </w:t>
      </w:r>
      <w:proofErr w:type="spellStart"/>
      <w:r>
        <w:t>Ministro</w:t>
      </w:r>
      <w:proofErr w:type="spellEnd"/>
      <w:r>
        <w:t xml:space="preserve"> del </w:t>
      </w:r>
      <w:proofErr w:type="spellStart"/>
      <w:r>
        <w:t>Reino</w:t>
      </w:r>
      <w:proofErr w:type="spellEnd"/>
      <w:r>
        <w:t xml:space="preserve"> </w:t>
      </w:r>
      <w:proofErr w:type="spellStart"/>
      <w:r>
        <w:t>Unido</w:t>
      </w:r>
      <w:proofErr w:type="spellEnd"/>
      <w:r>
        <w:t xml:space="preserve">. </w:t>
      </w:r>
      <w:proofErr w:type="spellStart"/>
      <w:r>
        <w:t>Alrededor</w:t>
      </w:r>
      <w:proofErr w:type="spellEnd"/>
      <w:r>
        <w:t xml:space="preserve"> de la </w:t>
      </w:r>
      <w:proofErr w:type="spellStart"/>
      <w:r>
        <w:t>década</w:t>
      </w:r>
      <w:proofErr w:type="spellEnd"/>
      <w:r>
        <w:t xml:space="preserve"> de los </w:t>
      </w:r>
      <w:proofErr w:type="spellStart"/>
      <w:r>
        <w:t>noventa</w:t>
      </w:r>
      <w:proofErr w:type="spellEnd"/>
      <w:r>
        <w:t xml:space="preserve">, la </w:t>
      </w:r>
      <w:proofErr w:type="spellStart"/>
      <w:r>
        <w:t>sociedad</w:t>
      </w:r>
      <w:proofErr w:type="spellEnd"/>
      <w:r>
        <w:t xml:space="preserve"> </w:t>
      </w:r>
      <w:proofErr w:type="spellStart"/>
      <w:r>
        <w:t>seguía</w:t>
      </w:r>
      <w:proofErr w:type="spellEnd"/>
      <w:r>
        <w:t xml:space="preserve"> </w:t>
      </w:r>
      <w:proofErr w:type="spellStart"/>
      <w:r>
        <w:t>atravesando</w:t>
      </w:r>
      <w:proofErr w:type="spellEnd"/>
      <w:r>
        <w:t xml:space="preserve"> </w:t>
      </w:r>
      <w:proofErr w:type="spellStart"/>
      <w:r>
        <w:t>barreras</w:t>
      </w:r>
      <w:proofErr w:type="spellEnd"/>
      <w:r>
        <w:t xml:space="preserve">: </w:t>
      </w:r>
      <w:proofErr w:type="spellStart"/>
      <w:r>
        <w:t>cayó</w:t>
      </w:r>
      <w:proofErr w:type="spellEnd"/>
      <w:r>
        <w:t xml:space="preserve"> el </w:t>
      </w:r>
      <w:proofErr w:type="spellStart"/>
      <w:r>
        <w:t>muro</w:t>
      </w:r>
      <w:proofErr w:type="spellEnd"/>
      <w:r>
        <w:t xml:space="preserve"> de </w:t>
      </w:r>
      <w:proofErr w:type="spellStart"/>
      <w:r>
        <w:t>Berlín</w:t>
      </w:r>
      <w:proofErr w:type="spellEnd"/>
      <w:r>
        <w:t xml:space="preserve">, la World Wide Web se </w:t>
      </w:r>
      <w:proofErr w:type="spellStart"/>
      <w:r>
        <w:t>diseminaba</w:t>
      </w:r>
      <w:proofErr w:type="spellEnd"/>
      <w:r>
        <w:t xml:space="preserve"> entre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barreras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; Nelson Mandela </w:t>
      </w:r>
      <w:proofErr w:type="spellStart"/>
      <w:r>
        <w:t>nos</w:t>
      </w:r>
      <w:proofErr w:type="spellEnd"/>
      <w:r>
        <w:t xml:space="preserve"> </w:t>
      </w:r>
      <w:proofErr w:type="spellStart"/>
      <w:r>
        <w:t>mostró</w:t>
      </w:r>
      <w:proofErr w:type="spellEnd"/>
      <w:r>
        <w:t xml:space="preserve"> el </w:t>
      </w:r>
      <w:proofErr w:type="spellStart"/>
      <w:r>
        <w:t>poder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ideas al </w:t>
      </w:r>
      <w:proofErr w:type="spellStart"/>
      <w:r>
        <w:t>terminar</w:t>
      </w:r>
      <w:proofErr w:type="spellEnd"/>
      <w:r>
        <w:t xml:space="preserve"> el </w:t>
      </w:r>
      <w:proofErr w:type="spellStart"/>
      <w:r>
        <w:t>racismo</w:t>
      </w:r>
      <w:proofErr w:type="spellEnd"/>
      <w:r>
        <w:t xml:space="preserve"> en </w:t>
      </w:r>
      <w:proofErr w:type="spellStart"/>
      <w:r>
        <w:t>Sudáfrica</w:t>
      </w:r>
      <w:proofErr w:type="spellEnd"/>
      <w:r>
        <w:t xml:space="preserve"> y el motor de </w:t>
      </w:r>
      <w:proofErr w:type="spellStart"/>
      <w:r>
        <w:t>búsqueda</w:t>
      </w:r>
      <w:proofErr w:type="spellEnd"/>
      <w:r>
        <w:t xml:space="preserve"> Google </w:t>
      </w:r>
      <w:proofErr w:type="spellStart"/>
      <w:r>
        <w:t>comenzaba</w:t>
      </w:r>
      <w:proofErr w:type="spellEnd"/>
      <w:r>
        <w:t xml:space="preserve"> a </w:t>
      </w:r>
      <w:proofErr w:type="spellStart"/>
      <w:r>
        <w:t>mostrarnos</w:t>
      </w:r>
      <w:proofErr w:type="spellEnd"/>
      <w:r>
        <w:t xml:space="preserve"> la </w:t>
      </w:r>
      <w:proofErr w:type="spellStart"/>
      <w:r>
        <w:t>profundidad</w:t>
      </w:r>
      <w:proofErr w:type="spellEnd"/>
      <w:r>
        <w:t xml:space="preserve"> de la red. </w:t>
      </w:r>
      <w:proofErr w:type="spellStart"/>
      <w:proofErr w:type="gramStart"/>
      <w:r>
        <w:t>Simultáneamente</w:t>
      </w:r>
      <w:proofErr w:type="spellEnd"/>
      <w:r>
        <w:t xml:space="preserve">, el maestro de bodega Georges Clot, se </w:t>
      </w:r>
      <w:proofErr w:type="spellStart"/>
      <w:r>
        <w:t>mantenía</w:t>
      </w:r>
      <w:proofErr w:type="spellEnd"/>
      <w:r>
        <w:t xml:space="preserve"> al </w:t>
      </w:r>
      <w:proofErr w:type="spellStart"/>
      <w:r>
        <w:t>cuidado</w:t>
      </w:r>
      <w:proofErr w:type="spellEnd"/>
      <w:r>
        <w:t xml:space="preserve"> de la </w:t>
      </w:r>
      <w:proofErr w:type="spellStart"/>
      <w:r>
        <w:t>magnífica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del </w:t>
      </w:r>
      <w:r>
        <w:rPr>
          <w:i/>
        </w:rPr>
        <w:t>cognac</w:t>
      </w:r>
      <w:r>
        <w:t xml:space="preserve"> e </w:t>
      </w:r>
      <w:proofErr w:type="spellStart"/>
      <w:r>
        <w:t>introducía</w:t>
      </w:r>
      <w:proofErr w:type="spellEnd"/>
      <w:r>
        <w:t xml:space="preserve"> </w:t>
      </w:r>
      <w:proofErr w:type="spellStart"/>
      <w:r>
        <w:t>técnicas</w:t>
      </w:r>
      <w:proofErr w:type="spellEnd"/>
      <w:r>
        <w:t xml:space="preserve"> </w:t>
      </w:r>
      <w:proofErr w:type="spellStart"/>
      <w:r>
        <w:t>digitales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cavas</w:t>
      </w:r>
      <w:proofErr w:type="spellEnd"/>
      <w:r>
        <w:t xml:space="preserve"> de </w:t>
      </w:r>
      <w:proofErr w:type="spellStart"/>
      <w:r>
        <w:t>Rémy</w:t>
      </w:r>
      <w:proofErr w:type="spellEnd"/>
      <w:r>
        <w:t xml:space="preserve"> Martin.</w:t>
      </w:r>
      <w:proofErr w:type="gramEnd"/>
    </w:p>
    <w:p w14:paraId="219F4F82" w14:textId="77777777" w:rsidR="001B04E0" w:rsidRDefault="001B04E0">
      <w:pPr>
        <w:pStyle w:val="normal0"/>
        <w:jc w:val="both"/>
      </w:pPr>
    </w:p>
    <w:p w14:paraId="77B9F076" w14:textId="77777777" w:rsidR="001B04E0" w:rsidRDefault="005E337C">
      <w:pPr>
        <w:pStyle w:val="normal0"/>
        <w:jc w:val="both"/>
      </w:pPr>
      <w:r>
        <w:t xml:space="preserve">El principio del </w:t>
      </w:r>
      <w:proofErr w:type="spellStart"/>
      <w:r>
        <w:t>siglo</w:t>
      </w:r>
      <w:proofErr w:type="spellEnd"/>
      <w:r>
        <w:t xml:space="preserve"> XXI </w:t>
      </w:r>
      <w:proofErr w:type="spellStart"/>
      <w:r>
        <w:t>estuvo</w:t>
      </w:r>
      <w:proofErr w:type="spellEnd"/>
      <w:r>
        <w:t xml:space="preserve"> </w:t>
      </w:r>
      <w:proofErr w:type="spellStart"/>
      <w:r>
        <w:t>definido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y de </w:t>
      </w:r>
      <w:proofErr w:type="spellStart"/>
      <w:r>
        <w:t>comunicación</w:t>
      </w:r>
      <w:proofErr w:type="spellEnd"/>
      <w:r>
        <w:t xml:space="preserve">: Mark </w:t>
      </w:r>
      <w:proofErr w:type="spellStart"/>
      <w:r>
        <w:t>Zuckerberg</w:t>
      </w:r>
      <w:proofErr w:type="spellEnd"/>
      <w:r>
        <w:t xml:space="preserve"> </w:t>
      </w:r>
      <w:proofErr w:type="spellStart"/>
      <w:r>
        <w:t>creó</w:t>
      </w:r>
      <w:proofErr w:type="spellEnd"/>
      <w:r>
        <w:t xml:space="preserve"> Facebook y </w:t>
      </w:r>
      <w:proofErr w:type="spellStart"/>
      <w:r>
        <w:t>nos</w:t>
      </w:r>
      <w:proofErr w:type="spellEnd"/>
      <w:r>
        <w:t xml:space="preserve"> </w:t>
      </w:r>
      <w:proofErr w:type="spellStart"/>
      <w:r>
        <w:t>mostró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 xml:space="preserve"> de </w:t>
      </w:r>
      <w:proofErr w:type="spellStart"/>
      <w:r>
        <w:t>relacionarnos</w:t>
      </w:r>
      <w:proofErr w:type="spellEnd"/>
      <w:r>
        <w:t xml:space="preserve"> y extender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visión</w:t>
      </w:r>
      <w:proofErr w:type="spellEnd"/>
      <w:r>
        <w:t xml:space="preserve"> social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innovadora</w:t>
      </w:r>
      <w:proofErr w:type="spellEnd"/>
      <w:r>
        <w:t xml:space="preserve">, </w:t>
      </w:r>
      <w:proofErr w:type="spellStart"/>
      <w:r>
        <w:t>mientras</w:t>
      </w:r>
      <w:proofErr w:type="spellEnd"/>
      <w:r>
        <w:t xml:space="preserve"> </w:t>
      </w:r>
      <w:r>
        <w:t xml:space="preserve">Steve Jobs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enseñó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pasión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comunicarnos</w:t>
      </w:r>
      <w:proofErr w:type="spellEnd"/>
      <w:r>
        <w:t xml:space="preserve"> con el primer iPhone. </w:t>
      </w:r>
      <w:proofErr w:type="gramStart"/>
      <w:r>
        <w:t xml:space="preserve">De </w:t>
      </w:r>
      <w:proofErr w:type="spellStart"/>
      <w:r>
        <w:t>manera</w:t>
      </w:r>
      <w:proofErr w:type="spellEnd"/>
      <w:r>
        <w:t xml:space="preserve"> similar, </w:t>
      </w:r>
      <w:proofErr w:type="spellStart"/>
      <w:r>
        <w:t>Pierrette</w:t>
      </w:r>
      <w:proofErr w:type="spellEnd"/>
      <w:r>
        <w:t xml:space="preserve"> </w:t>
      </w:r>
      <w:proofErr w:type="spellStart"/>
      <w:r>
        <w:t>Trichet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primeras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maestras</w:t>
      </w:r>
      <w:proofErr w:type="spellEnd"/>
      <w:r>
        <w:t xml:space="preserve"> de bodega de </w:t>
      </w:r>
      <w:proofErr w:type="spellStart"/>
      <w:r>
        <w:t>una</w:t>
      </w:r>
      <w:proofErr w:type="spellEnd"/>
      <w:r>
        <w:t xml:space="preserve"> casa de </w:t>
      </w:r>
      <w:r>
        <w:rPr>
          <w:i/>
        </w:rPr>
        <w:t>cognac</w:t>
      </w:r>
      <w:r>
        <w:t xml:space="preserve">, le </w:t>
      </w:r>
      <w:proofErr w:type="spellStart"/>
      <w:r>
        <w:t>mostraba</w:t>
      </w:r>
      <w:proofErr w:type="spellEnd"/>
      <w:r>
        <w:t xml:space="preserve"> a Baptiste </w:t>
      </w:r>
      <w:proofErr w:type="spellStart"/>
      <w:r>
        <w:t>Loiseau</w:t>
      </w:r>
      <w:proofErr w:type="spellEnd"/>
      <w:r>
        <w:t xml:space="preserve"> la </w:t>
      </w:r>
      <w:proofErr w:type="spellStart"/>
      <w:r>
        <w:t>pasión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legado</w:t>
      </w:r>
      <w:proofErr w:type="spellEnd"/>
      <w:r>
        <w:t xml:space="preserve"> </w:t>
      </w:r>
      <w:proofErr w:type="spellStart"/>
      <w:r>
        <w:t>atemporal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sofi</w:t>
      </w:r>
      <w:r>
        <w:t>sticada</w:t>
      </w:r>
      <w:proofErr w:type="spellEnd"/>
      <w:r>
        <w:t xml:space="preserve"> </w:t>
      </w:r>
      <w:proofErr w:type="spellStart"/>
      <w:r>
        <w:t>bebida</w:t>
      </w:r>
      <w:proofErr w:type="spellEnd"/>
      <w:r>
        <w:t>.</w:t>
      </w:r>
      <w:proofErr w:type="gramEnd"/>
    </w:p>
    <w:p w14:paraId="334ACE96" w14:textId="77777777" w:rsidR="001B04E0" w:rsidRDefault="001B04E0">
      <w:pPr>
        <w:pStyle w:val="normal0"/>
        <w:jc w:val="both"/>
      </w:pPr>
    </w:p>
    <w:p w14:paraId="57E423BD" w14:textId="77777777" w:rsidR="001B04E0" w:rsidRDefault="005E337C">
      <w:pPr>
        <w:pStyle w:val="normal0"/>
        <w:jc w:val="both"/>
      </w:pPr>
      <w:r>
        <w:t xml:space="preserve">Hoy en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turno</w:t>
      </w:r>
      <w:proofErr w:type="spellEnd"/>
      <w:r>
        <w:t xml:space="preserve"> de Baptiste </w:t>
      </w:r>
      <w:proofErr w:type="spellStart"/>
      <w:r>
        <w:t>Loiseau</w:t>
      </w:r>
      <w:proofErr w:type="spellEnd"/>
      <w:r>
        <w:t xml:space="preserve"> de </w:t>
      </w:r>
      <w:proofErr w:type="spellStart"/>
      <w:r>
        <w:t>contribuir</w:t>
      </w:r>
      <w:proofErr w:type="spellEnd"/>
      <w:r>
        <w:t xml:space="preserve"> y </w:t>
      </w:r>
      <w:proofErr w:type="spellStart"/>
      <w:r>
        <w:t>continuar</w:t>
      </w:r>
      <w:proofErr w:type="spellEnd"/>
      <w:r>
        <w:t xml:space="preserve"> con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magnífico</w:t>
      </w:r>
      <w:proofErr w:type="spellEnd"/>
      <w:r>
        <w:t xml:space="preserve"> </w:t>
      </w:r>
      <w:proofErr w:type="spellStart"/>
      <w:r>
        <w:t>legado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conjunta</w:t>
      </w:r>
      <w:proofErr w:type="spellEnd"/>
      <w:r>
        <w:t xml:space="preserve"> la </w:t>
      </w:r>
      <w:proofErr w:type="spellStart"/>
      <w:r>
        <w:t>tecnología</w:t>
      </w:r>
      <w:proofErr w:type="spellEnd"/>
      <w:r>
        <w:t xml:space="preserve"> con la </w:t>
      </w:r>
      <w:proofErr w:type="spellStart"/>
      <w:r>
        <w:t>tradición</w:t>
      </w:r>
      <w:proofErr w:type="spellEnd"/>
      <w:r>
        <w:t xml:space="preserve"> y, </w:t>
      </w:r>
      <w:proofErr w:type="spellStart"/>
      <w:r>
        <w:t>finalmente</w:t>
      </w:r>
      <w:proofErr w:type="spellEnd"/>
      <w:r>
        <w:t xml:space="preserve">, </w:t>
      </w:r>
      <w:proofErr w:type="spellStart"/>
      <w:r>
        <w:t>compartir</w:t>
      </w:r>
      <w:proofErr w:type="spellEnd"/>
      <w:r>
        <w:t xml:space="preserve"> con el </w:t>
      </w:r>
      <w:proofErr w:type="spellStart"/>
      <w:r>
        <w:t>mundo</w:t>
      </w:r>
      <w:proofErr w:type="spellEnd"/>
      <w:r>
        <w:t xml:space="preserve"> la </w:t>
      </w:r>
      <w:proofErr w:type="spellStart"/>
      <w:r>
        <w:t>producción</w:t>
      </w:r>
      <w:proofErr w:type="spellEnd"/>
      <w:r>
        <w:t xml:space="preserve"> de LOUIS XIII, </w:t>
      </w:r>
      <w:proofErr w:type="spellStart"/>
      <w:r>
        <w:t>cuya</w:t>
      </w:r>
      <w:proofErr w:type="spellEnd"/>
      <w:r>
        <w:t xml:space="preserve"> </w:t>
      </w:r>
      <w:proofErr w:type="spellStart"/>
      <w:r>
        <w:t>producción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iniciada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r>
        <w:t xml:space="preserve">maestro de bodega André Renaud </w:t>
      </w:r>
      <w:proofErr w:type="spellStart"/>
      <w:r>
        <w:t>hace</w:t>
      </w:r>
      <w:proofErr w:type="spellEnd"/>
      <w:r>
        <w:t xml:space="preserve"> 100 </w:t>
      </w:r>
      <w:proofErr w:type="spellStart"/>
      <w:r>
        <w:t>años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antecesores</w:t>
      </w:r>
      <w:proofErr w:type="spellEnd"/>
      <w:r>
        <w:t xml:space="preserve">, el maestro </w:t>
      </w:r>
      <w:proofErr w:type="spellStart"/>
      <w:r>
        <w:t>Loiseau</w:t>
      </w:r>
      <w:proofErr w:type="spellEnd"/>
      <w:r>
        <w:t xml:space="preserve"> </w:t>
      </w:r>
      <w:proofErr w:type="spellStart"/>
      <w:r>
        <w:t>continuará</w:t>
      </w:r>
      <w:proofErr w:type="spellEnd"/>
      <w:r>
        <w:t xml:space="preserve"> a cargo de la </w:t>
      </w:r>
      <w:proofErr w:type="spellStart"/>
      <w:r>
        <w:t>perfección</w:t>
      </w:r>
      <w:proofErr w:type="spellEnd"/>
      <w:r>
        <w:t xml:space="preserve"> y </w:t>
      </w:r>
      <w:proofErr w:type="spellStart"/>
      <w:r>
        <w:t>envasado</w:t>
      </w:r>
      <w:proofErr w:type="spellEnd"/>
      <w:r>
        <w:t xml:space="preserve"> de los 1200 </w:t>
      </w:r>
      <w:proofErr w:type="spellStart"/>
      <w:r>
        <w:rPr>
          <w:i/>
        </w:rPr>
        <w:t>eaux</w:t>
      </w:r>
      <w:proofErr w:type="spellEnd"/>
      <w:r>
        <w:rPr>
          <w:i/>
        </w:rPr>
        <w:t>-de-vie</w:t>
      </w:r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producir</w:t>
      </w:r>
      <w:proofErr w:type="spellEnd"/>
      <w:r>
        <w:t xml:space="preserve"> el elixir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generaciones</w:t>
      </w:r>
      <w:proofErr w:type="spellEnd"/>
      <w:r>
        <w:t xml:space="preserve"> </w:t>
      </w:r>
      <w:proofErr w:type="spellStart"/>
      <w:r>
        <w:t>futuras</w:t>
      </w:r>
      <w:proofErr w:type="spellEnd"/>
      <w:r>
        <w:t>.</w:t>
      </w:r>
    </w:p>
    <w:p w14:paraId="663BDBEE" w14:textId="77777777" w:rsidR="001B04E0" w:rsidRDefault="001B04E0">
      <w:pPr>
        <w:pStyle w:val="normal0"/>
        <w:jc w:val="center"/>
      </w:pPr>
    </w:p>
    <w:p w14:paraId="2171243C" w14:textId="77777777" w:rsidR="001B04E0" w:rsidRDefault="005E337C">
      <w:pPr>
        <w:pStyle w:val="normal0"/>
        <w:jc w:val="center"/>
      </w:pPr>
      <w:r>
        <w:rPr>
          <w:b/>
        </w:rPr>
        <w:t># # #</w:t>
      </w:r>
    </w:p>
    <w:p w14:paraId="0C87E56C" w14:textId="77777777" w:rsidR="001B04E0" w:rsidRDefault="001B04E0">
      <w:pPr>
        <w:pStyle w:val="normal0"/>
        <w:jc w:val="both"/>
      </w:pPr>
    </w:p>
    <w:p w14:paraId="5479089F" w14:textId="77777777" w:rsidR="001B04E0" w:rsidRDefault="005E337C">
      <w:pPr>
        <w:pStyle w:val="normal0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LO</w:t>
      </w:r>
      <w:r>
        <w:rPr>
          <w:b/>
          <w:sz w:val="20"/>
          <w:szCs w:val="20"/>
        </w:rPr>
        <w:t>UIS XIII</w:t>
      </w:r>
    </w:p>
    <w:p w14:paraId="424C91EE" w14:textId="77777777" w:rsidR="001B04E0" w:rsidRDefault="005E337C">
      <w:pPr>
        <w:pStyle w:val="normal0"/>
        <w:jc w:val="both"/>
      </w:pPr>
      <w:proofErr w:type="gramStart"/>
      <w:r>
        <w:rPr>
          <w:sz w:val="20"/>
          <w:szCs w:val="20"/>
        </w:rPr>
        <w:t xml:space="preserve">El </w:t>
      </w:r>
      <w:r>
        <w:rPr>
          <w:i/>
          <w:sz w:val="20"/>
          <w:szCs w:val="20"/>
        </w:rPr>
        <w:t>cognac</w:t>
      </w:r>
      <w:r>
        <w:rPr>
          <w:sz w:val="20"/>
          <w:szCs w:val="20"/>
        </w:rPr>
        <w:t xml:space="preserve"> LOUIS XIII </w:t>
      </w:r>
      <w:proofErr w:type="spellStart"/>
      <w:r>
        <w:rPr>
          <w:sz w:val="20"/>
          <w:szCs w:val="20"/>
        </w:rPr>
        <w:t>fue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creado</w:t>
      </w:r>
      <w:proofErr w:type="spellEnd"/>
      <w:r>
        <w:rPr>
          <w:sz w:val="20"/>
          <w:szCs w:val="20"/>
        </w:rPr>
        <w:t xml:space="preserve"> en 1874.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botella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requiere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trabajo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experiencia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cuidado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cuatro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generaciones</w:t>
      </w:r>
      <w:proofErr w:type="spellEnd"/>
      <w:r>
        <w:rPr>
          <w:sz w:val="20"/>
          <w:szCs w:val="20"/>
        </w:rPr>
        <w:t xml:space="preserve"> de maestros de bodega </w:t>
      </w:r>
      <w:proofErr w:type="gramStart"/>
      <w:r>
        <w:rPr>
          <w:sz w:val="20"/>
          <w:szCs w:val="20"/>
        </w:rPr>
        <w:t>a lo</w:t>
      </w:r>
      <w:proofErr w:type="gramEnd"/>
      <w:r>
        <w:rPr>
          <w:sz w:val="20"/>
          <w:szCs w:val="20"/>
        </w:rPr>
        <w:t xml:space="preserve"> largo de 100 </w:t>
      </w:r>
      <w:proofErr w:type="spellStart"/>
      <w:r>
        <w:rPr>
          <w:sz w:val="20"/>
          <w:szCs w:val="20"/>
        </w:rPr>
        <w:t>años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crecen</w:t>
      </w:r>
      <w:proofErr w:type="spellEnd"/>
      <w:r>
        <w:rPr>
          <w:sz w:val="20"/>
          <w:szCs w:val="20"/>
        </w:rPr>
        <w:t xml:space="preserve"> en los </w:t>
      </w:r>
      <w:proofErr w:type="spellStart"/>
      <w:r>
        <w:rPr>
          <w:sz w:val="20"/>
          <w:szCs w:val="20"/>
        </w:rPr>
        <w:t>suelos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calcáreos</w:t>
      </w:r>
      <w:proofErr w:type="spellEnd"/>
      <w:r>
        <w:rPr>
          <w:sz w:val="20"/>
          <w:szCs w:val="20"/>
        </w:rPr>
        <w:t xml:space="preserve"> de Grande Champagne, la </w:t>
      </w:r>
      <w:proofErr w:type="spellStart"/>
      <w:r>
        <w:rPr>
          <w:sz w:val="20"/>
          <w:szCs w:val="20"/>
        </w:rPr>
        <w:t>zona</w:t>
      </w:r>
      <w:proofErr w:type="spellEnd"/>
      <w:r>
        <w:rPr>
          <w:sz w:val="20"/>
          <w:szCs w:val="20"/>
        </w:rPr>
        <w:t xml:space="preserve"> con mayor </w:t>
      </w:r>
      <w:proofErr w:type="spellStart"/>
      <w:r>
        <w:rPr>
          <w:sz w:val="20"/>
          <w:szCs w:val="20"/>
        </w:rPr>
        <w:t>demanda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región</w:t>
      </w:r>
      <w:proofErr w:type="spellEnd"/>
      <w:r>
        <w:rPr>
          <w:sz w:val="20"/>
          <w:szCs w:val="20"/>
        </w:rPr>
        <w:t xml:space="preserve"> de Cognac, en </w:t>
      </w:r>
      <w:proofErr w:type="spellStart"/>
      <w:r>
        <w:rPr>
          <w:sz w:val="20"/>
          <w:szCs w:val="20"/>
        </w:rPr>
        <w:t>Francia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mezcla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compleja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alquimia</w:t>
      </w:r>
      <w:proofErr w:type="spellEnd"/>
      <w:r>
        <w:rPr>
          <w:sz w:val="20"/>
          <w:szCs w:val="20"/>
        </w:rPr>
        <w:t xml:space="preserve"> de hasta 1200 </w:t>
      </w:r>
      <w:proofErr w:type="spellStart"/>
      <w:r>
        <w:rPr>
          <w:i/>
          <w:sz w:val="20"/>
          <w:szCs w:val="20"/>
        </w:rPr>
        <w:t>eaux</w:t>
      </w:r>
      <w:proofErr w:type="spellEnd"/>
      <w:r>
        <w:rPr>
          <w:i/>
          <w:sz w:val="20"/>
          <w:szCs w:val="20"/>
        </w:rPr>
        <w:t>-de-vie</w:t>
      </w:r>
      <w:r>
        <w:rPr>
          <w:sz w:val="20"/>
          <w:szCs w:val="20"/>
        </w:rPr>
        <w:t xml:space="preserve">, el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joven</w:t>
      </w:r>
      <w:proofErr w:type="spellEnd"/>
      <w:r>
        <w:rPr>
          <w:sz w:val="20"/>
          <w:szCs w:val="20"/>
        </w:rPr>
        <w:t xml:space="preserve"> con 40 </w:t>
      </w:r>
      <w:proofErr w:type="spellStart"/>
      <w:r>
        <w:rPr>
          <w:sz w:val="20"/>
          <w:szCs w:val="20"/>
        </w:rPr>
        <w:t>años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edad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lo </w:t>
      </w:r>
      <w:proofErr w:type="spellStart"/>
      <w:r>
        <w:rPr>
          <w:sz w:val="20"/>
          <w:szCs w:val="20"/>
        </w:rPr>
        <w:t>tanto</w:t>
      </w:r>
      <w:proofErr w:type="spellEnd"/>
      <w:r>
        <w:rPr>
          <w:sz w:val="20"/>
          <w:szCs w:val="20"/>
        </w:rPr>
        <w:t xml:space="preserve">, el </w:t>
      </w:r>
      <w:r>
        <w:rPr>
          <w:i/>
          <w:sz w:val="20"/>
          <w:szCs w:val="20"/>
        </w:rPr>
        <w:t>cognac</w:t>
      </w:r>
      <w:r>
        <w:rPr>
          <w:sz w:val="20"/>
          <w:szCs w:val="20"/>
        </w:rPr>
        <w:t xml:space="preserve"> LOUIS XIII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máxima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expresión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materia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tiempo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mezcla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única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evoca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cata</w:t>
      </w:r>
      <w:proofErr w:type="spellEnd"/>
      <w:r>
        <w:rPr>
          <w:sz w:val="20"/>
          <w:szCs w:val="20"/>
        </w:rPr>
        <w:t xml:space="preserve"> y aromas de </w:t>
      </w:r>
      <w:proofErr w:type="spellStart"/>
      <w:r>
        <w:rPr>
          <w:sz w:val="20"/>
          <w:szCs w:val="20"/>
        </w:rPr>
        <w:t>mirra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miel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siempreviva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ciruela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madreselva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corteza</w:t>
      </w:r>
      <w:proofErr w:type="spellEnd"/>
      <w:r>
        <w:rPr>
          <w:sz w:val="20"/>
          <w:szCs w:val="20"/>
        </w:rPr>
        <w:t xml:space="preserve"> de </w:t>
      </w:r>
      <w:proofErr w:type="spellStart"/>
      <w:proofErr w:type="gramStart"/>
      <w:r>
        <w:rPr>
          <w:sz w:val="20"/>
          <w:szCs w:val="20"/>
        </w:rPr>
        <w:t>madera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cuero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frutas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pasión</w:t>
      </w:r>
      <w:proofErr w:type="spellEnd"/>
      <w:r>
        <w:rPr>
          <w:sz w:val="20"/>
          <w:szCs w:val="20"/>
        </w:rPr>
        <w:t xml:space="preserve">. </w:t>
      </w:r>
    </w:p>
    <w:p w14:paraId="0E872CF5" w14:textId="77777777" w:rsidR="001B04E0" w:rsidRDefault="001B04E0">
      <w:pPr>
        <w:pStyle w:val="normal0"/>
        <w:jc w:val="both"/>
      </w:pPr>
    </w:p>
    <w:p w14:paraId="72D47025" w14:textId="77777777" w:rsidR="001B04E0" w:rsidRDefault="005E337C">
      <w:pPr>
        <w:pStyle w:val="normal0"/>
        <w:jc w:val="both"/>
      </w:pPr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obtener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visite</w:t>
      </w:r>
      <w:proofErr w:type="spellEnd"/>
      <w:r>
        <w:rPr>
          <w:sz w:val="20"/>
          <w:szCs w:val="20"/>
        </w:rPr>
        <w:t xml:space="preserve">: </w:t>
      </w:r>
      <w:hyperlink r:id="rId9">
        <w:r>
          <w:rPr>
            <w:color w:val="1155CC"/>
            <w:sz w:val="20"/>
            <w:szCs w:val="20"/>
            <w:u w:val="single"/>
          </w:rPr>
          <w:t>www.LOUISXIII-cognac.com</w:t>
        </w:r>
      </w:hyperlink>
      <w:hyperlink r:id="rId10"/>
    </w:p>
    <w:p w14:paraId="5ADF1DAC" w14:textId="77777777" w:rsidR="001B04E0" w:rsidRDefault="005E337C">
      <w:pPr>
        <w:pStyle w:val="normal0"/>
        <w:jc w:val="both"/>
      </w:pPr>
      <w:hyperlink r:id="rId11"/>
    </w:p>
    <w:p w14:paraId="3C822E6B" w14:textId="77777777" w:rsidR="001B04E0" w:rsidRDefault="005E337C">
      <w:pPr>
        <w:pStyle w:val="normal0"/>
        <w:jc w:val="both"/>
      </w:pPr>
      <w:hyperlink r:id="rId12"/>
    </w:p>
    <w:p w14:paraId="693B9E07" w14:textId="77777777" w:rsidR="001B04E0" w:rsidRDefault="005E337C">
      <w:pPr>
        <w:pStyle w:val="normal0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LOUIS XIII</w:t>
      </w:r>
    </w:p>
    <w:p w14:paraId="2F2A669C" w14:textId="77777777" w:rsidR="001B04E0" w:rsidRDefault="005E337C">
      <w:pPr>
        <w:pStyle w:val="normal0"/>
        <w:jc w:val="both"/>
      </w:pPr>
      <w:proofErr w:type="gramStart"/>
      <w:r>
        <w:rPr>
          <w:sz w:val="20"/>
          <w:szCs w:val="20"/>
        </w:rPr>
        <w:t xml:space="preserve">El </w:t>
      </w:r>
      <w:r>
        <w:rPr>
          <w:i/>
          <w:sz w:val="20"/>
          <w:szCs w:val="20"/>
        </w:rPr>
        <w:t>cognac</w:t>
      </w:r>
      <w:r>
        <w:rPr>
          <w:sz w:val="20"/>
          <w:szCs w:val="20"/>
        </w:rPr>
        <w:t xml:space="preserve"> LOUIS XIII </w:t>
      </w:r>
      <w:proofErr w:type="spellStart"/>
      <w:r>
        <w:rPr>
          <w:sz w:val="20"/>
          <w:szCs w:val="20"/>
        </w:rPr>
        <w:t>fue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creado</w:t>
      </w:r>
      <w:proofErr w:type="spellEnd"/>
      <w:r>
        <w:rPr>
          <w:sz w:val="20"/>
          <w:szCs w:val="20"/>
        </w:rPr>
        <w:t xml:space="preserve"> en 1874.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botella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requiere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trabajo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experiencia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cuidado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cuatro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generaciones</w:t>
      </w:r>
      <w:proofErr w:type="spellEnd"/>
      <w:r>
        <w:rPr>
          <w:sz w:val="20"/>
          <w:szCs w:val="20"/>
        </w:rPr>
        <w:t xml:space="preserve"> de mae</w:t>
      </w:r>
      <w:r>
        <w:rPr>
          <w:sz w:val="20"/>
          <w:szCs w:val="20"/>
        </w:rPr>
        <w:t xml:space="preserve">stros de bodega </w:t>
      </w:r>
      <w:proofErr w:type="gramStart"/>
      <w:r>
        <w:rPr>
          <w:sz w:val="20"/>
          <w:szCs w:val="20"/>
        </w:rPr>
        <w:t>a lo</w:t>
      </w:r>
      <w:proofErr w:type="gramEnd"/>
      <w:r>
        <w:rPr>
          <w:sz w:val="20"/>
          <w:szCs w:val="20"/>
        </w:rPr>
        <w:t xml:space="preserve"> largo de 100 </w:t>
      </w:r>
      <w:proofErr w:type="spellStart"/>
      <w:r>
        <w:rPr>
          <w:sz w:val="20"/>
          <w:szCs w:val="20"/>
        </w:rPr>
        <w:t>años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crecen</w:t>
      </w:r>
      <w:proofErr w:type="spellEnd"/>
      <w:r>
        <w:rPr>
          <w:sz w:val="20"/>
          <w:szCs w:val="20"/>
        </w:rPr>
        <w:t xml:space="preserve"> en los </w:t>
      </w:r>
      <w:proofErr w:type="spellStart"/>
      <w:r>
        <w:rPr>
          <w:sz w:val="20"/>
          <w:szCs w:val="20"/>
        </w:rPr>
        <w:t>suelos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lastRenderedPageBreak/>
        <w:t>calcáreos</w:t>
      </w:r>
      <w:proofErr w:type="spellEnd"/>
      <w:r>
        <w:rPr>
          <w:sz w:val="20"/>
          <w:szCs w:val="20"/>
        </w:rPr>
        <w:t xml:space="preserve"> de Grande Champagne, la </w:t>
      </w:r>
      <w:proofErr w:type="spellStart"/>
      <w:r>
        <w:rPr>
          <w:sz w:val="20"/>
          <w:szCs w:val="20"/>
        </w:rPr>
        <w:t>zona</w:t>
      </w:r>
      <w:proofErr w:type="spellEnd"/>
      <w:r>
        <w:rPr>
          <w:sz w:val="20"/>
          <w:szCs w:val="20"/>
        </w:rPr>
        <w:t xml:space="preserve"> con mayor </w:t>
      </w:r>
      <w:proofErr w:type="spellStart"/>
      <w:r>
        <w:rPr>
          <w:sz w:val="20"/>
          <w:szCs w:val="20"/>
        </w:rPr>
        <w:t>demanda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región</w:t>
      </w:r>
      <w:proofErr w:type="spellEnd"/>
      <w:r>
        <w:rPr>
          <w:sz w:val="20"/>
          <w:szCs w:val="20"/>
        </w:rPr>
        <w:t xml:space="preserve"> de Cognac, en </w:t>
      </w:r>
      <w:proofErr w:type="spellStart"/>
      <w:r>
        <w:rPr>
          <w:sz w:val="20"/>
          <w:szCs w:val="20"/>
        </w:rPr>
        <w:t>Francia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mezcla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compleja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alquimia</w:t>
      </w:r>
      <w:proofErr w:type="spellEnd"/>
      <w:r>
        <w:rPr>
          <w:sz w:val="20"/>
          <w:szCs w:val="20"/>
        </w:rPr>
        <w:t xml:space="preserve"> de hasta 1200 </w:t>
      </w:r>
      <w:proofErr w:type="spellStart"/>
      <w:r>
        <w:rPr>
          <w:i/>
          <w:sz w:val="20"/>
          <w:szCs w:val="20"/>
        </w:rPr>
        <w:t>eaux</w:t>
      </w:r>
      <w:proofErr w:type="spellEnd"/>
      <w:r>
        <w:rPr>
          <w:i/>
          <w:sz w:val="20"/>
          <w:szCs w:val="20"/>
        </w:rPr>
        <w:t>-de-vie</w:t>
      </w:r>
      <w:r>
        <w:rPr>
          <w:sz w:val="20"/>
          <w:szCs w:val="20"/>
        </w:rPr>
        <w:t xml:space="preserve">, el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joven</w:t>
      </w:r>
      <w:proofErr w:type="spellEnd"/>
      <w:r>
        <w:rPr>
          <w:sz w:val="20"/>
          <w:szCs w:val="20"/>
        </w:rPr>
        <w:t xml:space="preserve"> con 40 </w:t>
      </w:r>
      <w:proofErr w:type="spellStart"/>
      <w:r>
        <w:rPr>
          <w:sz w:val="20"/>
          <w:szCs w:val="20"/>
        </w:rPr>
        <w:t>años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edad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lo </w:t>
      </w:r>
      <w:proofErr w:type="spellStart"/>
      <w:r>
        <w:rPr>
          <w:sz w:val="20"/>
          <w:szCs w:val="20"/>
        </w:rPr>
        <w:t>tanto</w:t>
      </w:r>
      <w:proofErr w:type="spellEnd"/>
      <w:r>
        <w:rPr>
          <w:sz w:val="20"/>
          <w:szCs w:val="20"/>
        </w:rPr>
        <w:t xml:space="preserve">, el </w:t>
      </w:r>
      <w:r>
        <w:rPr>
          <w:i/>
          <w:sz w:val="20"/>
          <w:szCs w:val="20"/>
        </w:rPr>
        <w:t>cognac</w:t>
      </w:r>
      <w:r>
        <w:rPr>
          <w:sz w:val="20"/>
          <w:szCs w:val="20"/>
        </w:rPr>
        <w:t xml:space="preserve"> LOUIS XIII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máxima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expresión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materia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tiempo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mezcla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única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evoca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cata</w:t>
      </w:r>
      <w:proofErr w:type="spellEnd"/>
      <w:r>
        <w:rPr>
          <w:sz w:val="20"/>
          <w:szCs w:val="20"/>
        </w:rPr>
        <w:t xml:space="preserve"> y aromas de </w:t>
      </w:r>
      <w:proofErr w:type="spellStart"/>
      <w:r>
        <w:rPr>
          <w:sz w:val="20"/>
          <w:szCs w:val="20"/>
        </w:rPr>
        <w:t>mirra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miel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siempreviva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ciruela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madreselva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corteza</w:t>
      </w:r>
      <w:proofErr w:type="spellEnd"/>
      <w:r>
        <w:rPr>
          <w:sz w:val="20"/>
          <w:szCs w:val="20"/>
        </w:rPr>
        <w:t xml:space="preserve"> de </w:t>
      </w:r>
      <w:proofErr w:type="spellStart"/>
      <w:proofErr w:type="gramStart"/>
      <w:r>
        <w:rPr>
          <w:sz w:val="20"/>
          <w:szCs w:val="20"/>
        </w:rPr>
        <w:t>madera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cuero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frutas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pasión</w:t>
      </w:r>
      <w:proofErr w:type="spellEnd"/>
      <w:r>
        <w:rPr>
          <w:sz w:val="20"/>
          <w:szCs w:val="20"/>
        </w:rPr>
        <w:t>.</w:t>
      </w:r>
    </w:p>
    <w:p w14:paraId="08AF3003" w14:textId="77777777" w:rsidR="001B04E0" w:rsidRDefault="001B04E0">
      <w:pPr>
        <w:pStyle w:val="normal0"/>
        <w:jc w:val="both"/>
      </w:pPr>
    </w:p>
    <w:p w14:paraId="43D1A58D" w14:textId="77777777" w:rsidR="001B04E0" w:rsidRDefault="001B04E0">
      <w:pPr>
        <w:pStyle w:val="normal0"/>
        <w:jc w:val="both"/>
      </w:pPr>
    </w:p>
    <w:p w14:paraId="5CC8F07B" w14:textId="77777777" w:rsidR="001B04E0" w:rsidRDefault="005E337C">
      <w:pPr>
        <w:pStyle w:val="normal0"/>
        <w:jc w:val="both"/>
      </w:pPr>
      <w:r>
        <w:rPr>
          <w:b/>
        </w:rPr>
        <w:t>CONTACTO</w:t>
      </w:r>
    </w:p>
    <w:p w14:paraId="23BE8BDB" w14:textId="77777777" w:rsidR="001B04E0" w:rsidRDefault="005E337C">
      <w:pPr>
        <w:pStyle w:val="normal0"/>
        <w:jc w:val="both"/>
      </w:pPr>
      <w:r>
        <w:t xml:space="preserve">Ana Laura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Tinoco</w:t>
      </w:r>
      <w:proofErr w:type="spellEnd"/>
      <w:r>
        <w:t xml:space="preserve"> </w:t>
      </w:r>
      <w:proofErr w:type="spellStart"/>
      <w:r>
        <w:t>Ariza</w:t>
      </w:r>
      <w:proofErr w:type="spellEnd"/>
      <w:r>
        <w:t xml:space="preserve">  </w:t>
      </w:r>
    </w:p>
    <w:p w14:paraId="60081CFC" w14:textId="77777777" w:rsidR="001B04E0" w:rsidRDefault="005E337C">
      <w:pPr>
        <w:pStyle w:val="normal0"/>
        <w:jc w:val="both"/>
      </w:pPr>
      <w:r>
        <w:t>Another Company</w:t>
      </w:r>
    </w:p>
    <w:p w14:paraId="324CD3E1" w14:textId="77777777" w:rsidR="001B04E0" w:rsidRDefault="005E337C">
      <w:pPr>
        <w:pStyle w:val="normal0"/>
        <w:jc w:val="both"/>
      </w:pPr>
      <w:r>
        <w:t>ana@anothercompany.com.mx</w:t>
      </w:r>
    </w:p>
    <w:p w14:paraId="48691A88" w14:textId="77777777" w:rsidR="001B04E0" w:rsidRDefault="005E337C">
      <w:pPr>
        <w:pStyle w:val="normal0"/>
        <w:jc w:val="both"/>
      </w:pPr>
      <w:r>
        <w:t>6392.1100 ext. 3416</w:t>
      </w:r>
    </w:p>
    <w:p w14:paraId="032BAB4D" w14:textId="77777777" w:rsidR="001B04E0" w:rsidRDefault="001B04E0">
      <w:pPr>
        <w:pStyle w:val="normal0"/>
      </w:pPr>
    </w:p>
    <w:sectPr w:rsidR="001B04E0">
      <w:headerReference w:type="defaul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5CD33" w14:textId="77777777" w:rsidR="00000000" w:rsidRDefault="005E337C">
      <w:pPr>
        <w:spacing w:line="240" w:lineRule="auto"/>
      </w:pPr>
      <w:r>
        <w:separator/>
      </w:r>
    </w:p>
  </w:endnote>
  <w:endnote w:type="continuationSeparator" w:id="0">
    <w:p w14:paraId="20C68ADB" w14:textId="77777777" w:rsidR="00000000" w:rsidRDefault="005E3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75EEC" w14:textId="77777777" w:rsidR="00000000" w:rsidRDefault="005E337C">
      <w:pPr>
        <w:spacing w:line="240" w:lineRule="auto"/>
      </w:pPr>
      <w:r>
        <w:separator/>
      </w:r>
    </w:p>
  </w:footnote>
  <w:footnote w:type="continuationSeparator" w:id="0">
    <w:p w14:paraId="6E8DC78F" w14:textId="77777777" w:rsidR="00000000" w:rsidRDefault="005E33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3FF80" w14:textId="77777777" w:rsidR="001B04E0" w:rsidRDefault="005E337C">
    <w:pPr>
      <w:pStyle w:val="normal0"/>
      <w:spacing w:before="720"/>
      <w:jc w:val="center"/>
    </w:pPr>
    <w:r>
      <w:rPr>
        <w:noProof/>
      </w:rPr>
      <w:drawing>
        <wp:inline distT="0" distB="0" distL="0" distR="0" wp14:anchorId="724C8C26" wp14:editId="7DA98084">
          <wp:extent cx="1585913" cy="1296814"/>
          <wp:effectExtent l="0" t="0" r="0" b="0"/>
          <wp:docPr id="1" name="image01.png" descr="louis XIII_rojo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louis XIII_rojo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5913" cy="12968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FD7BFD" w14:textId="77777777" w:rsidR="001B04E0" w:rsidRDefault="001B04E0">
    <w:pPr>
      <w:pStyle w:val="normal0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23B"/>
    <w:multiLevelType w:val="multilevel"/>
    <w:tmpl w:val="45820F2C"/>
    <w:lvl w:ilvl="0">
      <w:start w:val="1"/>
      <w:numFmt w:val="decimal"/>
      <w:lvlText w:val="%1)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">
    <w:nsid w:val="38C10F71"/>
    <w:multiLevelType w:val="multilevel"/>
    <w:tmpl w:val="1E6692FC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04E0"/>
    <w:rsid w:val="001B04E0"/>
    <w:rsid w:val="005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CAF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37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37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37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3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ouisxiii-cognac.com" TargetMode="External"/><Relationship Id="rId12" Type="http://schemas.openxmlformats.org/officeDocument/2006/relationships/hyperlink" Target="http://www.louisxiii-cognac.com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ouisxiii-cognac.com" TargetMode="External"/><Relationship Id="rId9" Type="http://schemas.openxmlformats.org/officeDocument/2006/relationships/hyperlink" Target="http://www.louisxiii-cognac.com" TargetMode="External"/><Relationship Id="rId10" Type="http://schemas.openxmlformats.org/officeDocument/2006/relationships/hyperlink" Target="http://www.louisxiii-cogna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4914</Characters>
  <Application>Microsoft Macintosh Word</Application>
  <DocSecurity>0</DocSecurity>
  <Lines>40</Lines>
  <Paragraphs>11</Paragraphs>
  <ScaleCrop>false</ScaleCrop>
  <Company>admin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Anette Arellano</cp:lastModifiedBy>
  <cp:revision>2</cp:revision>
  <dcterms:created xsi:type="dcterms:W3CDTF">2017-01-30T15:33:00Z</dcterms:created>
  <dcterms:modified xsi:type="dcterms:W3CDTF">2017-01-30T16:03:00Z</dcterms:modified>
</cp:coreProperties>
</file>