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BA9" w:rsidRDefault="00644BA9" w:rsidP="000D2ABA">
      <w:pPr>
        <w:widowControl w:val="0"/>
        <w:autoSpaceDE w:val="0"/>
        <w:autoSpaceDN w:val="0"/>
        <w:adjustRightInd w:val="0"/>
        <w:spacing w:after="0"/>
        <w:jc w:val="center"/>
        <w:rPr>
          <w:rFonts w:ascii="Calibri" w:hAnsi="Calibri" w:cs="Calibri"/>
          <w:b/>
          <w:sz w:val="28"/>
          <w:szCs w:val="28"/>
          <w:highlight w:val="yellow"/>
        </w:rPr>
      </w:pPr>
    </w:p>
    <w:p w:rsidR="00644BA9" w:rsidRPr="00836474" w:rsidRDefault="00644BA9" w:rsidP="000D2ABA">
      <w:pPr>
        <w:widowControl w:val="0"/>
        <w:autoSpaceDE w:val="0"/>
        <w:autoSpaceDN w:val="0"/>
        <w:adjustRightInd w:val="0"/>
        <w:spacing w:after="0"/>
        <w:jc w:val="center"/>
        <w:rPr>
          <w:rFonts w:ascii="Calibri" w:hAnsi="Calibri" w:cs="Calibri"/>
          <w:b/>
          <w:sz w:val="28"/>
          <w:szCs w:val="28"/>
        </w:rPr>
      </w:pPr>
      <w:r w:rsidRPr="00836474">
        <w:rPr>
          <w:rFonts w:ascii="Calibri" w:hAnsi="Calibri" w:cs="Calibri"/>
          <w:b/>
          <w:sz w:val="28"/>
          <w:szCs w:val="28"/>
        </w:rPr>
        <w:t xml:space="preserve">PEPSI SCORE AVEC UNE EQUIPE  DE FOOTBALL INTERNATIONAL DE SUPER STARS QUI RASSEMBLE 19 DES MEILLEURS JOUEURS DU MONDE VENANT DE 5 CONTINENTS ET DE PRESQUE 20 PAYS DIFFERENTS ! </w:t>
      </w:r>
    </w:p>
    <w:p w:rsidR="00816503" w:rsidRPr="003A005E" w:rsidRDefault="00644BA9" w:rsidP="00836474">
      <w:pPr>
        <w:widowControl w:val="0"/>
        <w:autoSpaceDE w:val="0"/>
        <w:autoSpaceDN w:val="0"/>
        <w:adjustRightInd w:val="0"/>
        <w:spacing w:line="240" w:lineRule="auto"/>
        <w:jc w:val="center"/>
        <w:rPr>
          <w:rFonts w:ascii="Calibri" w:hAnsi="Calibri"/>
          <w:b/>
          <w:bCs/>
          <w:lang w:val="fr-BE"/>
        </w:rPr>
      </w:pPr>
      <w:r w:rsidRPr="003A005E">
        <w:rPr>
          <w:rFonts w:ascii="Calibri" w:hAnsi="Calibri"/>
          <w:b/>
          <w:bCs/>
          <w:lang w:val="fr-BE"/>
        </w:rPr>
        <w:t>L’équipe Pepsi se compose des stars comme Messi, van Persie, Wilshere, David Luiz, Agüero, Ramos, KOMPANY, Gomez, Dempsey et encore beaucoup d’autres</w:t>
      </w:r>
    </w:p>
    <w:p w:rsidR="00836474" w:rsidRPr="003A005E" w:rsidRDefault="00836474" w:rsidP="00AD6B59">
      <w:pPr>
        <w:widowControl w:val="0"/>
        <w:autoSpaceDE w:val="0"/>
        <w:autoSpaceDN w:val="0"/>
        <w:adjustRightInd w:val="0"/>
        <w:spacing w:line="240" w:lineRule="auto"/>
        <w:jc w:val="both"/>
        <w:rPr>
          <w:rFonts w:ascii="Calibri" w:hAnsi="Calibri" w:cs="Calibri"/>
          <w:b/>
          <w:sz w:val="10"/>
          <w:szCs w:val="20"/>
          <w:lang w:val="fr-BE"/>
        </w:rPr>
      </w:pPr>
    </w:p>
    <w:p w:rsidR="00A66F9D" w:rsidRPr="009C4167" w:rsidRDefault="000D2ABA" w:rsidP="00AD6B59">
      <w:pPr>
        <w:widowControl w:val="0"/>
        <w:autoSpaceDE w:val="0"/>
        <w:autoSpaceDN w:val="0"/>
        <w:adjustRightInd w:val="0"/>
        <w:spacing w:line="240" w:lineRule="auto"/>
        <w:jc w:val="both"/>
        <w:rPr>
          <w:rFonts w:ascii="Calibri" w:hAnsi="Calibri" w:cs="Calibri"/>
          <w:b/>
          <w:szCs w:val="20"/>
        </w:rPr>
      </w:pPr>
      <w:r w:rsidRPr="009C4167">
        <w:rPr>
          <w:rFonts w:ascii="Calibri" w:hAnsi="Calibri" w:cs="Calibri"/>
          <w:b/>
          <w:szCs w:val="20"/>
        </w:rPr>
        <w:t>Zaventem</w:t>
      </w:r>
      <w:r w:rsidR="00A5779B" w:rsidRPr="009C4167">
        <w:rPr>
          <w:rFonts w:ascii="Calibri" w:hAnsi="Calibri" w:cs="Calibri"/>
          <w:b/>
          <w:szCs w:val="20"/>
        </w:rPr>
        <w:t xml:space="preserve">, </w:t>
      </w:r>
      <w:r w:rsidR="00A66F9D" w:rsidRPr="009C4167">
        <w:rPr>
          <w:rFonts w:ascii="Calibri" w:hAnsi="Calibri" w:cs="Calibri"/>
          <w:b/>
          <w:szCs w:val="20"/>
        </w:rPr>
        <w:t xml:space="preserve">le </w:t>
      </w:r>
      <w:r w:rsidRPr="009C4167">
        <w:rPr>
          <w:rFonts w:ascii="Calibri" w:hAnsi="Calibri" w:cs="Calibri"/>
          <w:b/>
          <w:szCs w:val="20"/>
        </w:rPr>
        <w:t xml:space="preserve">16 </w:t>
      </w:r>
      <w:r w:rsidR="00A66F9D" w:rsidRPr="009C4167">
        <w:rPr>
          <w:rFonts w:ascii="Calibri" w:hAnsi="Calibri" w:cs="Calibri"/>
          <w:b/>
          <w:szCs w:val="20"/>
        </w:rPr>
        <w:t>j</w:t>
      </w:r>
      <w:r w:rsidRPr="009C4167">
        <w:rPr>
          <w:rFonts w:ascii="Calibri" w:hAnsi="Calibri" w:cs="Calibri"/>
          <w:b/>
          <w:szCs w:val="20"/>
        </w:rPr>
        <w:t>an</w:t>
      </w:r>
      <w:r w:rsidR="00816503" w:rsidRPr="009C4167">
        <w:rPr>
          <w:rFonts w:ascii="Calibri" w:hAnsi="Calibri" w:cs="Calibri"/>
          <w:b/>
          <w:szCs w:val="20"/>
        </w:rPr>
        <w:t>vier</w:t>
      </w:r>
      <w:r w:rsidR="0036723A" w:rsidRPr="009C4167">
        <w:rPr>
          <w:rFonts w:ascii="Calibri" w:hAnsi="Calibri" w:cs="Calibri"/>
          <w:b/>
          <w:szCs w:val="20"/>
        </w:rPr>
        <w:t xml:space="preserve"> </w:t>
      </w:r>
      <w:r w:rsidR="00A5779B" w:rsidRPr="009C4167">
        <w:rPr>
          <w:rFonts w:ascii="Calibri" w:hAnsi="Calibri" w:cs="Calibri"/>
          <w:b/>
          <w:szCs w:val="20"/>
        </w:rPr>
        <w:t>2014 –</w:t>
      </w:r>
      <w:r w:rsidR="00CB1CAA" w:rsidRPr="009C4167">
        <w:rPr>
          <w:rFonts w:ascii="Calibri" w:hAnsi="Calibri" w:cs="Calibri"/>
          <w:b/>
          <w:szCs w:val="20"/>
        </w:rPr>
        <w:t xml:space="preserve"> </w:t>
      </w:r>
      <w:r w:rsidRPr="009C4167">
        <w:rPr>
          <w:rFonts w:ascii="Calibri" w:hAnsi="Calibri" w:cs="Calibri"/>
          <w:b/>
          <w:szCs w:val="20"/>
        </w:rPr>
        <w:t xml:space="preserve">Pepsi </w:t>
      </w:r>
      <w:r w:rsidR="00A66F9D" w:rsidRPr="009C4167">
        <w:rPr>
          <w:rFonts w:ascii="Calibri" w:hAnsi="Calibri" w:cs="Calibri"/>
          <w:b/>
          <w:szCs w:val="20"/>
        </w:rPr>
        <w:t xml:space="preserve">vient de révéler aujourd’hui le talent international qui </w:t>
      </w:r>
      <w:r w:rsidR="00816503" w:rsidRPr="009C4167">
        <w:rPr>
          <w:rFonts w:ascii="Calibri" w:hAnsi="Calibri" w:cs="Calibri"/>
          <w:b/>
          <w:szCs w:val="20"/>
        </w:rPr>
        <w:t>fera son entrée</w:t>
      </w:r>
      <w:r w:rsidR="00A66F9D" w:rsidRPr="009C4167">
        <w:rPr>
          <w:rFonts w:ascii="Calibri" w:hAnsi="Calibri" w:cs="Calibri"/>
          <w:b/>
          <w:szCs w:val="20"/>
        </w:rPr>
        <w:t xml:space="preserve"> en 2014 dans la composition de la déjà légendaire équipe de foot Pepsi.</w:t>
      </w:r>
      <w:r w:rsidR="00CF7EE8" w:rsidRPr="009C4167">
        <w:rPr>
          <w:rFonts w:ascii="Calibri" w:hAnsi="Calibri" w:cs="Calibri"/>
          <w:b/>
          <w:szCs w:val="20"/>
        </w:rPr>
        <w:t xml:space="preserve"> </w:t>
      </w:r>
      <w:r w:rsidR="00977D22" w:rsidRPr="009C4167">
        <w:rPr>
          <w:rFonts w:ascii="Calibri" w:hAnsi="Calibri" w:cs="Calibri"/>
          <w:b/>
          <w:szCs w:val="20"/>
        </w:rPr>
        <w:t xml:space="preserve">19 </w:t>
      </w:r>
      <w:r w:rsidR="00A66F9D" w:rsidRPr="009C4167">
        <w:rPr>
          <w:rFonts w:ascii="Calibri" w:hAnsi="Calibri" w:cs="Calibri"/>
          <w:b/>
          <w:szCs w:val="20"/>
        </w:rPr>
        <w:t xml:space="preserve">champions internationaux, originaires des cinq continents, partagent désormais 1 mission commune : inspirer les </w:t>
      </w:r>
      <w:r w:rsidR="00816503" w:rsidRPr="009C4167">
        <w:rPr>
          <w:rFonts w:ascii="Calibri" w:hAnsi="Calibri" w:cs="Calibri"/>
          <w:b/>
          <w:szCs w:val="20"/>
        </w:rPr>
        <w:t>supporters</w:t>
      </w:r>
      <w:r w:rsidR="00A66F9D" w:rsidRPr="009C4167">
        <w:rPr>
          <w:rFonts w:ascii="Calibri" w:hAnsi="Calibri" w:cs="Calibri"/>
          <w:b/>
          <w:szCs w:val="20"/>
        </w:rPr>
        <w:t xml:space="preserve"> du monde entier et les inciter à vivre selon la devise “Live for Now” de la célèbre marque de cola.</w:t>
      </w:r>
    </w:p>
    <w:p w:rsidR="00A66F9D" w:rsidRPr="009C4167" w:rsidRDefault="00A66F9D" w:rsidP="00AD6B59">
      <w:pPr>
        <w:widowControl w:val="0"/>
        <w:autoSpaceDE w:val="0"/>
        <w:autoSpaceDN w:val="0"/>
        <w:adjustRightInd w:val="0"/>
        <w:spacing w:line="240" w:lineRule="auto"/>
        <w:jc w:val="both"/>
        <w:rPr>
          <w:rFonts w:ascii="Calibri" w:hAnsi="Calibri" w:cs="Calibri"/>
          <w:b/>
          <w:szCs w:val="20"/>
        </w:rPr>
      </w:pPr>
      <w:r w:rsidRPr="009C4167">
        <w:rPr>
          <w:rFonts w:ascii="Calibri" w:hAnsi="Calibri" w:cs="Calibri"/>
          <w:b/>
          <w:szCs w:val="20"/>
        </w:rPr>
        <w:t xml:space="preserve">La sélection de VINCENT KOMPANY au sein de cette équipe de foot internationale constitue une première historique pour notre pays. </w:t>
      </w:r>
      <w:r w:rsidR="00AD6B59" w:rsidRPr="009C4167">
        <w:rPr>
          <w:rFonts w:ascii="Calibri" w:hAnsi="Calibri" w:cs="Calibri"/>
          <w:b/>
          <w:szCs w:val="20"/>
        </w:rPr>
        <w:t xml:space="preserve">Kompany </w:t>
      </w:r>
      <w:r w:rsidRPr="009C4167">
        <w:rPr>
          <w:rFonts w:ascii="Calibri" w:hAnsi="Calibri" w:cs="Calibri"/>
          <w:b/>
          <w:szCs w:val="20"/>
        </w:rPr>
        <w:t xml:space="preserve">devient en effet le premier représentant belge </w:t>
      </w:r>
      <w:r w:rsidR="0044058A" w:rsidRPr="009C4167">
        <w:rPr>
          <w:rFonts w:ascii="Calibri" w:hAnsi="Calibri" w:cs="Calibri"/>
          <w:b/>
          <w:szCs w:val="20"/>
        </w:rPr>
        <w:t xml:space="preserve">pour Pepsi </w:t>
      </w:r>
      <w:r w:rsidRPr="009C4167">
        <w:rPr>
          <w:rFonts w:ascii="Calibri" w:hAnsi="Calibri" w:cs="Calibri"/>
          <w:b/>
          <w:szCs w:val="20"/>
        </w:rPr>
        <w:t>jamais sélectionné dans une campagne</w:t>
      </w:r>
      <w:r w:rsidR="009C4167" w:rsidRPr="009C4167">
        <w:rPr>
          <w:rFonts w:ascii="Calibri" w:hAnsi="Calibri" w:cs="Calibri"/>
          <w:b/>
          <w:strike/>
          <w:szCs w:val="20"/>
        </w:rPr>
        <w:t xml:space="preserve"> </w:t>
      </w:r>
      <w:r w:rsidRPr="009C4167">
        <w:rPr>
          <w:rFonts w:ascii="Calibri" w:hAnsi="Calibri" w:cs="Calibri"/>
          <w:b/>
          <w:szCs w:val="20"/>
        </w:rPr>
        <w:t>internationale de cette envergure, avec 18 autres joue</w:t>
      </w:r>
      <w:r w:rsidR="00816503" w:rsidRPr="009C4167">
        <w:rPr>
          <w:rFonts w:ascii="Calibri" w:hAnsi="Calibri" w:cs="Calibri"/>
          <w:b/>
          <w:szCs w:val="20"/>
        </w:rPr>
        <w:t>u</w:t>
      </w:r>
      <w:r w:rsidRPr="009C4167">
        <w:rPr>
          <w:rFonts w:ascii="Calibri" w:hAnsi="Calibri" w:cs="Calibri"/>
          <w:b/>
          <w:szCs w:val="20"/>
        </w:rPr>
        <w:t>rs de l’élite.</w:t>
      </w:r>
    </w:p>
    <w:p w:rsidR="00F36019" w:rsidRPr="009C4167" w:rsidRDefault="00A66F9D" w:rsidP="00287E29">
      <w:pPr>
        <w:widowControl w:val="0"/>
        <w:autoSpaceDE w:val="0"/>
        <w:autoSpaceDN w:val="0"/>
        <w:adjustRightInd w:val="0"/>
        <w:spacing w:line="240" w:lineRule="auto"/>
        <w:jc w:val="both"/>
        <w:rPr>
          <w:rFonts w:ascii="Calibri" w:hAnsi="Calibri" w:cs="Calibri"/>
          <w:b/>
          <w:i/>
        </w:rPr>
      </w:pPr>
      <w:r w:rsidRPr="009C4167">
        <w:rPr>
          <w:rFonts w:ascii="Calibri" w:hAnsi="Calibri" w:cs="Calibri"/>
          <w:b/>
          <w:szCs w:val="20"/>
        </w:rPr>
        <w:t xml:space="preserve">L’équipe internationale Pepsi 2014 compte d’authentiques champions du ballon rond, comme Leo Messi, la star qui a enregistré le plus de records,  </w:t>
      </w:r>
      <w:r w:rsidR="00B92F71" w:rsidRPr="009C4167">
        <w:rPr>
          <w:rFonts w:ascii="Calibri" w:hAnsi="Calibri" w:cs="Calibri"/>
          <w:b/>
          <w:szCs w:val="20"/>
        </w:rPr>
        <w:t xml:space="preserve">l’attaquant </w:t>
      </w:r>
      <w:r w:rsidRPr="009C4167">
        <w:rPr>
          <w:rFonts w:ascii="Calibri" w:hAnsi="Calibri" w:cs="Calibri"/>
          <w:b/>
          <w:szCs w:val="20"/>
        </w:rPr>
        <w:t xml:space="preserve">argentin Sergio Aguëro et le jeune talent britannique Jack Wilshere. </w:t>
      </w:r>
      <w:r w:rsidR="00FC71AB" w:rsidRPr="009C4167">
        <w:rPr>
          <w:rFonts w:ascii="Calibri" w:hAnsi="Calibri" w:cs="Calibri"/>
          <w:b/>
          <w:szCs w:val="20"/>
        </w:rPr>
        <w:t xml:space="preserve">Ils seront </w:t>
      </w:r>
      <w:r w:rsidR="00816503" w:rsidRPr="009C4167">
        <w:rPr>
          <w:rFonts w:ascii="Calibri" w:hAnsi="Calibri" w:cs="Calibri"/>
          <w:b/>
          <w:szCs w:val="20"/>
        </w:rPr>
        <w:t>entourés</w:t>
      </w:r>
      <w:r w:rsidR="00FC71AB" w:rsidRPr="009C4167">
        <w:rPr>
          <w:rFonts w:ascii="Calibri" w:hAnsi="Calibri" w:cs="Calibri"/>
          <w:b/>
          <w:szCs w:val="20"/>
        </w:rPr>
        <w:t xml:space="preserve"> du défenseur brésilien David Luiz, du recordman des buts Robin van Persie et de l’Espagnol Sergio Ramos. Parmi les autres champions internationaux fiers de représenter leur pays, citons encore</w:t>
      </w:r>
      <w:r w:rsidR="005F7630" w:rsidRPr="009C4167">
        <w:rPr>
          <w:rFonts w:ascii="Calibri" w:hAnsi="Calibri" w:cs="Calibri"/>
          <w:b/>
          <w:szCs w:val="20"/>
        </w:rPr>
        <w:t xml:space="preserve"> </w:t>
      </w:r>
      <w:r w:rsidR="0006362F" w:rsidRPr="009C4167">
        <w:rPr>
          <w:rFonts w:ascii="Calibri" w:hAnsi="Calibri" w:cs="Calibri"/>
          <w:b/>
          <w:szCs w:val="20"/>
        </w:rPr>
        <w:t>Juan Guillermo Cuadrado (Colombi</w:t>
      </w:r>
      <w:r w:rsidR="00FC71AB" w:rsidRPr="009C4167">
        <w:rPr>
          <w:rFonts w:ascii="Calibri" w:hAnsi="Calibri" w:cs="Calibri"/>
          <w:b/>
          <w:szCs w:val="20"/>
        </w:rPr>
        <w:t>e</w:t>
      </w:r>
      <w:r w:rsidR="0006362F" w:rsidRPr="009C4167">
        <w:rPr>
          <w:rFonts w:ascii="Calibri" w:hAnsi="Calibri" w:cs="Calibri"/>
          <w:b/>
          <w:szCs w:val="20"/>
        </w:rPr>
        <w:t xml:space="preserve">), </w:t>
      </w:r>
      <w:r w:rsidR="008E7A20" w:rsidRPr="009C4167">
        <w:rPr>
          <w:rFonts w:ascii="Calibri" w:hAnsi="Calibri" w:cs="Calibri"/>
          <w:b/>
          <w:szCs w:val="20"/>
        </w:rPr>
        <w:t>Clint Dempsey</w:t>
      </w:r>
      <w:r w:rsidR="0006362F" w:rsidRPr="009C4167">
        <w:rPr>
          <w:rFonts w:ascii="Calibri" w:hAnsi="Calibri" w:cs="Calibri"/>
          <w:b/>
          <w:szCs w:val="20"/>
        </w:rPr>
        <w:t xml:space="preserve"> (</w:t>
      </w:r>
      <w:r w:rsidR="00FC71AB" w:rsidRPr="009C4167">
        <w:rPr>
          <w:rFonts w:ascii="Calibri" w:hAnsi="Calibri" w:cs="Calibri"/>
          <w:b/>
          <w:szCs w:val="20"/>
        </w:rPr>
        <w:t>USA</w:t>
      </w:r>
      <w:r w:rsidR="0006362F" w:rsidRPr="009C4167">
        <w:rPr>
          <w:rFonts w:ascii="Calibri" w:hAnsi="Calibri" w:cs="Calibri"/>
          <w:b/>
          <w:szCs w:val="20"/>
        </w:rPr>
        <w:t>)</w:t>
      </w:r>
      <w:r w:rsidR="00701365" w:rsidRPr="009C4167">
        <w:rPr>
          <w:rFonts w:ascii="Calibri" w:hAnsi="Calibri" w:cs="Calibri"/>
          <w:b/>
          <w:szCs w:val="20"/>
        </w:rPr>
        <w:t xml:space="preserve">, </w:t>
      </w:r>
      <w:r w:rsidR="0006362F" w:rsidRPr="009C4167">
        <w:rPr>
          <w:rFonts w:ascii="Calibri" w:hAnsi="Calibri" w:cs="Calibri"/>
          <w:b/>
          <w:szCs w:val="20"/>
        </w:rPr>
        <w:t>Tarik Elyounoussi (</w:t>
      </w:r>
      <w:r w:rsidR="00F36019" w:rsidRPr="009C4167">
        <w:rPr>
          <w:rFonts w:ascii="Calibri" w:hAnsi="Calibri" w:cs="Calibri"/>
          <w:b/>
          <w:szCs w:val="20"/>
        </w:rPr>
        <w:t>No</w:t>
      </w:r>
      <w:r w:rsidR="00FC71AB" w:rsidRPr="009C4167">
        <w:rPr>
          <w:rFonts w:ascii="Calibri" w:hAnsi="Calibri" w:cs="Calibri"/>
          <w:b/>
          <w:szCs w:val="20"/>
        </w:rPr>
        <w:t>rvège</w:t>
      </w:r>
      <w:r w:rsidR="0006362F" w:rsidRPr="009C4167">
        <w:rPr>
          <w:rFonts w:ascii="Calibri" w:hAnsi="Calibri" w:cs="Calibri"/>
          <w:b/>
          <w:szCs w:val="20"/>
        </w:rPr>
        <w:t xml:space="preserve">), </w:t>
      </w:r>
      <w:r w:rsidR="00CE32F7" w:rsidRPr="009C4167">
        <w:rPr>
          <w:rFonts w:ascii="Calibri" w:hAnsi="Calibri" w:cs="Calibri"/>
          <w:b/>
          <w:szCs w:val="20"/>
        </w:rPr>
        <w:t>Mayno</w:t>
      </w:r>
      <w:r w:rsidR="00A04F2B" w:rsidRPr="009C4167">
        <w:rPr>
          <w:rFonts w:ascii="Calibri" w:hAnsi="Calibri" w:cs="Calibri"/>
          <w:b/>
          <w:szCs w:val="20"/>
        </w:rPr>
        <w:t>r Figueroa</w:t>
      </w:r>
      <w:r w:rsidR="00201C71" w:rsidRPr="009C4167">
        <w:rPr>
          <w:rFonts w:ascii="Calibri" w:hAnsi="Calibri" w:cs="Calibri"/>
          <w:b/>
          <w:szCs w:val="20"/>
        </w:rPr>
        <w:t xml:space="preserve"> (Honduras)</w:t>
      </w:r>
      <w:r w:rsidR="0006362F" w:rsidRPr="009C4167">
        <w:rPr>
          <w:rFonts w:ascii="Calibri" w:hAnsi="Calibri" w:cs="Calibri"/>
          <w:b/>
          <w:szCs w:val="20"/>
        </w:rPr>
        <w:t>, Mario Gomez (</w:t>
      </w:r>
      <w:r w:rsidR="00FC71AB" w:rsidRPr="009C4167">
        <w:rPr>
          <w:rFonts w:ascii="Calibri" w:hAnsi="Calibri" w:cs="Calibri"/>
          <w:b/>
          <w:szCs w:val="20"/>
        </w:rPr>
        <w:t>Allemagne</w:t>
      </w:r>
      <w:r w:rsidR="00F36019" w:rsidRPr="009C4167">
        <w:rPr>
          <w:rFonts w:ascii="Calibri" w:hAnsi="Calibri" w:cs="Calibri"/>
          <w:b/>
          <w:szCs w:val="20"/>
        </w:rPr>
        <w:t>)</w:t>
      </w:r>
      <w:r w:rsidR="006870AF" w:rsidRPr="009C4167">
        <w:rPr>
          <w:rFonts w:ascii="Calibri" w:hAnsi="Calibri" w:cs="Calibri"/>
          <w:b/>
          <w:szCs w:val="20"/>
        </w:rPr>
        <w:t xml:space="preserve">, </w:t>
      </w:r>
      <w:r w:rsidR="00162CFA" w:rsidRPr="009C4167">
        <w:rPr>
          <w:rFonts w:ascii="Calibri" w:hAnsi="Calibri" w:cs="Calibri"/>
          <w:b/>
          <w:szCs w:val="20"/>
        </w:rPr>
        <w:t>Kemar Lawrence</w:t>
      </w:r>
      <w:r w:rsidR="006870AF" w:rsidRPr="009C4167">
        <w:rPr>
          <w:rFonts w:ascii="Calibri" w:hAnsi="Calibri" w:cs="Calibri"/>
          <w:b/>
          <w:szCs w:val="20"/>
        </w:rPr>
        <w:t xml:space="preserve"> (Jama</w:t>
      </w:r>
      <w:r w:rsidR="00FC71AB" w:rsidRPr="009C4167">
        <w:rPr>
          <w:rFonts w:ascii="Calibri" w:hAnsi="Calibri" w:cs="Calibri"/>
          <w:b/>
          <w:szCs w:val="20"/>
        </w:rPr>
        <w:t>ïque</w:t>
      </w:r>
      <w:r w:rsidR="006870AF" w:rsidRPr="009C4167">
        <w:rPr>
          <w:rFonts w:ascii="Calibri" w:hAnsi="Calibri" w:cs="Calibri"/>
          <w:b/>
          <w:szCs w:val="20"/>
        </w:rPr>
        <w:t xml:space="preserve">), </w:t>
      </w:r>
      <w:r w:rsidR="00F252B7" w:rsidRPr="009C4167">
        <w:rPr>
          <w:rFonts w:ascii="Calibri" w:hAnsi="Calibri" w:cs="Calibri"/>
          <w:b/>
          <w:szCs w:val="20"/>
        </w:rPr>
        <w:t>Victor Moses (Nigeria), Peter Osaze Odemwingie (Nig</w:t>
      </w:r>
      <w:r w:rsidR="00FC71AB" w:rsidRPr="009C4167">
        <w:rPr>
          <w:rFonts w:ascii="Calibri" w:hAnsi="Calibri" w:cs="Calibri"/>
          <w:b/>
          <w:szCs w:val="20"/>
        </w:rPr>
        <w:t>é</w:t>
      </w:r>
      <w:r w:rsidR="00F252B7" w:rsidRPr="009C4167">
        <w:rPr>
          <w:rFonts w:ascii="Calibri" w:hAnsi="Calibri" w:cs="Calibri"/>
          <w:b/>
          <w:szCs w:val="20"/>
        </w:rPr>
        <w:t xml:space="preserve">ria), </w:t>
      </w:r>
      <w:r w:rsidR="00D83F1C" w:rsidRPr="009C4167">
        <w:rPr>
          <w:rFonts w:ascii="Calibri" w:hAnsi="Calibri" w:cs="Calibri"/>
          <w:b/>
          <w:szCs w:val="20"/>
        </w:rPr>
        <w:t>Oribe Peralta (Mexi</w:t>
      </w:r>
      <w:r w:rsidR="00FC71AB" w:rsidRPr="009C4167">
        <w:rPr>
          <w:rFonts w:ascii="Calibri" w:hAnsi="Calibri" w:cs="Calibri"/>
          <w:b/>
          <w:szCs w:val="20"/>
        </w:rPr>
        <w:t>que</w:t>
      </w:r>
      <w:r w:rsidR="00D83F1C" w:rsidRPr="009C4167">
        <w:rPr>
          <w:rFonts w:ascii="Calibri" w:hAnsi="Calibri" w:cs="Calibri"/>
          <w:b/>
          <w:szCs w:val="20"/>
        </w:rPr>
        <w:t>), Andri</w:t>
      </w:r>
      <w:r w:rsidR="0006362F" w:rsidRPr="009C4167">
        <w:rPr>
          <w:rFonts w:ascii="Calibri" w:hAnsi="Calibri" w:cs="Calibri"/>
          <w:b/>
          <w:szCs w:val="20"/>
        </w:rPr>
        <w:t>y Pyatov (U</w:t>
      </w:r>
      <w:r w:rsidR="00F36019" w:rsidRPr="009C4167">
        <w:rPr>
          <w:rFonts w:ascii="Calibri" w:hAnsi="Calibri" w:cs="Calibri"/>
          <w:b/>
          <w:szCs w:val="20"/>
        </w:rPr>
        <w:t>kra</w:t>
      </w:r>
      <w:r w:rsidR="00FC71AB" w:rsidRPr="009C4167">
        <w:rPr>
          <w:rFonts w:ascii="Calibri" w:hAnsi="Calibri" w:cs="Calibri"/>
          <w:b/>
          <w:szCs w:val="20"/>
        </w:rPr>
        <w:t>i</w:t>
      </w:r>
      <w:r w:rsidR="004E4F8C" w:rsidRPr="009C4167">
        <w:rPr>
          <w:rFonts w:ascii="Calibri" w:hAnsi="Calibri" w:cs="Calibri"/>
          <w:b/>
          <w:szCs w:val="20"/>
        </w:rPr>
        <w:t>ne), Mohamed Salah (Egypt</w:t>
      </w:r>
      <w:r w:rsidR="00F36019" w:rsidRPr="009C4167">
        <w:rPr>
          <w:rFonts w:ascii="Calibri" w:hAnsi="Calibri" w:cs="Calibri"/>
          <w:b/>
          <w:szCs w:val="20"/>
        </w:rPr>
        <w:t>e</w:t>
      </w:r>
      <w:r w:rsidR="004E4F8C" w:rsidRPr="009C4167">
        <w:rPr>
          <w:rFonts w:ascii="Calibri" w:hAnsi="Calibri" w:cs="Calibri"/>
          <w:b/>
          <w:szCs w:val="20"/>
        </w:rPr>
        <w:t xml:space="preserve">) </w:t>
      </w:r>
      <w:r w:rsidR="00F36019" w:rsidRPr="009C4167">
        <w:rPr>
          <w:rFonts w:ascii="Calibri" w:hAnsi="Calibri" w:cs="Calibri"/>
          <w:b/>
          <w:szCs w:val="20"/>
        </w:rPr>
        <w:t>e</w:t>
      </w:r>
      <w:r w:rsidR="00FC71AB" w:rsidRPr="009C4167">
        <w:rPr>
          <w:rFonts w:ascii="Calibri" w:hAnsi="Calibri" w:cs="Calibri"/>
          <w:b/>
          <w:szCs w:val="20"/>
        </w:rPr>
        <w:t>t</w:t>
      </w:r>
      <w:r w:rsidR="004E4F8C" w:rsidRPr="009C4167">
        <w:rPr>
          <w:rFonts w:ascii="Calibri" w:hAnsi="Calibri" w:cs="Calibri"/>
          <w:b/>
          <w:szCs w:val="20"/>
        </w:rPr>
        <w:t xml:space="preserve"> </w:t>
      </w:r>
      <w:r w:rsidR="00B04367" w:rsidRPr="009C4167">
        <w:rPr>
          <w:rFonts w:ascii="Calibri" w:hAnsi="Calibri" w:cs="Calibri"/>
          <w:b/>
          <w:szCs w:val="20"/>
        </w:rPr>
        <w:t>Gylfi Por Sigurð</w:t>
      </w:r>
      <w:r w:rsidR="006870AF" w:rsidRPr="009C4167">
        <w:rPr>
          <w:rFonts w:ascii="Calibri" w:hAnsi="Calibri" w:cs="Calibri"/>
          <w:b/>
          <w:szCs w:val="20"/>
        </w:rPr>
        <w:t>sson (</w:t>
      </w:r>
      <w:r w:rsidR="00F36019" w:rsidRPr="009C4167">
        <w:rPr>
          <w:rFonts w:ascii="Calibri" w:hAnsi="Calibri" w:cs="Calibri"/>
          <w:b/>
          <w:szCs w:val="20"/>
        </w:rPr>
        <w:t>I</w:t>
      </w:r>
      <w:r w:rsidR="00FC71AB" w:rsidRPr="009C4167">
        <w:rPr>
          <w:rFonts w:ascii="Calibri" w:hAnsi="Calibri" w:cs="Calibri"/>
          <w:b/>
          <w:szCs w:val="20"/>
        </w:rPr>
        <w:t>s</w:t>
      </w:r>
      <w:r w:rsidR="00F36019" w:rsidRPr="009C4167">
        <w:rPr>
          <w:rFonts w:ascii="Calibri" w:hAnsi="Calibri" w:cs="Calibri"/>
          <w:b/>
          <w:szCs w:val="20"/>
        </w:rPr>
        <w:t>land</w:t>
      </w:r>
      <w:r w:rsidR="00FC71AB" w:rsidRPr="009C4167">
        <w:rPr>
          <w:rFonts w:ascii="Calibri" w:hAnsi="Calibri" w:cs="Calibri"/>
          <w:b/>
          <w:szCs w:val="20"/>
        </w:rPr>
        <w:t>e</w:t>
      </w:r>
      <w:r w:rsidR="006870AF" w:rsidRPr="009C4167">
        <w:rPr>
          <w:rFonts w:ascii="Calibri" w:hAnsi="Calibri" w:cs="Calibri"/>
          <w:b/>
          <w:szCs w:val="20"/>
        </w:rPr>
        <w:t>)</w:t>
      </w:r>
      <w:r w:rsidR="00B0453D" w:rsidRPr="009C4167">
        <w:rPr>
          <w:rFonts w:ascii="Calibri" w:hAnsi="Calibri" w:cs="Calibri"/>
          <w:b/>
          <w:szCs w:val="20"/>
        </w:rPr>
        <w:t xml:space="preserve">. </w:t>
      </w:r>
    </w:p>
    <w:p w:rsidR="006E4AD3" w:rsidRPr="009C4167" w:rsidRDefault="006E4AD3" w:rsidP="00616707">
      <w:pPr>
        <w:widowControl w:val="0"/>
        <w:autoSpaceDE w:val="0"/>
        <w:autoSpaceDN w:val="0"/>
        <w:adjustRightInd w:val="0"/>
        <w:spacing w:after="0" w:line="240" w:lineRule="auto"/>
        <w:jc w:val="both"/>
        <w:rPr>
          <w:b/>
          <w:bCs/>
        </w:rPr>
      </w:pPr>
    </w:p>
    <w:p w:rsidR="006F0FB5" w:rsidRPr="009C4167" w:rsidRDefault="000850D0" w:rsidP="00616707">
      <w:pPr>
        <w:widowControl w:val="0"/>
        <w:autoSpaceDE w:val="0"/>
        <w:autoSpaceDN w:val="0"/>
        <w:adjustRightInd w:val="0"/>
        <w:spacing w:after="0" w:line="240" w:lineRule="auto"/>
        <w:jc w:val="both"/>
        <w:rPr>
          <w:rFonts w:ascii="Calibri" w:hAnsi="Calibri" w:cs="Calibri"/>
          <w:b/>
          <w:szCs w:val="20"/>
        </w:rPr>
      </w:pPr>
      <w:r w:rsidRPr="009C4167">
        <w:rPr>
          <w:b/>
          <w:bCs/>
        </w:rPr>
        <w:t>#FutbolNow</w:t>
      </w:r>
      <w:r w:rsidR="002243B4" w:rsidRPr="009C4167">
        <w:rPr>
          <w:b/>
          <w:bCs/>
        </w:rPr>
        <w:t xml:space="preserve"> </w:t>
      </w:r>
      <w:r w:rsidR="00FC71AB" w:rsidRPr="009C4167">
        <w:rPr>
          <w:rFonts w:ascii="Calibri" w:hAnsi="Calibri" w:cs="Calibri"/>
          <w:b/>
          <w:szCs w:val="20"/>
        </w:rPr>
        <w:t>–</w:t>
      </w:r>
      <w:r w:rsidR="002243B4" w:rsidRPr="009C4167">
        <w:rPr>
          <w:rFonts w:ascii="Calibri" w:hAnsi="Calibri" w:cs="Calibri"/>
          <w:b/>
          <w:szCs w:val="20"/>
        </w:rPr>
        <w:t xml:space="preserve"> </w:t>
      </w:r>
      <w:r w:rsidR="00FC71AB" w:rsidRPr="009C4167">
        <w:rPr>
          <w:rFonts w:ascii="Calibri" w:hAnsi="Calibri" w:cs="Calibri"/>
          <w:b/>
          <w:szCs w:val="20"/>
        </w:rPr>
        <w:t xml:space="preserve">Révélation mondiale et en temps réel de la </w:t>
      </w:r>
      <w:r w:rsidR="002243B4" w:rsidRPr="009C4167">
        <w:rPr>
          <w:rFonts w:ascii="Calibri" w:hAnsi="Calibri" w:cs="Calibri"/>
          <w:b/>
          <w:szCs w:val="20"/>
        </w:rPr>
        <w:t>Pepsi Super</w:t>
      </w:r>
      <w:r w:rsidR="00816503" w:rsidRPr="009C4167">
        <w:rPr>
          <w:rFonts w:ascii="Calibri" w:hAnsi="Calibri" w:cs="Calibri"/>
          <w:b/>
          <w:szCs w:val="20"/>
        </w:rPr>
        <w:t>T</w:t>
      </w:r>
      <w:r w:rsidR="002243B4" w:rsidRPr="009C4167">
        <w:rPr>
          <w:rFonts w:ascii="Calibri" w:hAnsi="Calibri" w:cs="Calibri"/>
          <w:b/>
          <w:szCs w:val="20"/>
        </w:rPr>
        <w:t xml:space="preserve">eam via </w:t>
      </w:r>
      <w:r w:rsidR="003A005E">
        <w:rPr>
          <w:rFonts w:ascii="Calibri" w:hAnsi="Calibri" w:cs="Calibri"/>
          <w:b/>
          <w:szCs w:val="20"/>
        </w:rPr>
        <w:t>T</w:t>
      </w:r>
      <w:r w:rsidR="002243B4" w:rsidRPr="009C4167">
        <w:rPr>
          <w:rFonts w:ascii="Calibri" w:hAnsi="Calibri" w:cs="Calibri"/>
          <w:b/>
          <w:szCs w:val="20"/>
        </w:rPr>
        <w:t>witter</w:t>
      </w:r>
    </w:p>
    <w:p w:rsidR="00AD6B59" w:rsidRPr="009C4167" w:rsidRDefault="00AD6B59" w:rsidP="00616707">
      <w:pPr>
        <w:widowControl w:val="0"/>
        <w:autoSpaceDE w:val="0"/>
        <w:autoSpaceDN w:val="0"/>
        <w:adjustRightInd w:val="0"/>
        <w:spacing w:after="0" w:line="240" w:lineRule="auto"/>
        <w:jc w:val="both"/>
        <w:rPr>
          <w:rFonts w:ascii="Calibri" w:hAnsi="Calibri" w:cs="Calibri"/>
          <w:b/>
          <w:szCs w:val="20"/>
        </w:rPr>
      </w:pPr>
    </w:p>
    <w:p w:rsidR="00FC71AB" w:rsidRPr="00D937CC" w:rsidRDefault="00FC71AB" w:rsidP="00D937CC">
      <w:pPr>
        <w:rPr>
          <w:rFonts w:ascii="Times" w:hAnsi="Times"/>
          <w:sz w:val="20"/>
          <w:szCs w:val="20"/>
          <w:lang w:val="en-US" w:eastAsia="en-US"/>
        </w:rPr>
      </w:pPr>
      <w:r w:rsidRPr="009C4167">
        <w:rPr>
          <w:rFonts w:ascii="Calibri" w:hAnsi="Calibri" w:cs="Calibri"/>
          <w:szCs w:val="20"/>
        </w:rPr>
        <w:t xml:space="preserve">Ce sont les 19 joueurs en personne qui ont révélé leur </w:t>
      </w:r>
      <w:r w:rsidRPr="00D937CC">
        <w:rPr>
          <w:rFonts w:ascii="Calibri" w:hAnsi="Calibri" w:cs="Calibri"/>
          <w:szCs w:val="20"/>
        </w:rPr>
        <w:t xml:space="preserve">participation via leurs propres canaux </w:t>
      </w:r>
      <w:r w:rsidR="003A005E" w:rsidRPr="00D937CC">
        <w:rPr>
          <w:rFonts w:ascii="Calibri" w:hAnsi="Calibri" w:cs="Calibri"/>
          <w:szCs w:val="20"/>
        </w:rPr>
        <w:t>T</w:t>
      </w:r>
      <w:r w:rsidRPr="00D937CC">
        <w:rPr>
          <w:rFonts w:ascii="Calibri" w:hAnsi="Calibri" w:cs="Calibri"/>
          <w:szCs w:val="20"/>
        </w:rPr>
        <w:t xml:space="preserve">witter le 16 janvier 2014. Le coup d’envoi a été donné à </w:t>
      </w:r>
      <w:r w:rsidR="00C15D6E" w:rsidRPr="00D937CC">
        <w:rPr>
          <w:rFonts w:ascii="Calibri" w:hAnsi="Calibri" w:cs="Calibri"/>
          <w:szCs w:val="20"/>
        </w:rPr>
        <w:t>10</w:t>
      </w:r>
      <w:r w:rsidRPr="00D937CC">
        <w:rPr>
          <w:rFonts w:ascii="Calibri" w:hAnsi="Calibri" w:cs="Calibri"/>
          <w:szCs w:val="20"/>
        </w:rPr>
        <w:t xml:space="preserve">h00 par </w:t>
      </w:r>
      <w:r w:rsidR="00D937CC" w:rsidRPr="00D937CC">
        <w:rPr>
          <w:rFonts w:ascii="Calibri" w:hAnsi="Calibri"/>
          <w:szCs w:val="27"/>
          <w:shd w:val="clear" w:color="auto" w:fill="FFFFFF"/>
          <w:lang w:val="en-US" w:eastAsia="en-US"/>
        </w:rPr>
        <w:t>Sergio Agüero</w:t>
      </w:r>
      <w:r w:rsidRPr="00D937CC">
        <w:rPr>
          <w:rFonts w:ascii="Calibri" w:hAnsi="Calibri" w:cs="Calibri"/>
          <w:szCs w:val="20"/>
        </w:rPr>
        <w:t xml:space="preserve">. Interception et relance de Vincent Kompany à </w:t>
      </w:r>
      <w:r w:rsidR="00C15D6E" w:rsidRPr="00D937CC">
        <w:rPr>
          <w:rFonts w:ascii="Calibri" w:hAnsi="Calibri" w:cs="Calibri"/>
          <w:b/>
          <w:szCs w:val="20"/>
        </w:rPr>
        <w:t>10</w:t>
      </w:r>
      <w:r w:rsidR="00DF7B42" w:rsidRPr="00D937CC">
        <w:rPr>
          <w:rFonts w:ascii="Calibri" w:hAnsi="Calibri" w:cs="Calibri"/>
          <w:b/>
          <w:szCs w:val="20"/>
        </w:rPr>
        <w:t>h10</w:t>
      </w:r>
      <w:r w:rsidRPr="00D937CC">
        <w:rPr>
          <w:rFonts w:ascii="Calibri" w:hAnsi="Calibri" w:cs="Calibri"/>
          <w:szCs w:val="20"/>
        </w:rPr>
        <w:t>.</w:t>
      </w:r>
      <w:r w:rsidR="002243B4" w:rsidRPr="00D937CC">
        <w:rPr>
          <w:rFonts w:ascii="Calibri" w:hAnsi="Calibri" w:cs="Calibri"/>
          <w:szCs w:val="20"/>
        </w:rPr>
        <w:t xml:space="preserve"> </w:t>
      </w:r>
      <w:r w:rsidRPr="00D937CC">
        <w:rPr>
          <w:rFonts w:ascii="Calibri" w:hAnsi="Calibri" w:cs="Calibri"/>
          <w:szCs w:val="20"/>
        </w:rPr>
        <w:t xml:space="preserve">Ensemble et avec </w:t>
      </w:r>
      <w:r w:rsidR="00DF7B42" w:rsidRPr="00D937CC">
        <w:rPr>
          <w:rFonts w:ascii="Calibri" w:hAnsi="Calibri" w:cs="Calibri"/>
          <w:szCs w:val="20"/>
        </w:rPr>
        <w:t>plusieurs</w:t>
      </w:r>
      <w:r w:rsidR="00B92F71" w:rsidRPr="00D937CC">
        <w:rPr>
          <w:rFonts w:ascii="Calibri" w:hAnsi="Calibri" w:cs="Calibri"/>
          <w:szCs w:val="20"/>
        </w:rPr>
        <w:t xml:space="preserve"> millions</w:t>
      </w:r>
      <w:r w:rsidRPr="00D937CC">
        <w:rPr>
          <w:rFonts w:ascii="Calibri" w:hAnsi="Calibri" w:cs="Calibri"/>
          <w:szCs w:val="20"/>
        </w:rPr>
        <w:t xml:space="preserve"> de followers, les fans de foot du monde entier ont suivi </w:t>
      </w:r>
      <w:r w:rsidR="003A005E" w:rsidRPr="00D937CC">
        <w:rPr>
          <w:rFonts w:ascii="Calibri" w:hAnsi="Calibri" w:cs="Calibri"/>
          <w:szCs w:val="20"/>
        </w:rPr>
        <w:t>les posts</w:t>
      </w:r>
      <w:r w:rsidRPr="00D937CC">
        <w:rPr>
          <w:rFonts w:ascii="Calibri" w:hAnsi="Calibri" w:cs="Calibri"/>
          <w:szCs w:val="20"/>
        </w:rPr>
        <w:t xml:space="preserve"> numérique des joueurs de l’équipe Pepsi. Via leur propre canal </w:t>
      </w:r>
      <w:r w:rsidR="003A005E" w:rsidRPr="00D937CC">
        <w:rPr>
          <w:rFonts w:ascii="Calibri" w:hAnsi="Calibri" w:cs="Calibri"/>
          <w:szCs w:val="20"/>
        </w:rPr>
        <w:t>T</w:t>
      </w:r>
      <w:r w:rsidRPr="00D937CC">
        <w:rPr>
          <w:rFonts w:ascii="Calibri" w:hAnsi="Calibri" w:cs="Calibri"/>
          <w:szCs w:val="20"/>
        </w:rPr>
        <w:t xml:space="preserve">witter, ils ont transféré le </w:t>
      </w:r>
      <w:r w:rsidR="00DF2BAC" w:rsidRPr="00D937CC">
        <w:rPr>
          <w:rFonts w:ascii="Calibri" w:hAnsi="Calibri" w:cs="Calibri"/>
          <w:szCs w:val="20"/>
        </w:rPr>
        <w:t xml:space="preserve">hashtag </w:t>
      </w:r>
      <w:r w:rsidR="000850D0" w:rsidRPr="00D937CC">
        <w:rPr>
          <w:rFonts w:ascii="Calibri" w:hAnsi="Calibri"/>
          <w:b/>
          <w:bCs/>
        </w:rPr>
        <w:t>#FutbolNow</w:t>
      </w:r>
      <w:r w:rsidRPr="00D937CC">
        <w:rPr>
          <w:rFonts w:ascii="Calibri" w:hAnsi="Calibri"/>
        </w:rPr>
        <w:t>, révélant à chaque fois le nom d’un nouveau</w:t>
      </w:r>
      <w:r w:rsidRPr="009C4167">
        <w:t xml:space="preserve"> membre de l’équipe.</w:t>
      </w:r>
    </w:p>
    <w:p w:rsidR="00F973AA" w:rsidRPr="009C4167" w:rsidRDefault="00F973AA" w:rsidP="00616707">
      <w:pPr>
        <w:widowControl w:val="0"/>
        <w:autoSpaceDE w:val="0"/>
        <w:autoSpaceDN w:val="0"/>
        <w:adjustRightInd w:val="0"/>
        <w:spacing w:after="0" w:line="240" w:lineRule="auto"/>
        <w:jc w:val="both"/>
        <w:rPr>
          <w:rFonts w:ascii="Calibri" w:hAnsi="Calibri" w:cs="Calibri"/>
          <w:i/>
          <w:szCs w:val="20"/>
        </w:rPr>
      </w:pPr>
    </w:p>
    <w:p w:rsidR="00FC71AB" w:rsidRPr="009C4167" w:rsidRDefault="00AD6B59" w:rsidP="00AD6B59">
      <w:pPr>
        <w:widowControl w:val="0"/>
        <w:autoSpaceDE w:val="0"/>
        <w:autoSpaceDN w:val="0"/>
        <w:adjustRightInd w:val="0"/>
        <w:spacing w:after="0" w:line="240" w:lineRule="auto"/>
        <w:jc w:val="both"/>
        <w:rPr>
          <w:rFonts w:ascii="Calibri" w:hAnsi="Calibri" w:cs="Calibri"/>
          <w:b/>
          <w:szCs w:val="20"/>
        </w:rPr>
      </w:pPr>
      <w:r w:rsidRPr="009C4167">
        <w:rPr>
          <w:rFonts w:ascii="Calibri" w:hAnsi="Calibri" w:cs="Calibri"/>
          <w:b/>
          <w:szCs w:val="20"/>
        </w:rPr>
        <w:t>Vincent Kompany &amp; Pepsi</w:t>
      </w:r>
      <w:r w:rsidR="00FC71AB" w:rsidRPr="009C4167">
        <w:rPr>
          <w:rFonts w:ascii="Calibri" w:hAnsi="Calibri" w:cs="Calibri"/>
          <w:b/>
          <w:szCs w:val="20"/>
        </w:rPr>
        <w:t xml:space="preserve"> </w:t>
      </w:r>
      <w:r w:rsidRPr="009C4167">
        <w:rPr>
          <w:rFonts w:ascii="Calibri" w:hAnsi="Calibri" w:cs="Calibri"/>
          <w:b/>
          <w:szCs w:val="20"/>
        </w:rPr>
        <w:t xml:space="preserve">: </w:t>
      </w:r>
      <w:r w:rsidR="00FC71AB" w:rsidRPr="009C4167">
        <w:rPr>
          <w:rFonts w:ascii="Calibri" w:hAnsi="Calibri" w:cs="Calibri"/>
          <w:b/>
          <w:szCs w:val="20"/>
        </w:rPr>
        <w:t xml:space="preserve">une première historique pour la Belgique </w:t>
      </w:r>
      <w:r w:rsidR="0044058A" w:rsidRPr="009C4167">
        <w:rPr>
          <w:rFonts w:ascii="Calibri" w:hAnsi="Calibri" w:cs="Calibri"/>
          <w:b/>
          <w:szCs w:val="20"/>
        </w:rPr>
        <w:t xml:space="preserve"> </w:t>
      </w:r>
    </w:p>
    <w:p w:rsidR="00AD6B59" w:rsidRPr="009C4167" w:rsidRDefault="00AD6B59" w:rsidP="00AD6B59">
      <w:pPr>
        <w:widowControl w:val="0"/>
        <w:autoSpaceDE w:val="0"/>
        <w:autoSpaceDN w:val="0"/>
        <w:adjustRightInd w:val="0"/>
        <w:spacing w:after="0" w:line="240" w:lineRule="auto"/>
        <w:jc w:val="both"/>
        <w:rPr>
          <w:rFonts w:ascii="Calibri" w:hAnsi="Calibri" w:cs="Calibri"/>
          <w:b/>
          <w:szCs w:val="20"/>
        </w:rPr>
      </w:pPr>
    </w:p>
    <w:p w:rsidR="00AD6B59" w:rsidRPr="009C4167" w:rsidRDefault="00AD6B59" w:rsidP="00AD6B59">
      <w:pPr>
        <w:widowControl w:val="0"/>
        <w:autoSpaceDE w:val="0"/>
        <w:autoSpaceDN w:val="0"/>
        <w:adjustRightInd w:val="0"/>
        <w:spacing w:after="0" w:line="240" w:lineRule="auto"/>
        <w:jc w:val="both"/>
        <w:rPr>
          <w:rFonts w:ascii="Calibri" w:hAnsi="Calibri" w:cs="Calibri"/>
          <w:szCs w:val="20"/>
        </w:rPr>
      </w:pPr>
      <w:r w:rsidRPr="009C4167">
        <w:rPr>
          <w:rFonts w:ascii="Calibri" w:hAnsi="Calibri" w:cs="Calibri"/>
          <w:szCs w:val="20"/>
        </w:rPr>
        <w:t>Pepsi Belgi</w:t>
      </w:r>
      <w:r w:rsidR="00FC71AB" w:rsidRPr="009C4167">
        <w:rPr>
          <w:rFonts w:ascii="Calibri" w:hAnsi="Calibri" w:cs="Calibri"/>
          <w:szCs w:val="20"/>
        </w:rPr>
        <w:t>que</w:t>
      </w:r>
      <w:r w:rsidRPr="009C4167">
        <w:rPr>
          <w:rFonts w:ascii="Calibri" w:hAnsi="Calibri" w:cs="Calibri"/>
          <w:szCs w:val="20"/>
        </w:rPr>
        <w:t xml:space="preserve"> </w:t>
      </w:r>
      <w:r w:rsidR="00FC71AB" w:rsidRPr="009C4167">
        <w:rPr>
          <w:rFonts w:ascii="Calibri" w:hAnsi="Calibri" w:cs="Calibri"/>
          <w:szCs w:val="20"/>
        </w:rPr>
        <w:t>accueille</w:t>
      </w:r>
      <w:r w:rsidR="00E95DBF" w:rsidRPr="009C4167">
        <w:rPr>
          <w:rFonts w:ascii="Calibri" w:hAnsi="Calibri" w:cs="Calibri"/>
          <w:szCs w:val="20"/>
        </w:rPr>
        <w:t xml:space="preserve"> le champion </w:t>
      </w:r>
      <w:r w:rsidRPr="009C4167">
        <w:rPr>
          <w:rFonts w:ascii="Calibri" w:hAnsi="Calibri" w:cs="Calibri"/>
          <w:szCs w:val="20"/>
        </w:rPr>
        <w:t xml:space="preserve">(inter)national Vincent Kompany </w:t>
      </w:r>
      <w:r w:rsidR="00E95DBF" w:rsidRPr="009C4167">
        <w:rPr>
          <w:rFonts w:ascii="Calibri" w:hAnsi="Calibri" w:cs="Calibri"/>
          <w:szCs w:val="20"/>
        </w:rPr>
        <w:t>en tant que représentant belge de la Pepsi Super</w:t>
      </w:r>
      <w:r w:rsidR="00C61906" w:rsidRPr="009C4167">
        <w:rPr>
          <w:rFonts w:ascii="Calibri" w:hAnsi="Calibri" w:cs="Calibri"/>
          <w:szCs w:val="20"/>
        </w:rPr>
        <w:t>T</w:t>
      </w:r>
      <w:r w:rsidR="00E95DBF" w:rsidRPr="009C4167">
        <w:rPr>
          <w:rFonts w:ascii="Calibri" w:hAnsi="Calibri" w:cs="Calibri"/>
          <w:szCs w:val="20"/>
        </w:rPr>
        <w:t>eam. Une première historique pour notre pays et pour le football belge. En effet, Kompany est le premier jou</w:t>
      </w:r>
      <w:r w:rsidR="003A005E">
        <w:rPr>
          <w:rFonts w:ascii="Calibri" w:hAnsi="Calibri" w:cs="Calibri"/>
          <w:szCs w:val="20"/>
        </w:rPr>
        <w:t>eur</w:t>
      </w:r>
      <w:r w:rsidR="00E95DBF" w:rsidRPr="009C4167">
        <w:rPr>
          <w:rFonts w:ascii="Calibri" w:hAnsi="Calibri" w:cs="Calibri"/>
          <w:szCs w:val="20"/>
        </w:rPr>
        <w:t xml:space="preserve"> belge de l’histoire à intégrer une campagne </w:t>
      </w:r>
      <w:r w:rsidR="0044058A" w:rsidRPr="009C4167">
        <w:rPr>
          <w:rFonts w:ascii="Calibri" w:hAnsi="Calibri" w:cs="Calibri"/>
          <w:szCs w:val="20"/>
        </w:rPr>
        <w:t xml:space="preserve"> Pepsi </w:t>
      </w:r>
      <w:r w:rsidR="00E95DBF" w:rsidRPr="009C4167">
        <w:rPr>
          <w:rFonts w:ascii="Calibri" w:hAnsi="Calibri" w:cs="Calibri"/>
          <w:szCs w:val="20"/>
        </w:rPr>
        <w:t>de foot internationale de cette envergure avec 18 autres vedettes du ballon rond, dont</w:t>
      </w:r>
      <w:r w:rsidRPr="009C4167">
        <w:rPr>
          <w:rFonts w:ascii="Calibri" w:hAnsi="Calibri" w:cs="Calibri"/>
          <w:szCs w:val="20"/>
        </w:rPr>
        <w:t xml:space="preserve"> Messi, Wilshere e</w:t>
      </w:r>
      <w:r w:rsidR="00E95DBF" w:rsidRPr="009C4167">
        <w:rPr>
          <w:rFonts w:ascii="Calibri" w:hAnsi="Calibri" w:cs="Calibri"/>
          <w:szCs w:val="20"/>
        </w:rPr>
        <w:t>t</w:t>
      </w:r>
      <w:r w:rsidRPr="009C4167">
        <w:rPr>
          <w:rFonts w:ascii="Calibri" w:hAnsi="Calibri" w:cs="Calibri"/>
          <w:szCs w:val="20"/>
        </w:rPr>
        <w:t xml:space="preserve"> Van Persie. Pepsi e</w:t>
      </w:r>
      <w:r w:rsidR="00E95DBF" w:rsidRPr="009C4167">
        <w:rPr>
          <w:rFonts w:ascii="Calibri" w:hAnsi="Calibri" w:cs="Calibri"/>
          <w:szCs w:val="20"/>
        </w:rPr>
        <w:t>t</w:t>
      </w:r>
      <w:r w:rsidRPr="009C4167">
        <w:rPr>
          <w:rFonts w:ascii="Calibri" w:hAnsi="Calibri" w:cs="Calibri"/>
          <w:szCs w:val="20"/>
        </w:rPr>
        <w:t xml:space="preserve"> Kompany </w:t>
      </w:r>
      <w:r w:rsidR="00E95DBF" w:rsidRPr="009C4167">
        <w:rPr>
          <w:rFonts w:ascii="Calibri" w:hAnsi="Calibri" w:cs="Calibri"/>
          <w:szCs w:val="20"/>
        </w:rPr>
        <w:t>promettent de surprendre les supporters belges en 2014 en leur offrant un spectacle éblouissant</w:t>
      </w:r>
      <w:r w:rsidRPr="009C4167">
        <w:rPr>
          <w:rFonts w:ascii="Calibri" w:hAnsi="Calibri" w:cs="Calibri"/>
          <w:szCs w:val="20"/>
        </w:rPr>
        <w:t>.</w:t>
      </w:r>
    </w:p>
    <w:p w:rsidR="00AD6B59" w:rsidRPr="009C4167" w:rsidRDefault="00AD6B59" w:rsidP="00AD6B59">
      <w:pPr>
        <w:widowControl w:val="0"/>
        <w:autoSpaceDE w:val="0"/>
        <w:autoSpaceDN w:val="0"/>
        <w:adjustRightInd w:val="0"/>
        <w:spacing w:after="0" w:line="240" w:lineRule="auto"/>
        <w:jc w:val="both"/>
        <w:rPr>
          <w:rFonts w:ascii="Calibri" w:hAnsi="Calibri" w:cs="Calibri"/>
          <w:szCs w:val="20"/>
        </w:rPr>
      </w:pPr>
    </w:p>
    <w:p w:rsidR="00AD6B59" w:rsidRPr="009C4167" w:rsidRDefault="00AD6B59" w:rsidP="00AD6B59">
      <w:pPr>
        <w:widowControl w:val="0"/>
        <w:autoSpaceDE w:val="0"/>
        <w:autoSpaceDN w:val="0"/>
        <w:adjustRightInd w:val="0"/>
        <w:spacing w:after="0" w:line="240" w:lineRule="auto"/>
        <w:jc w:val="both"/>
        <w:rPr>
          <w:rFonts w:ascii="Calibri" w:hAnsi="Calibri" w:cs="Calibri"/>
          <w:i/>
          <w:szCs w:val="20"/>
          <w:highlight w:val="red"/>
        </w:rPr>
      </w:pPr>
    </w:p>
    <w:p w:rsidR="00AD6B59" w:rsidRPr="009C4167" w:rsidRDefault="00AD6B59" w:rsidP="00AD6B59">
      <w:pPr>
        <w:spacing w:line="240" w:lineRule="auto"/>
        <w:rPr>
          <w:rFonts w:ascii="Calibri" w:hAnsi="Calibri" w:cstheme="minorHAnsi"/>
          <w:bCs/>
        </w:rPr>
      </w:pPr>
      <w:r w:rsidRPr="009C4167">
        <w:rPr>
          <w:rFonts w:ascii="Calibri" w:hAnsi="Calibri" w:cstheme="minorHAnsi"/>
        </w:rPr>
        <w:t xml:space="preserve">Kompany </w:t>
      </w:r>
      <w:r w:rsidR="00E95DBF" w:rsidRPr="009C4167">
        <w:rPr>
          <w:rFonts w:ascii="Calibri" w:hAnsi="Calibri" w:cstheme="minorHAnsi"/>
        </w:rPr>
        <w:t xml:space="preserve">nous parle de ce partenariat </w:t>
      </w:r>
      <w:r w:rsidRPr="009C4167">
        <w:rPr>
          <w:rFonts w:ascii="Calibri" w:hAnsi="Calibri" w:cstheme="minorHAnsi"/>
        </w:rPr>
        <w:t xml:space="preserve">: </w:t>
      </w:r>
      <w:r w:rsidRPr="009C4167">
        <w:rPr>
          <w:rFonts w:ascii="Calibri" w:hAnsi="Calibri" w:cstheme="minorHAnsi"/>
          <w:bCs/>
        </w:rPr>
        <w:t>“</w:t>
      </w:r>
      <w:r w:rsidR="00B92F71" w:rsidRPr="009C4167">
        <w:rPr>
          <w:rFonts w:ascii="Calibri" w:hAnsi="Calibri" w:cstheme="minorHAnsi"/>
          <w:bCs/>
        </w:rPr>
        <w:t>C’est un honneur de faire partie de cette équipe Pepsi de superstars ! Nous partageons tous la même passion pour le football et je suis fier de pouvoir apporter ma pierre à cette fantastique aventure. Je voudrais remercier tout spécialement Pepsi Belgique car ils s’engagent pleinement pour mon projet sportif et social BX Brussels</w:t>
      </w:r>
      <w:r w:rsidR="003A005E">
        <w:rPr>
          <w:rFonts w:ascii="Calibri" w:hAnsi="Calibri" w:cstheme="minorHAnsi"/>
          <w:bCs/>
        </w:rPr>
        <w:t>. »</w:t>
      </w:r>
      <w:r w:rsidR="00B92F71" w:rsidRPr="009C4167">
        <w:rPr>
          <w:rFonts w:ascii="Calibri" w:hAnsi="Calibri" w:cstheme="minorHAnsi"/>
          <w:bCs/>
        </w:rPr>
        <w:t xml:space="preserve"> </w:t>
      </w:r>
    </w:p>
    <w:p w:rsidR="004D71F0" w:rsidRPr="009C4167" w:rsidRDefault="004D71F0" w:rsidP="004D71F0">
      <w:pPr>
        <w:spacing w:line="240" w:lineRule="auto"/>
        <w:jc w:val="both"/>
        <w:rPr>
          <w:rFonts w:ascii="Calibri" w:hAnsi="Calibri"/>
        </w:rPr>
      </w:pPr>
      <w:r w:rsidRPr="009C4167">
        <w:rPr>
          <w:rFonts w:ascii="Calibri" w:hAnsi="Calibri" w:cstheme="minorHAnsi"/>
          <w:bCs/>
        </w:rPr>
        <w:t xml:space="preserve">Jan Verlinden, Marketing Director </w:t>
      </w:r>
      <w:r w:rsidR="00E95DBF" w:rsidRPr="009C4167">
        <w:rPr>
          <w:rFonts w:ascii="Calibri" w:hAnsi="Calibri" w:cstheme="minorHAnsi"/>
          <w:bCs/>
        </w:rPr>
        <w:t>chez</w:t>
      </w:r>
      <w:r w:rsidRPr="009C4167">
        <w:rPr>
          <w:rFonts w:ascii="Calibri" w:hAnsi="Calibri" w:cstheme="minorHAnsi"/>
          <w:bCs/>
        </w:rPr>
        <w:t xml:space="preserve"> PepsiCo BeLux</w:t>
      </w:r>
      <w:r w:rsidR="00C61906" w:rsidRPr="009C4167">
        <w:rPr>
          <w:rFonts w:ascii="Calibri" w:hAnsi="Calibri" w:cstheme="minorHAnsi"/>
          <w:bCs/>
        </w:rPr>
        <w:t>,</w:t>
      </w:r>
      <w:r w:rsidRPr="009C4167">
        <w:rPr>
          <w:rFonts w:ascii="Calibri" w:hAnsi="Calibri" w:cstheme="minorHAnsi"/>
          <w:bCs/>
        </w:rPr>
        <w:t xml:space="preserve"> </w:t>
      </w:r>
      <w:r w:rsidR="00E95DBF" w:rsidRPr="009C4167">
        <w:rPr>
          <w:rFonts w:ascii="Calibri" w:hAnsi="Calibri" w:cstheme="minorHAnsi"/>
          <w:bCs/>
        </w:rPr>
        <w:t xml:space="preserve">se réjouit de cette collaboration </w:t>
      </w:r>
      <w:r w:rsidRPr="009C4167">
        <w:rPr>
          <w:rFonts w:ascii="Calibri" w:hAnsi="Calibri" w:cstheme="minorHAnsi"/>
          <w:bCs/>
        </w:rPr>
        <w:t>: “</w:t>
      </w:r>
      <w:r w:rsidRPr="007D1515">
        <w:rPr>
          <w:rFonts w:ascii="Calibri" w:hAnsi="Calibri" w:cstheme="minorHAnsi"/>
          <w:bCs/>
        </w:rPr>
        <w:t xml:space="preserve">Pepsi </w:t>
      </w:r>
      <w:r w:rsidR="00E95DBF" w:rsidRPr="007D1515">
        <w:rPr>
          <w:rFonts w:ascii="Calibri" w:hAnsi="Calibri" w:cstheme="minorHAnsi"/>
          <w:bCs/>
        </w:rPr>
        <w:t xml:space="preserve">s’est forgé une longue et riche expérience avec des icônes de la musique pop  </w:t>
      </w:r>
      <w:r w:rsidR="00C61906" w:rsidRPr="007D1515">
        <w:rPr>
          <w:rFonts w:ascii="Calibri" w:hAnsi="Calibri" w:cstheme="minorHAnsi"/>
          <w:bCs/>
        </w:rPr>
        <w:t>ainsi qu’avec</w:t>
      </w:r>
      <w:r w:rsidR="00E95DBF" w:rsidRPr="007D1515">
        <w:rPr>
          <w:rFonts w:ascii="Calibri" w:hAnsi="Calibri" w:cstheme="minorHAnsi"/>
          <w:bCs/>
        </w:rPr>
        <w:t xml:space="preserve"> des vedettes du monde du foot.</w:t>
      </w:r>
      <w:r w:rsidRPr="007D1515">
        <w:rPr>
          <w:rFonts w:ascii="Calibri" w:hAnsi="Calibri" w:cstheme="minorHAnsi"/>
          <w:bCs/>
        </w:rPr>
        <w:t xml:space="preserve"> </w:t>
      </w:r>
      <w:r w:rsidR="00E95DBF" w:rsidRPr="007D1515">
        <w:rPr>
          <w:rFonts w:ascii="Calibri" w:hAnsi="Calibri" w:cstheme="minorHAnsi"/>
          <w:bCs/>
        </w:rPr>
        <w:t xml:space="preserve">Aujourd’hui, c’est </w:t>
      </w:r>
      <w:r w:rsidRPr="007D1515">
        <w:rPr>
          <w:rFonts w:ascii="Calibri" w:hAnsi="Calibri" w:cstheme="minorHAnsi"/>
          <w:bCs/>
        </w:rPr>
        <w:t xml:space="preserve">Vincent Kompany </w:t>
      </w:r>
      <w:r w:rsidR="00E95DBF" w:rsidRPr="007D1515">
        <w:rPr>
          <w:rFonts w:ascii="Calibri" w:hAnsi="Calibri" w:cstheme="minorHAnsi"/>
          <w:bCs/>
        </w:rPr>
        <w:t xml:space="preserve">qui rejoint la liste de ces stars mondiales. C’est non seulement une première pour un pays de foot comme le nôtre et pour Pepsi </w:t>
      </w:r>
      <w:r w:rsidR="00C61906" w:rsidRPr="007D1515">
        <w:rPr>
          <w:rFonts w:ascii="Calibri" w:hAnsi="Calibri" w:cstheme="minorHAnsi"/>
          <w:bCs/>
        </w:rPr>
        <w:t>Belgique. Mais ce</w:t>
      </w:r>
      <w:r w:rsidR="00E95DBF" w:rsidRPr="007D1515">
        <w:rPr>
          <w:rFonts w:ascii="Calibri" w:hAnsi="Calibri" w:cstheme="minorHAnsi"/>
          <w:bCs/>
        </w:rPr>
        <w:t xml:space="preserve"> partenariat fait aussi de Kompany une des légendes de Pepsi et </w:t>
      </w:r>
      <w:r w:rsidR="00AD20C7" w:rsidRPr="007D1515">
        <w:rPr>
          <w:rFonts w:ascii="Calibri" w:hAnsi="Calibri" w:cstheme="minorHAnsi"/>
          <w:bCs/>
        </w:rPr>
        <w:t xml:space="preserve">lui </w:t>
      </w:r>
      <w:r w:rsidR="00E95DBF" w:rsidRPr="007D1515">
        <w:rPr>
          <w:rFonts w:ascii="Calibri" w:hAnsi="Calibri" w:cstheme="minorHAnsi"/>
          <w:bCs/>
        </w:rPr>
        <w:t>donnera l’</w:t>
      </w:r>
      <w:r w:rsidR="00AD20C7" w:rsidRPr="007D1515">
        <w:rPr>
          <w:rFonts w:ascii="Calibri" w:hAnsi="Calibri" w:cstheme="minorHAnsi"/>
          <w:bCs/>
        </w:rPr>
        <w:t>occasion de révéler son talent aux yeux des fans de foot du monde entier.</w:t>
      </w:r>
      <w:r w:rsidRPr="007D1515">
        <w:rPr>
          <w:rFonts w:ascii="Calibri" w:hAnsi="Calibri" w:cstheme="minorHAnsi"/>
          <w:bCs/>
        </w:rPr>
        <w:t xml:space="preserve"> </w:t>
      </w:r>
      <w:r w:rsidR="00AD20C7" w:rsidRPr="007D1515">
        <w:rPr>
          <w:rFonts w:ascii="Calibri" w:hAnsi="Calibri" w:cstheme="minorHAnsi"/>
          <w:bCs/>
        </w:rPr>
        <w:t xml:space="preserve">Par ailleurs, nous partageons sa vision et son envie de laisser éclore </w:t>
      </w:r>
      <w:r w:rsidR="00C61906" w:rsidRPr="007D1515">
        <w:rPr>
          <w:rFonts w:ascii="Calibri" w:hAnsi="Calibri" w:cstheme="minorHAnsi"/>
          <w:bCs/>
        </w:rPr>
        <w:t xml:space="preserve">et grandir </w:t>
      </w:r>
      <w:r w:rsidR="00AD20C7" w:rsidRPr="007D1515">
        <w:rPr>
          <w:rFonts w:ascii="Calibri" w:hAnsi="Calibri" w:cstheme="minorHAnsi"/>
          <w:bCs/>
        </w:rPr>
        <w:t>de jeunes talents. C’est pourquoi nous avons décidé de soutenir activement son projet social BX Brussels cette année.</w:t>
      </w:r>
      <w:r w:rsidRPr="009C4167">
        <w:rPr>
          <w:rFonts w:ascii="Calibri" w:hAnsi="Calibri" w:cstheme="minorHAnsi"/>
          <w:bCs/>
        </w:rPr>
        <w:t xml:space="preserve">” </w:t>
      </w:r>
    </w:p>
    <w:p w:rsidR="00882185" w:rsidRPr="009C4167" w:rsidRDefault="00882185" w:rsidP="00882185">
      <w:pPr>
        <w:widowControl w:val="0"/>
        <w:autoSpaceDE w:val="0"/>
        <w:autoSpaceDN w:val="0"/>
        <w:adjustRightInd w:val="0"/>
        <w:spacing w:after="0" w:line="240" w:lineRule="auto"/>
        <w:jc w:val="both"/>
        <w:rPr>
          <w:rFonts w:ascii="Calibri" w:hAnsi="Calibri" w:cs="Calibri"/>
          <w:b/>
          <w:szCs w:val="20"/>
        </w:rPr>
      </w:pPr>
      <w:r w:rsidRPr="009C4167">
        <w:rPr>
          <w:rFonts w:ascii="Calibri" w:hAnsi="Calibri" w:cs="Calibri"/>
          <w:b/>
          <w:szCs w:val="20"/>
        </w:rPr>
        <w:t xml:space="preserve">Pepsi &amp; </w:t>
      </w:r>
      <w:r w:rsidR="00AD20C7" w:rsidRPr="009C4167">
        <w:rPr>
          <w:rFonts w:ascii="Calibri" w:hAnsi="Calibri" w:cs="Calibri"/>
          <w:b/>
          <w:szCs w:val="20"/>
        </w:rPr>
        <w:t xml:space="preserve">le football </w:t>
      </w:r>
      <w:r w:rsidRPr="009C4167">
        <w:rPr>
          <w:rFonts w:ascii="Calibri" w:hAnsi="Calibri" w:cs="Calibri"/>
          <w:b/>
          <w:szCs w:val="20"/>
        </w:rPr>
        <w:t xml:space="preserve">: </w:t>
      </w:r>
      <w:r w:rsidR="00AD20C7" w:rsidRPr="009C4167">
        <w:rPr>
          <w:rFonts w:ascii="Calibri" w:hAnsi="Calibri" w:cs="Calibri"/>
          <w:b/>
          <w:szCs w:val="20"/>
        </w:rPr>
        <w:t>une histoire d’amour de plus de 15 ans</w:t>
      </w:r>
    </w:p>
    <w:p w:rsidR="00AD6B59" w:rsidRPr="009C4167" w:rsidRDefault="00AD6B59" w:rsidP="00882185">
      <w:pPr>
        <w:widowControl w:val="0"/>
        <w:autoSpaceDE w:val="0"/>
        <w:autoSpaceDN w:val="0"/>
        <w:adjustRightInd w:val="0"/>
        <w:spacing w:after="0" w:line="240" w:lineRule="auto"/>
        <w:jc w:val="both"/>
        <w:rPr>
          <w:rFonts w:ascii="Calibri" w:hAnsi="Calibri" w:cs="Calibri"/>
          <w:b/>
          <w:szCs w:val="20"/>
        </w:rPr>
      </w:pPr>
    </w:p>
    <w:p w:rsidR="00882185" w:rsidRPr="007D1515" w:rsidRDefault="00AD20C7" w:rsidP="00882185">
      <w:pPr>
        <w:widowControl w:val="0"/>
        <w:autoSpaceDE w:val="0"/>
        <w:autoSpaceDN w:val="0"/>
        <w:adjustRightInd w:val="0"/>
        <w:spacing w:after="0" w:line="240" w:lineRule="auto"/>
        <w:jc w:val="both"/>
        <w:rPr>
          <w:rFonts w:ascii="Calibri" w:hAnsi="Calibri" w:cs="Calibri"/>
          <w:szCs w:val="20"/>
        </w:rPr>
      </w:pPr>
      <w:r w:rsidRPr="009C4167">
        <w:rPr>
          <w:rFonts w:ascii="Calibri" w:hAnsi="Calibri" w:cs="Calibri"/>
          <w:szCs w:val="20"/>
        </w:rPr>
        <w:t>La maison-mère PepsiCo a toujours été un ardent supporter du beau football. Au programme de 2014, elle a de nouveau prévu des actions d’envergure avec</w:t>
      </w:r>
      <w:r w:rsidR="003A005E">
        <w:rPr>
          <w:rFonts w:ascii="Calibri" w:hAnsi="Calibri" w:cs="Calibri"/>
          <w:szCs w:val="20"/>
        </w:rPr>
        <w:t>,</w:t>
      </w:r>
      <w:r w:rsidRPr="009C4167">
        <w:rPr>
          <w:rFonts w:ascii="Calibri" w:hAnsi="Calibri" w:cs="Calibri"/>
          <w:szCs w:val="20"/>
        </w:rPr>
        <w:t xml:space="preserve"> dans son portefeuille</w:t>
      </w:r>
      <w:r w:rsidR="003A005E">
        <w:rPr>
          <w:rFonts w:ascii="Calibri" w:hAnsi="Calibri" w:cs="Calibri"/>
          <w:szCs w:val="20"/>
        </w:rPr>
        <w:t>,</w:t>
      </w:r>
      <w:r w:rsidRPr="009C4167">
        <w:rPr>
          <w:rFonts w:ascii="Calibri" w:hAnsi="Calibri" w:cs="Calibri"/>
          <w:szCs w:val="20"/>
        </w:rPr>
        <w:t xml:space="preserve"> non seulement des boissons mais aussi des snacks.</w:t>
      </w:r>
      <w:r w:rsidR="00882185" w:rsidRPr="009C4167">
        <w:rPr>
          <w:rFonts w:ascii="Calibri" w:hAnsi="Calibri" w:cs="Calibri"/>
          <w:szCs w:val="20"/>
        </w:rPr>
        <w:t xml:space="preserve"> Kristin Patrick, Global Chief Marketing Office, PepsiCo Global Beverages Group</w:t>
      </w:r>
      <w:r w:rsidR="00C61906" w:rsidRPr="009C4167">
        <w:rPr>
          <w:rFonts w:ascii="Calibri" w:hAnsi="Calibri" w:cs="Calibri"/>
          <w:szCs w:val="20"/>
        </w:rPr>
        <w:t>,</w:t>
      </w:r>
      <w:r w:rsidR="00882185" w:rsidRPr="009C4167">
        <w:rPr>
          <w:rFonts w:ascii="Calibri" w:hAnsi="Calibri" w:cs="Calibri"/>
          <w:szCs w:val="20"/>
        </w:rPr>
        <w:t xml:space="preserve"> </w:t>
      </w:r>
      <w:r w:rsidRPr="009C4167">
        <w:rPr>
          <w:rFonts w:ascii="Calibri" w:hAnsi="Calibri" w:cs="Calibri"/>
          <w:szCs w:val="20"/>
        </w:rPr>
        <w:t xml:space="preserve">explique </w:t>
      </w:r>
      <w:r w:rsidR="00882185" w:rsidRPr="009C4167">
        <w:rPr>
          <w:rFonts w:ascii="Calibri" w:hAnsi="Calibri" w:cs="Calibri"/>
          <w:szCs w:val="20"/>
        </w:rPr>
        <w:t xml:space="preserve">: </w:t>
      </w:r>
      <w:r w:rsidR="00882185" w:rsidRPr="009C4167">
        <w:rPr>
          <w:rFonts w:ascii="Calibri" w:hAnsi="Calibri" w:cs="Calibri"/>
          <w:i/>
          <w:szCs w:val="20"/>
        </w:rPr>
        <w:t>“</w:t>
      </w:r>
      <w:r w:rsidRPr="007D1515">
        <w:rPr>
          <w:rFonts w:ascii="Calibri" w:hAnsi="Calibri" w:cs="Calibri"/>
          <w:szCs w:val="20"/>
        </w:rPr>
        <w:t xml:space="preserve">Cela fait plus de 15 ans que </w:t>
      </w:r>
      <w:r w:rsidR="00882185" w:rsidRPr="007D1515">
        <w:rPr>
          <w:rFonts w:ascii="Calibri" w:hAnsi="Calibri" w:cs="Calibri"/>
          <w:szCs w:val="20"/>
        </w:rPr>
        <w:t xml:space="preserve">Pepsi </w:t>
      </w:r>
      <w:r w:rsidRPr="007D1515">
        <w:rPr>
          <w:rFonts w:ascii="Calibri" w:hAnsi="Calibri" w:cs="Calibri"/>
          <w:szCs w:val="20"/>
        </w:rPr>
        <w:t xml:space="preserve">entretient une relation formidable avec le football. Cette année encore, nous allons surprendre les </w:t>
      </w:r>
      <w:r w:rsidR="00C61906" w:rsidRPr="007D1515">
        <w:rPr>
          <w:rFonts w:ascii="Calibri" w:hAnsi="Calibri" w:cs="Calibri"/>
          <w:szCs w:val="20"/>
        </w:rPr>
        <w:t>supporters</w:t>
      </w:r>
      <w:r w:rsidRPr="007D1515">
        <w:rPr>
          <w:rFonts w:ascii="Calibri" w:hAnsi="Calibri" w:cs="Calibri"/>
          <w:szCs w:val="20"/>
        </w:rPr>
        <w:t xml:space="preserve"> en leur proposant l’équipe Pepsi la plus impressionnante jamais alignée</w:t>
      </w:r>
      <w:r w:rsidR="0067548F" w:rsidRPr="007D1515">
        <w:rPr>
          <w:rFonts w:ascii="Calibri" w:hAnsi="Calibri" w:cs="Calibri"/>
          <w:szCs w:val="20"/>
        </w:rPr>
        <w:t>. Une équipe composée de</w:t>
      </w:r>
      <w:r w:rsidR="00C61906" w:rsidRPr="007D1515">
        <w:rPr>
          <w:rFonts w:ascii="Calibri" w:hAnsi="Calibri" w:cs="Calibri"/>
          <w:szCs w:val="20"/>
        </w:rPr>
        <w:t xml:space="preserve"> joueurs qui véhiculent </w:t>
      </w:r>
      <w:r w:rsidR="0067548F" w:rsidRPr="007D1515">
        <w:rPr>
          <w:rFonts w:ascii="Calibri" w:hAnsi="Calibri" w:cs="Calibri"/>
          <w:szCs w:val="20"/>
        </w:rPr>
        <w:t xml:space="preserve">l’esprit de notre marque et dont chaque </w:t>
      </w:r>
      <w:r w:rsidR="00C61906" w:rsidRPr="007D1515">
        <w:rPr>
          <w:rFonts w:ascii="Calibri" w:hAnsi="Calibri" w:cs="Calibri"/>
          <w:szCs w:val="20"/>
        </w:rPr>
        <w:t>action</w:t>
      </w:r>
      <w:r w:rsidR="0067548F" w:rsidRPr="007D1515">
        <w:rPr>
          <w:rFonts w:ascii="Calibri" w:hAnsi="Calibri" w:cs="Calibri"/>
          <w:szCs w:val="20"/>
        </w:rPr>
        <w:t xml:space="preserve"> sur le terrain nous régale.</w:t>
      </w:r>
      <w:r w:rsidR="00882185" w:rsidRPr="007D1515">
        <w:rPr>
          <w:rFonts w:ascii="Calibri" w:hAnsi="Calibri" w:cs="Calibri"/>
          <w:szCs w:val="20"/>
        </w:rPr>
        <w:t xml:space="preserve"> </w:t>
      </w:r>
      <w:r w:rsidR="0067548F" w:rsidRPr="007D1515">
        <w:rPr>
          <w:rFonts w:ascii="Calibri" w:hAnsi="Calibri" w:cs="Calibri"/>
          <w:szCs w:val="20"/>
        </w:rPr>
        <w:t>Nos joueurs savent ce que veut dire “vivre l’instant présent”. Tout au long de l’année 2014, nous proposerons avec eux des histoires inspirantes, des produits attrayants et des expériences fascinantes, afin de permettre aux supporters de se passionner encore plus pour leur sport préféré.</w:t>
      </w:r>
      <w:r w:rsidR="00882185" w:rsidRPr="007D1515">
        <w:rPr>
          <w:rFonts w:ascii="Calibri" w:hAnsi="Calibri" w:cs="Calibri"/>
          <w:szCs w:val="20"/>
        </w:rPr>
        <w:t xml:space="preserve">” </w:t>
      </w:r>
    </w:p>
    <w:p w:rsidR="00AD6B59" w:rsidRPr="009C4167" w:rsidRDefault="00AD6B59" w:rsidP="00AD6B59">
      <w:pPr>
        <w:widowControl w:val="0"/>
        <w:autoSpaceDE w:val="0"/>
        <w:autoSpaceDN w:val="0"/>
        <w:adjustRightInd w:val="0"/>
        <w:spacing w:after="0" w:line="240" w:lineRule="auto"/>
        <w:jc w:val="both"/>
        <w:rPr>
          <w:rFonts w:ascii="Calibri" w:hAnsi="Calibri" w:cs="Calibri"/>
          <w:i/>
          <w:szCs w:val="20"/>
        </w:rPr>
      </w:pPr>
    </w:p>
    <w:p w:rsidR="00AD6B59" w:rsidRPr="007D1515" w:rsidRDefault="0067548F" w:rsidP="00AD6B59">
      <w:pPr>
        <w:widowControl w:val="0"/>
        <w:autoSpaceDE w:val="0"/>
        <w:autoSpaceDN w:val="0"/>
        <w:adjustRightInd w:val="0"/>
        <w:spacing w:after="0" w:line="240" w:lineRule="auto"/>
        <w:jc w:val="both"/>
        <w:rPr>
          <w:rFonts w:ascii="Calibri" w:hAnsi="Calibri" w:cs="Calibri"/>
        </w:rPr>
      </w:pPr>
      <w:r w:rsidRPr="009C4167">
        <w:rPr>
          <w:rFonts w:ascii="Calibri" w:hAnsi="Calibri" w:cs="Calibri"/>
        </w:rPr>
        <w:t xml:space="preserve">Elu </w:t>
      </w:r>
      <w:r w:rsidR="00836474" w:rsidRPr="00836474">
        <w:rPr>
          <w:rFonts w:ascii="Calibri" w:hAnsi="Calibri" w:cs="Calibri"/>
        </w:rPr>
        <w:t>quatre</w:t>
      </w:r>
      <w:r w:rsidR="00094BAF" w:rsidRPr="009C4167">
        <w:rPr>
          <w:rFonts w:ascii="Calibri" w:hAnsi="Calibri" w:cs="Calibri"/>
        </w:rPr>
        <w:t xml:space="preserve"> </w:t>
      </w:r>
      <w:r w:rsidRPr="009C4167">
        <w:rPr>
          <w:rFonts w:ascii="Calibri" w:hAnsi="Calibri" w:cs="Calibri"/>
        </w:rPr>
        <w:t xml:space="preserve">fois joueur de l’année et capitaine de l’équipe argentine, Leo Messi s’est aussi exprimé à propos de la nouvelle équipe Pepsi : </w:t>
      </w:r>
      <w:r w:rsidR="00AD6B59" w:rsidRPr="009C4167">
        <w:rPr>
          <w:rFonts w:ascii="Calibri" w:hAnsi="Calibri" w:cs="Calibri"/>
          <w:i/>
        </w:rPr>
        <w:t>“</w:t>
      </w:r>
      <w:r w:rsidRPr="007D1515">
        <w:rPr>
          <w:rFonts w:ascii="Calibri" w:hAnsi="Calibri" w:cs="Calibri"/>
        </w:rPr>
        <w:t xml:space="preserve">Depuis tout petit, je ne vis que pour le football. Je suis très fier aujourd’hui de pouvoir à nouveau représenter la marque Pepsi à l’échelle </w:t>
      </w:r>
      <w:r w:rsidR="00C61906" w:rsidRPr="007D1515">
        <w:rPr>
          <w:rFonts w:ascii="Calibri" w:hAnsi="Calibri" w:cs="Calibri"/>
        </w:rPr>
        <w:t>mondiale</w:t>
      </w:r>
      <w:r w:rsidRPr="007D1515">
        <w:rPr>
          <w:rFonts w:ascii="Calibri" w:hAnsi="Calibri" w:cs="Calibri"/>
        </w:rPr>
        <w:t xml:space="preserve"> en tant que membre de cette équipe de rêve.</w:t>
      </w:r>
      <w:r w:rsidR="00AD6B59" w:rsidRPr="007D1515">
        <w:rPr>
          <w:rFonts w:ascii="Calibri" w:hAnsi="Calibri" w:cs="Calibri"/>
        </w:rPr>
        <w:t xml:space="preserve">” </w:t>
      </w:r>
      <w:r w:rsidR="00AD6B59" w:rsidRPr="007D1515">
        <w:rPr>
          <w:rFonts w:ascii="Calibri" w:hAnsi="Calibri" w:cs="Calibri"/>
          <w:szCs w:val="20"/>
        </w:rPr>
        <w:t xml:space="preserve">David Luiz, </w:t>
      </w:r>
      <w:r w:rsidRPr="007D1515">
        <w:rPr>
          <w:rFonts w:ascii="Calibri" w:hAnsi="Calibri" w:cs="Calibri"/>
          <w:szCs w:val="20"/>
        </w:rPr>
        <w:t xml:space="preserve">meilleur joueur de </w:t>
      </w:r>
      <w:r w:rsidR="00AD6B59" w:rsidRPr="007D1515">
        <w:rPr>
          <w:rFonts w:ascii="Calibri" w:hAnsi="Calibri" w:cs="Calibri"/>
          <w:szCs w:val="20"/>
        </w:rPr>
        <w:t xml:space="preserve">Premier League </w:t>
      </w:r>
      <w:r w:rsidRPr="007D1515">
        <w:rPr>
          <w:rFonts w:ascii="Calibri" w:hAnsi="Calibri" w:cs="Calibri"/>
          <w:szCs w:val="20"/>
        </w:rPr>
        <w:t xml:space="preserve">avec </w:t>
      </w:r>
      <w:r w:rsidR="00AD6B59" w:rsidRPr="007D1515">
        <w:rPr>
          <w:rFonts w:ascii="Calibri" w:hAnsi="Calibri" w:cs="Calibri"/>
          <w:szCs w:val="20"/>
        </w:rPr>
        <w:t>Chelsea e</w:t>
      </w:r>
      <w:r w:rsidRPr="007D1515">
        <w:rPr>
          <w:rFonts w:ascii="Calibri" w:hAnsi="Calibri" w:cs="Calibri"/>
          <w:szCs w:val="20"/>
        </w:rPr>
        <w:t>t vice-capitaine de l’équipe nationale brésilienne</w:t>
      </w:r>
      <w:r w:rsidR="00AD6B59" w:rsidRPr="007D1515">
        <w:rPr>
          <w:rFonts w:ascii="Calibri" w:hAnsi="Calibri" w:cs="Calibri"/>
          <w:szCs w:val="20"/>
        </w:rPr>
        <w:t xml:space="preserve">, </w:t>
      </w:r>
      <w:r w:rsidR="001F47E8" w:rsidRPr="007D1515">
        <w:rPr>
          <w:rFonts w:ascii="Calibri" w:hAnsi="Calibri" w:cs="Calibri"/>
          <w:szCs w:val="20"/>
        </w:rPr>
        <w:t xml:space="preserve">ne cache pas sa joie non plus </w:t>
      </w:r>
      <w:r w:rsidR="00AD6B59" w:rsidRPr="007D1515">
        <w:rPr>
          <w:rFonts w:ascii="Calibri" w:hAnsi="Calibri" w:cs="Calibri"/>
          <w:szCs w:val="20"/>
        </w:rPr>
        <w:t xml:space="preserve">: </w:t>
      </w:r>
      <w:r w:rsidR="00AD6B59" w:rsidRPr="007D1515">
        <w:rPr>
          <w:rFonts w:ascii="Calibri" w:hAnsi="Calibri" w:cs="Calibri"/>
        </w:rPr>
        <w:t>"</w:t>
      </w:r>
      <w:r w:rsidR="001F47E8" w:rsidRPr="007D1515">
        <w:rPr>
          <w:rFonts w:ascii="Calibri" w:hAnsi="Calibri" w:cs="Calibri"/>
        </w:rPr>
        <w:t xml:space="preserve">Je suis tout excité à l’idée de collaborer avec Pepsi et de faire partie de cette formidable équipe. Quand je joue au football, je donne toujours le meilleur de moi-même, histoire de montrer ma passion pour le jeu et pour les supporters. Je suis impatient de sillonner le monde </w:t>
      </w:r>
      <w:r w:rsidR="00C61906" w:rsidRPr="007D1515">
        <w:rPr>
          <w:rFonts w:ascii="Calibri" w:hAnsi="Calibri" w:cs="Calibri"/>
        </w:rPr>
        <w:t xml:space="preserve">et de célébrer ce noble sport </w:t>
      </w:r>
      <w:r w:rsidR="001F47E8" w:rsidRPr="007D1515">
        <w:rPr>
          <w:rFonts w:ascii="Calibri" w:hAnsi="Calibri" w:cs="Calibri"/>
        </w:rPr>
        <w:t>avec nos supporters en cette année de Coupe du Mo</w:t>
      </w:r>
      <w:r w:rsidR="00C61906" w:rsidRPr="007D1515">
        <w:rPr>
          <w:rFonts w:ascii="Calibri" w:hAnsi="Calibri" w:cs="Calibri"/>
        </w:rPr>
        <w:t>nde</w:t>
      </w:r>
      <w:r w:rsidR="001F47E8" w:rsidRPr="007D1515">
        <w:rPr>
          <w:rFonts w:ascii="Calibri" w:hAnsi="Calibri" w:cs="Calibri"/>
        </w:rPr>
        <w:t>.</w:t>
      </w:r>
      <w:r w:rsidR="00AD6B59" w:rsidRPr="007D1515">
        <w:rPr>
          <w:rFonts w:ascii="Calibri" w:hAnsi="Calibri" w:cs="Calibri"/>
        </w:rPr>
        <w:t>”</w:t>
      </w:r>
    </w:p>
    <w:p w:rsidR="00AD6B59" w:rsidRPr="007D1515" w:rsidRDefault="00AD6B59" w:rsidP="00AD6B59">
      <w:pPr>
        <w:widowControl w:val="0"/>
        <w:autoSpaceDE w:val="0"/>
        <w:autoSpaceDN w:val="0"/>
        <w:adjustRightInd w:val="0"/>
        <w:spacing w:after="0" w:line="240" w:lineRule="auto"/>
        <w:jc w:val="both"/>
        <w:rPr>
          <w:rFonts w:ascii="Calibri" w:hAnsi="Calibri" w:cs="Calibri"/>
          <w:szCs w:val="20"/>
        </w:rPr>
      </w:pPr>
    </w:p>
    <w:p w:rsidR="00EF1B1E" w:rsidRDefault="001F47E8" w:rsidP="00616707">
      <w:pPr>
        <w:widowControl w:val="0"/>
        <w:autoSpaceDE w:val="0"/>
        <w:autoSpaceDN w:val="0"/>
        <w:adjustRightInd w:val="0"/>
        <w:spacing w:after="0" w:line="240" w:lineRule="auto"/>
        <w:jc w:val="both"/>
        <w:rPr>
          <w:rFonts w:ascii="Calibri" w:hAnsi="Calibri" w:cs="Calibri"/>
          <w:szCs w:val="20"/>
        </w:rPr>
      </w:pPr>
      <w:r w:rsidRPr="009C4167">
        <w:rPr>
          <w:rFonts w:ascii="Calibri" w:hAnsi="Calibri" w:cs="Calibri"/>
          <w:szCs w:val="20"/>
        </w:rPr>
        <w:t xml:space="preserve">En marge de la divulgation mondiale des joueurs de son équipe de rêve, Pepsi a également donné le coup d’envoi des activités </w:t>
      </w:r>
      <w:r w:rsidR="00C61906" w:rsidRPr="009C4167">
        <w:rPr>
          <w:rFonts w:ascii="Calibri" w:hAnsi="Calibri" w:cs="Calibri"/>
          <w:szCs w:val="20"/>
        </w:rPr>
        <w:t>qui feront</w:t>
      </w:r>
      <w:r w:rsidRPr="009C4167">
        <w:rPr>
          <w:rFonts w:ascii="Calibri" w:hAnsi="Calibri" w:cs="Calibri"/>
          <w:szCs w:val="20"/>
        </w:rPr>
        <w:t xml:space="preserve"> partie de la nouvelle campagne</w:t>
      </w:r>
      <w:r w:rsidR="00DF7B42" w:rsidRPr="009C4167">
        <w:rPr>
          <w:rFonts w:ascii="Calibri" w:hAnsi="Calibri" w:cs="Calibri"/>
          <w:szCs w:val="20"/>
        </w:rPr>
        <w:t xml:space="preserve"> </w:t>
      </w:r>
      <w:r w:rsidRPr="009C4167">
        <w:rPr>
          <w:rFonts w:ascii="Calibri" w:hAnsi="Calibri" w:cs="Calibri"/>
          <w:szCs w:val="20"/>
        </w:rPr>
        <w:t xml:space="preserve">Pepsi en 2014. Outre une campagne télévisée à échelle mondiale où les joueurs </w:t>
      </w:r>
      <w:r w:rsidR="00AC5ADA" w:rsidRPr="009C4167">
        <w:rPr>
          <w:rFonts w:ascii="Calibri" w:hAnsi="Calibri" w:cs="Calibri"/>
          <w:szCs w:val="20"/>
        </w:rPr>
        <w:t>tiendront la vedette</w:t>
      </w:r>
      <w:r w:rsidRPr="009C4167">
        <w:rPr>
          <w:rFonts w:ascii="Calibri" w:hAnsi="Calibri" w:cs="Calibri"/>
          <w:szCs w:val="20"/>
        </w:rPr>
        <w:t xml:space="preserve">, les supporters retrouveront également certains joueurs ce printemps sur un emballage en édition limitée, ainsi que </w:t>
      </w:r>
      <w:r w:rsidR="00C61906" w:rsidRPr="009C4167">
        <w:rPr>
          <w:rFonts w:ascii="Calibri" w:hAnsi="Calibri" w:cs="Calibri"/>
          <w:szCs w:val="20"/>
        </w:rPr>
        <w:t>diverses</w:t>
      </w:r>
      <w:r w:rsidRPr="009C4167">
        <w:rPr>
          <w:rFonts w:ascii="Calibri" w:hAnsi="Calibri" w:cs="Calibri"/>
          <w:szCs w:val="20"/>
        </w:rPr>
        <w:t xml:space="preserve"> actions dans les points de vente. La marque de cola divulguera dans le courant de l’année la suite de l’intégration avec des expériences musicales, artistiques, numérique</w:t>
      </w:r>
      <w:r w:rsidR="00C61906" w:rsidRPr="009C4167">
        <w:rPr>
          <w:rFonts w:ascii="Calibri" w:hAnsi="Calibri" w:cs="Calibri"/>
          <w:szCs w:val="20"/>
        </w:rPr>
        <w:t>s</w:t>
      </w:r>
      <w:r w:rsidRPr="009C4167">
        <w:rPr>
          <w:rFonts w:ascii="Calibri" w:hAnsi="Calibri" w:cs="Calibri"/>
          <w:szCs w:val="20"/>
        </w:rPr>
        <w:t xml:space="preserve"> et interactives.</w:t>
      </w:r>
    </w:p>
    <w:p w:rsidR="00C15D6E" w:rsidRPr="009C4167" w:rsidRDefault="00C15D6E" w:rsidP="00616707">
      <w:pPr>
        <w:widowControl w:val="0"/>
        <w:autoSpaceDE w:val="0"/>
        <w:autoSpaceDN w:val="0"/>
        <w:adjustRightInd w:val="0"/>
        <w:spacing w:after="0" w:line="240" w:lineRule="auto"/>
        <w:jc w:val="both"/>
        <w:rPr>
          <w:rFonts w:ascii="Calibri" w:hAnsi="Calibri" w:cs="Calibri"/>
          <w:i/>
          <w:szCs w:val="20"/>
        </w:rPr>
      </w:pPr>
    </w:p>
    <w:p w:rsidR="00D425CC" w:rsidRPr="009C4167" w:rsidRDefault="00C15D6E" w:rsidP="00DE6C64">
      <w:pPr>
        <w:widowControl w:val="0"/>
        <w:autoSpaceDE w:val="0"/>
        <w:autoSpaceDN w:val="0"/>
        <w:adjustRightInd w:val="0"/>
        <w:spacing w:after="0" w:line="240" w:lineRule="auto"/>
        <w:jc w:val="center"/>
        <w:rPr>
          <w:rFonts w:ascii="Calibri" w:hAnsi="Calibri" w:cs="Calibri"/>
          <w:szCs w:val="20"/>
        </w:rPr>
      </w:pPr>
      <w:r>
        <w:rPr>
          <w:noProof/>
          <w:lang w:val="en-US" w:eastAsia="en-US"/>
        </w:rPr>
        <w:drawing>
          <wp:inline distT="0" distB="0" distL="0" distR="0">
            <wp:extent cx="4572000" cy="2540216"/>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76845" cy="2542908"/>
                    </a:xfrm>
                    <a:prstGeom prst="rect">
                      <a:avLst/>
                    </a:prstGeom>
                  </pic:spPr>
                </pic:pic>
              </a:graphicData>
            </a:graphic>
          </wp:inline>
        </w:drawing>
      </w:r>
    </w:p>
    <w:p w:rsidR="007930CF" w:rsidRPr="009C4167" w:rsidRDefault="007930CF" w:rsidP="00616707">
      <w:pPr>
        <w:widowControl w:val="0"/>
        <w:autoSpaceDE w:val="0"/>
        <w:autoSpaceDN w:val="0"/>
        <w:adjustRightInd w:val="0"/>
        <w:spacing w:after="0" w:line="240" w:lineRule="auto"/>
        <w:jc w:val="both"/>
        <w:rPr>
          <w:rFonts w:ascii="Calibri" w:hAnsi="Calibri" w:cs="Calibri"/>
          <w:szCs w:val="20"/>
        </w:rPr>
      </w:pPr>
    </w:p>
    <w:p w:rsidR="00C15D6E" w:rsidRPr="009C4167" w:rsidRDefault="00AC5ADA" w:rsidP="00616707">
      <w:pPr>
        <w:widowControl w:val="0"/>
        <w:autoSpaceDE w:val="0"/>
        <w:autoSpaceDN w:val="0"/>
        <w:adjustRightInd w:val="0"/>
        <w:spacing w:after="0" w:line="240" w:lineRule="auto"/>
        <w:jc w:val="both"/>
        <w:rPr>
          <w:rFonts w:ascii="Calibri" w:hAnsi="Calibri" w:cs="Calibri"/>
          <w:szCs w:val="20"/>
        </w:rPr>
      </w:pPr>
      <w:r w:rsidRPr="009C4167">
        <w:rPr>
          <w:rFonts w:ascii="Calibri" w:hAnsi="Calibri" w:cs="Calibri"/>
          <w:szCs w:val="20"/>
        </w:rPr>
        <w:t xml:space="preserve">Pour en savoir plus sur la campagne </w:t>
      </w:r>
      <w:r w:rsidR="00F0381D" w:rsidRPr="009C4167">
        <w:rPr>
          <w:rFonts w:ascii="Calibri" w:hAnsi="Calibri" w:cs="Calibri"/>
          <w:szCs w:val="20"/>
        </w:rPr>
        <w:t>‘Live For Now’</w:t>
      </w:r>
      <w:r w:rsidRPr="009C4167">
        <w:rPr>
          <w:rFonts w:ascii="Calibri" w:hAnsi="Calibri" w:cs="Calibri"/>
          <w:szCs w:val="20"/>
        </w:rPr>
        <w:t xml:space="preserve">, rendez-vous aussi sur </w:t>
      </w:r>
      <w:hyperlink r:id="rId8" w:history="1">
        <w:r w:rsidR="00C15D6E" w:rsidRPr="00A338DB">
          <w:rPr>
            <w:rStyle w:val="Hyperlink"/>
            <w:rFonts w:ascii="Calibri" w:hAnsi="Calibri" w:cs="Calibri"/>
            <w:szCs w:val="20"/>
          </w:rPr>
          <w:t>www.pepsi.be</w:t>
        </w:r>
      </w:hyperlink>
    </w:p>
    <w:p w:rsidR="00B209A7" w:rsidRPr="009C4167" w:rsidRDefault="00B209A7" w:rsidP="005C35B8">
      <w:pPr>
        <w:widowControl w:val="0"/>
        <w:autoSpaceDE w:val="0"/>
        <w:autoSpaceDN w:val="0"/>
        <w:adjustRightInd w:val="0"/>
        <w:spacing w:after="0" w:line="240" w:lineRule="auto"/>
        <w:rPr>
          <w:rFonts w:ascii="Calibri" w:hAnsi="Calibri" w:cs="Calibri"/>
          <w:szCs w:val="20"/>
        </w:rPr>
      </w:pPr>
    </w:p>
    <w:p w:rsidR="00392B0C" w:rsidRPr="009C4167" w:rsidRDefault="00573B51" w:rsidP="00B209A7">
      <w:pPr>
        <w:widowControl w:val="0"/>
        <w:autoSpaceDE w:val="0"/>
        <w:autoSpaceDN w:val="0"/>
        <w:adjustRightInd w:val="0"/>
        <w:spacing w:after="0" w:line="240" w:lineRule="auto"/>
        <w:jc w:val="center"/>
        <w:rPr>
          <w:rFonts w:ascii="Calibri" w:hAnsi="Calibri" w:cs="Calibri"/>
          <w:szCs w:val="20"/>
        </w:rPr>
      </w:pPr>
      <w:r w:rsidRPr="009C4167">
        <w:rPr>
          <w:rFonts w:ascii="Calibri" w:hAnsi="Calibri" w:cs="Calibri"/>
          <w:szCs w:val="20"/>
        </w:rPr>
        <w:t xml:space="preserve">- </w:t>
      </w:r>
      <w:r w:rsidR="00AC5ADA" w:rsidRPr="009C4167">
        <w:rPr>
          <w:rFonts w:ascii="Calibri" w:hAnsi="Calibri" w:cs="Calibri"/>
          <w:szCs w:val="20"/>
        </w:rPr>
        <w:t>FIN</w:t>
      </w:r>
      <w:r w:rsidR="00F0381D" w:rsidRPr="009C4167">
        <w:rPr>
          <w:rFonts w:ascii="Calibri" w:hAnsi="Calibri" w:cs="Calibri"/>
          <w:szCs w:val="20"/>
        </w:rPr>
        <w:t xml:space="preserve"> - </w:t>
      </w:r>
    </w:p>
    <w:p w:rsidR="00B209A7" w:rsidRPr="009C4167" w:rsidRDefault="00B209A7" w:rsidP="00064BDE">
      <w:pPr>
        <w:spacing w:line="240" w:lineRule="auto"/>
        <w:outlineLvl w:val="0"/>
        <w:rPr>
          <w:rFonts w:ascii="Calibri" w:hAnsi="Calibri" w:cstheme="minorHAnsi"/>
          <w:b/>
          <w:sz w:val="20"/>
          <w:szCs w:val="20"/>
          <w:u w:val="single"/>
        </w:rPr>
      </w:pPr>
    </w:p>
    <w:p w:rsidR="00F0381D" w:rsidRPr="009C4167" w:rsidRDefault="00F0381D" w:rsidP="00F0381D">
      <w:pPr>
        <w:pStyle w:val="NormalWeb"/>
        <w:spacing w:before="2" w:after="2"/>
        <w:rPr>
          <w:rFonts w:ascii="Calibri" w:hAnsi="Calibri"/>
          <w:b/>
          <w:bCs/>
        </w:rPr>
      </w:pPr>
      <w:r w:rsidRPr="009C4167">
        <w:rPr>
          <w:rFonts w:ascii="Calibri" w:hAnsi="Calibri"/>
          <w:b/>
          <w:bCs/>
        </w:rPr>
        <w:t>No</w:t>
      </w:r>
      <w:r w:rsidR="00AC5ADA" w:rsidRPr="009C4167">
        <w:rPr>
          <w:rFonts w:ascii="Calibri" w:hAnsi="Calibri"/>
          <w:b/>
          <w:bCs/>
        </w:rPr>
        <w:t>te à l’intention de la rédaction</w:t>
      </w:r>
      <w:r w:rsidRPr="009C4167">
        <w:rPr>
          <w:rFonts w:ascii="Calibri" w:hAnsi="Calibri"/>
          <w:b/>
          <w:bCs/>
        </w:rPr>
        <w:t xml:space="preserve"> (n</w:t>
      </w:r>
      <w:r w:rsidR="00AC5ADA" w:rsidRPr="009C4167">
        <w:rPr>
          <w:rFonts w:ascii="Calibri" w:hAnsi="Calibri"/>
          <w:b/>
          <w:bCs/>
        </w:rPr>
        <w:t>on destinée à être publiée</w:t>
      </w:r>
      <w:r w:rsidRPr="009C4167">
        <w:rPr>
          <w:rFonts w:ascii="Calibri" w:hAnsi="Calibri"/>
          <w:b/>
          <w:bCs/>
        </w:rPr>
        <w:t>)</w:t>
      </w:r>
      <w:r w:rsidR="00AC5ADA" w:rsidRPr="009C4167">
        <w:rPr>
          <w:rFonts w:ascii="Calibri" w:hAnsi="Calibri"/>
          <w:b/>
          <w:bCs/>
        </w:rPr>
        <w:t xml:space="preserve"> </w:t>
      </w:r>
      <w:r w:rsidRPr="009C4167">
        <w:rPr>
          <w:rFonts w:ascii="Calibri" w:hAnsi="Calibri"/>
          <w:b/>
          <w:bCs/>
        </w:rPr>
        <w:t xml:space="preserve">:  </w:t>
      </w:r>
    </w:p>
    <w:p w:rsidR="00F0381D" w:rsidRPr="009C4167" w:rsidRDefault="00F0381D" w:rsidP="00F0381D">
      <w:pPr>
        <w:pStyle w:val="NormalWeb"/>
        <w:spacing w:before="2" w:after="2"/>
        <w:rPr>
          <w:rFonts w:ascii="Calibri" w:hAnsi="Calibri"/>
          <w:b/>
        </w:rPr>
      </w:pPr>
    </w:p>
    <w:p w:rsidR="00FB6FDE" w:rsidRDefault="00AC5ADA" w:rsidP="00DE6C64">
      <w:pPr>
        <w:pStyle w:val="NormalWeb"/>
        <w:spacing w:before="2" w:after="2"/>
        <w:rPr>
          <w:rFonts w:ascii="Calibri" w:hAnsi="Calibri"/>
          <w:i/>
          <w:iCs/>
        </w:rPr>
      </w:pPr>
      <w:r w:rsidRPr="009C4167">
        <w:rPr>
          <w:rFonts w:ascii="Calibri" w:hAnsi="Calibri"/>
          <w:i/>
          <w:iCs/>
        </w:rPr>
        <w:t xml:space="preserve">Tous les dossiers, illustrations et vidéos sont disponibles via </w:t>
      </w:r>
      <w:r w:rsidR="00DE6C64" w:rsidRPr="009C4167">
        <w:rPr>
          <w:rFonts w:ascii="Calibri" w:hAnsi="Calibri"/>
          <w:i/>
          <w:iCs/>
        </w:rPr>
        <w:t xml:space="preserve">bebble.be </w:t>
      </w:r>
      <w:r w:rsidR="00FB6FDE">
        <w:rPr>
          <w:rFonts w:ascii="Calibri" w:hAnsi="Calibri"/>
          <w:i/>
          <w:iCs/>
        </w:rPr>
        <w:t>ou via youtube :</w:t>
      </w:r>
    </w:p>
    <w:p w:rsidR="00FB6FDE" w:rsidRDefault="00FB6FDE" w:rsidP="00DE6C64">
      <w:pPr>
        <w:pStyle w:val="NormalWeb"/>
        <w:spacing w:before="2" w:after="2"/>
        <w:rPr>
          <w:rFonts w:ascii="Calibri" w:hAnsi="Calibri"/>
          <w:i/>
          <w:iCs/>
        </w:rPr>
      </w:pPr>
    </w:p>
    <w:p w:rsidR="00FB6FDE" w:rsidRDefault="00FB6FDE" w:rsidP="00FB6FDE">
      <w:pPr>
        <w:widowControl w:val="0"/>
        <w:autoSpaceDE w:val="0"/>
        <w:autoSpaceDN w:val="0"/>
        <w:adjustRightInd w:val="0"/>
        <w:spacing w:after="0" w:line="240" w:lineRule="auto"/>
        <w:rPr>
          <w:rFonts w:ascii="Calibri" w:hAnsi="Calibri" w:cs="Calibri"/>
          <w:sz w:val="30"/>
          <w:szCs w:val="30"/>
          <w:lang w:val="en-US"/>
        </w:rPr>
      </w:pPr>
      <w:hyperlink r:id="rId9" w:history="1">
        <w:r>
          <w:rPr>
            <w:rFonts w:ascii="Calibri" w:hAnsi="Calibri" w:cs="Calibri"/>
            <w:color w:val="227EE0"/>
            <w:lang w:val="en-US"/>
          </w:rPr>
          <w:t>http://youtu.be/PQ3s4Zm73gA</w:t>
        </w:r>
      </w:hyperlink>
    </w:p>
    <w:p w:rsidR="00FB6FDE" w:rsidRDefault="00FB6FDE" w:rsidP="00FB6FDE">
      <w:pPr>
        <w:widowControl w:val="0"/>
        <w:autoSpaceDE w:val="0"/>
        <w:autoSpaceDN w:val="0"/>
        <w:adjustRightInd w:val="0"/>
        <w:spacing w:after="0" w:line="240" w:lineRule="auto"/>
        <w:rPr>
          <w:rFonts w:ascii="Calibri" w:hAnsi="Calibri" w:cs="Calibri"/>
          <w:sz w:val="30"/>
          <w:szCs w:val="30"/>
          <w:lang w:val="en-US"/>
        </w:rPr>
      </w:pPr>
      <w:r>
        <w:rPr>
          <w:rFonts w:ascii="Arial" w:hAnsi="Arial" w:cs="Arial"/>
          <w:sz w:val="26"/>
          <w:szCs w:val="26"/>
          <w:lang w:val="en-US"/>
        </w:rPr>
        <w:t> </w:t>
      </w:r>
    </w:p>
    <w:p w:rsidR="00FB6FDE" w:rsidRDefault="00FB6FDE" w:rsidP="00FB6FDE">
      <w:pPr>
        <w:widowControl w:val="0"/>
        <w:autoSpaceDE w:val="0"/>
        <w:autoSpaceDN w:val="0"/>
        <w:adjustRightInd w:val="0"/>
        <w:spacing w:after="0" w:line="240" w:lineRule="auto"/>
        <w:rPr>
          <w:rFonts w:ascii="Calibri" w:hAnsi="Calibri" w:cs="Calibri"/>
          <w:sz w:val="30"/>
          <w:szCs w:val="30"/>
          <w:lang w:val="en-US"/>
        </w:rPr>
      </w:pPr>
      <w:hyperlink r:id="rId10" w:history="1">
        <w:r>
          <w:rPr>
            <w:rFonts w:ascii="Arial" w:hAnsi="Arial" w:cs="Arial"/>
            <w:color w:val="227EE0"/>
            <w:lang w:val="en-US"/>
          </w:rPr>
          <w:t>http://youtu.be/kFPh6bicoGE</w:t>
        </w:r>
      </w:hyperlink>
    </w:p>
    <w:p w:rsidR="00DE6C64" w:rsidRPr="009C4167" w:rsidRDefault="00FB6FDE" w:rsidP="00FB6FDE">
      <w:pPr>
        <w:pStyle w:val="NormalWeb"/>
        <w:spacing w:before="2" w:after="2"/>
        <w:rPr>
          <w:rFonts w:ascii="Calibri" w:hAnsi="Calibri"/>
        </w:rPr>
      </w:pPr>
      <w:r>
        <w:rPr>
          <w:rFonts w:ascii="Calibri" w:hAnsi="Calibri" w:cs="Calibri"/>
          <w:sz w:val="30"/>
          <w:szCs w:val="30"/>
          <w:lang w:val="en-US"/>
        </w:rPr>
        <w:t> </w:t>
      </w:r>
    </w:p>
    <w:p w:rsidR="00F0381D" w:rsidRPr="009C4167" w:rsidRDefault="00F0381D" w:rsidP="00F0381D">
      <w:pPr>
        <w:pStyle w:val="NormalWeb"/>
        <w:spacing w:before="2" w:after="2"/>
        <w:rPr>
          <w:rFonts w:ascii="Calibri" w:hAnsi="Calibri"/>
          <w:b/>
        </w:rPr>
      </w:pPr>
    </w:p>
    <w:p w:rsidR="00DE6C64" w:rsidRPr="009C4167" w:rsidRDefault="00AC5ADA" w:rsidP="00F0381D">
      <w:pPr>
        <w:pStyle w:val="NormalWeb"/>
        <w:spacing w:before="2" w:after="2"/>
        <w:rPr>
          <w:rFonts w:ascii="Calibri" w:hAnsi="Calibri"/>
          <w:b/>
        </w:rPr>
      </w:pPr>
      <w:r w:rsidRPr="009C4167">
        <w:rPr>
          <w:rFonts w:ascii="Calibri" w:hAnsi="Calibri"/>
          <w:b/>
        </w:rPr>
        <w:t>Des questions ? Des suggestions ? Une interview ?</w:t>
      </w:r>
      <w:r w:rsidR="00F0381D" w:rsidRPr="009C4167">
        <w:rPr>
          <w:rFonts w:ascii="Calibri" w:hAnsi="Calibri"/>
          <w:b/>
        </w:rPr>
        <w:t xml:space="preserve"> </w:t>
      </w:r>
    </w:p>
    <w:p w:rsidR="003D2211" w:rsidRPr="009C4167" w:rsidRDefault="003D2211" w:rsidP="003D2211">
      <w:pPr>
        <w:pStyle w:val="NormalWeb"/>
        <w:spacing w:before="2" w:after="2"/>
        <w:rPr>
          <w:rFonts w:ascii="Calibri" w:hAnsi="Calibri" w:cs="Tahoma"/>
          <w:sz w:val="22"/>
          <w:szCs w:val="22"/>
        </w:rPr>
      </w:pPr>
    </w:p>
    <w:p w:rsidR="003D2211" w:rsidRPr="00C15D6E" w:rsidRDefault="00C15D6E" w:rsidP="003D2211">
      <w:pPr>
        <w:pStyle w:val="NormalWeb"/>
        <w:spacing w:before="2" w:after="2"/>
        <w:rPr>
          <w:rFonts w:ascii="Calibri" w:hAnsi="Calibri"/>
          <w:b/>
          <w:lang w:val="nl-BE"/>
        </w:rPr>
      </w:pPr>
      <w:r w:rsidRPr="00C15D6E">
        <w:rPr>
          <w:rFonts w:ascii="Calibri" w:hAnsi="Calibri"/>
          <w:b/>
          <w:lang w:val="nl-BE"/>
        </w:rPr>
        <w:t>Bebble  - Pepsi Belgium:</w:t>
      </w:r>
    </w:p>
    <w:p w:rsidR="003D2211" w:rsidRPr="00C15D6E" w:rsidRDefault="003D2211" w:rsidP="003D2211">
      <w:pPr>
        <w:pStyle w:val="NormalWeb"/>
        <w:spacing w:before="2" w:after="2"/>
        <w:rPr>
          <w:rFonts w:ascii="Calibri" w:hAnsi="Calibri"/>
          <w:lang w:val="nl-BE"/>
        </w:rPr>
      </w:pPr>
      <w:r w:rsidRPr="00C15D6E">
        <w:rPr>
          <w:rFonts w:ascii="Calibri" w:hAnsi="Calibri"/>
          <w:lang w:val="nl-BE"/>
        </w:rPr>
        <w:t>Ilse Lambrechts</w:t>
      </w:r>
      <w:r w:rsidR="00C15D6E" w:rsidRPr="00C15D6E">
        <w:rPr>
          <w:rFonts w:ascii="Calibri" w:hAnsi="Calibri"/>
          <w:lang w:val="nl-BE"/>
        </w:rPr>
        <w:t xml:space="preserve"> / Ilse @ bebble</w:t>
      </w:r>
      <w:r w:rsidRPr="00C15D6E">
        <w:rPr>
          <w:rFonts w:ascii="Calibri" w:hAnsi="Calibri"/>
          <w:lang w:val="nl-BE"/>
        </w:rPr>
        <w:t xml:space="preserve">.be  </w:t>
      </w:r>
      <w:r w:rsidR="00C15D6E" w:rsidRPr="00C15D6E">
        <w:rPr>
          <w:rFonts w:ascii="Calibri" w:hAnsi="Calibri"/>
          <w:lang w:val="nl-BE"/>
        </w:rPr>
        <w:t xml:space="preserve">/ </w:t>
      </w:r>
      <w:r w:rsidR="00F85637" w:rsidRPr="00C15D6E">
        <w:rPr>
          <w:rFonts w:ascii="Calibri" w:hAnsi="Calibri"/>
          <w:lang w:val="nl-BE"/>
        </w:rPr>
        <w:t>+32 476 98 11 55</w:t>
      </w:r>
      <w:r w:rsidR="00F85637" w:rsidRPr="00C15D6E">
        <w:rPr>
          <w:rFonts w:ascii="Calibri" w:hAnsi="Calibri"/>
          <w:lang w:val="nl-BE"/>
        </w:rPr>
        <w:tab/>
      </w:r>
    </w:p>
    <w:p w:rsidR="00C15D6E" w:rsidRPr="00C15D6E" w:rsidRDefault="00C15D6E" w:rsidP="003D2211">
      <w:pPr>
        <w:pStyle w:val="NormalWeb"/>
        <w:spacing w:before="2" w:after="2"/>
        <w:rPr>
          <w:rFonts w:ascii="Calibri" w:hAnsi="Calibri"/>
          <w:lang w:val="nl-BE"/>
        </w:rPr>
      </w:pPr>
    </w:p>
    <w:p w:rsidR="00C15D6E" w:rsidRDefault="00C15D6E" w:rsidP="003D2211">
      <w:pPr>
        <w:pStyle w:val="NormalWeb"/>
        <w:spacing w:before="2" w:after="2"/>
        <w:rPr>
          <w:rFonts w:cstheme="minorHAnsi"/>
        </w:rPr>
      </w:pPr>
      <w:r w:rsidRPr="00C15D6E">
        <w:rPr>
          <w:rFonts w:ascii="Calibri" w:hAnsi="Calibri"/>
          <w:b/>
        </w:rPr>
        <w:t>PepsiCo:</w:t>
      </w:r>
      <w:r>
        <w:rPr>
          <w:rFonts w:cstheme="minorHAnsi"/>
        </w:rPr>
        <w:t xml:space="preserve"> </w:t>
      </w:r>
    </w:p>
    <w:p w:rsidR="00C15D6E" w:rsidRPr="00C15D6E" w:rsidRDefault="00C15D6E" w:rsidP="003D2211">
      <w:pPr>
        <w:pStyle w:val="NormalWeb"/>
        <w:spacing w:before="2" w:after="2"/>
        <w:rPr>
          <w:rFonts w:ascii="Calibri" w:hAnsi="Calibri"/>
        </w:rPr>
      </w:pPr>
      <w:r>
        <w:rPr>
          <w:rFonts w:ascii="Calibri" w:hAnsi="Calibri"/>
        </w:rPr>
        <w:t>Nicole Tronolone /</w:t>
      </w:r>
      <w:hyperlink r:id="rId11" w:history="1">
        <w:r w:rsidRPr="00C15D6E">
          <w:rPr>
            <w:rFonts w:ascii="Calibri" w:hAnsi="Calibri"/>
          </w:rPr>
          <w:t>Nicole.Tronolone@pepsico.com</w:t>
        </w:r>
      </w:hyperlink>
    </w:p>
    <w:p w:rsidR="00DE6C64" w:rsidRDefault="00DE6C64" w:rsidP="00F0381D">
      <w:pPr>
        <w:pStyle w:val="NormalWeb"/>
        <w:spacing w:before="2" w:after="2"/>
        <w:rPr>
          <w:rFonts w:ascii="Calibri" w:hAnsi="Calibri" w:cs="Tahoma"/>
          <w:sz w:val="22"/>
          <w:szCs w:val="22"/>
          <w:lang w:val="fr-BE"/>
        </w:rPr>
      </w:pPr>
    </w:p>
    <w:p w:rsidR="00C15D6E" w:rsidRDefault="00C15D6E" w:rsidP="00F0381D">
      <w:pPr>
        <w:pStyle w:val="NormalWeb"/>
        <w:spacing w:before="2" w:after="2"/>
        <w:rPr>
          <w:rFonts w:ascii="Calibri" w:hAnsi="Calibri" w:cs="Tahoma"/>
          <w:sz w:val="22"/>
          <w:szCs w:val="22"/>
          <w:lang w:val="fr-BE"/>
        </w:rPr>
      </w:pPr>
      <w:bookmarkStart w:id="0" w:name="_GoBack"/>
      <w:bookmarkEnd w:id="0"/>
    </w:p>
    <w:p w:rsidR="00C15D6E" w:rsidRDefault="00C15D6E" w:rsidP="00F0381D">
      <w:pPr>
        <w:pStyle w:val="NormalWeb"/>
        <w:spacing w:before="2" w:after="2"/>
        <w:rPr>
          <w:rFonts w:ascii="Calibri" w:hAnsi="Calibri" w:cs="Tahoma"/>
          <w:sz w:val="22"/>
          <w:szCs w:val="22"/>
          <w:lang w:val="fr-BE"/>
        </w:rPr>
      </w:pPr>
    </w:p>
    <w:p w:rsidR="00C15D6E" w:rsidRDefault="00C15D6E" w:rsidP="00F0381D">
      <w:pPr>
        <w:pStyle w:val="NormalWeb"/>
        <w:spacing w:before="2" w:after="2"/>
        <w:rPr>
          <w:rFonts w:ascii="Calibri" w:hAnsi="Calibri" w:cs="Tahoma"/>
          <w:sz w:val="22"/>
          <w:szCs w:val="22"/>
          <w:lang w:val="fr-BE"/>
        </w:rPr>
      </w:pPr>
    </w:p>
    <w:p w:rsidR="00C15D6E" w:rsidRPr="00836474" w:rsidRDefault="00C15D6E" w:rsidP="00F0381D">
      <w:pPr>
        <w:pStyle w:val="NormalWeb"/>
        <w:spacing w:before="2" w:after="2"/>
        <w:rPr>
          <w:rFonts w:ascii="Calibri" w:hAnsi="Calibri" w:cs="Tahoma"/>
          <w:sz w:val="22"/>
          <w:szCs w:val="22"/>
          <w:lang w:val="fr-BE"/>
        </w:rPr>
      </w:pPr>
    </w:p>
    <w:p w:rsidR="00DF7B42" w:rsidRPr="009C4167" w:rsidRDefault="00F0381D" w:rsidP="00DF7B42">
      <w:pPr>
        <w:autoSpaceDE w:val="0"/>
        <w:autoSpaceDN w:val="0"/>
        <w:adjustRightInd w:val="0"/>
        <w:rPr>
          <w:rFonts w:ascii="Calibri" w:hAnsi="Calibri" w:cs="Arial"/>
          <w:b/>
          <w:bCs/>
          <w:sz w:val="16"/>
          <w:szCs w:val="16"/>
        </w:rPr>
      </w:pPr>
      <w:r w:rsidRPr="009C4167">
        <w:rPr>
          <w:rFonts w:ascii="Calibri" w:hAnsi="Calibri" w:cs="Arial"/>
          <w:b/>
          <w:bCs/>
          <w:sz w:val="16"/>
          <w:szCs w:val="18"/>
        </w:rPr>
        <w:t xml:space="preserve"> </w:t>
      </w:r>
      <w:r w:rsidR="00DF7B42" w:rsidRPr="009C4167">
        <w:rPr>
          <w:rFonts w:ascii="Calibri" w:hAnsi="Calibri" w:cs="Arial"/>
          <w:b/>
          <w:bCs/>
          <w:sz w:val="16"/>
          <w:szCs w:val="16"/>
        </w:rPr>
        <w:t>À propos de PepsiCo</w:t>
      </w:r>
    </w:p>
    <w:p w:rsidR="00C5208F" w:rsidRPr="009C4167" w:rsidRDefault="00DF7B42" w:rsidP="00DF7B42">
      <w:pPr>
        <w:autoSpaceDE w:val="0"/>
        <w:autoSpaceDN w:val="0"/>
        <w:adjustRightInd w:val="0"/>
        <w:jc w:val="both"/>
        <w:rPr>
          <w:rFonts w:ascii="Calibri" w:hAnsi="Calibri" w:cstheme="minorHAnsi"/>
          <w:bCs/>
          <w:sz w:val="20"/>
          <w:szCs w:val="20"/>
        </w:rPr>
      </w:pPr>
      <w:r w:rsidRPr="009C4167">
        <w:rPr>
          <w:rFonts w:ascii="Calibri" w:hAnsi="Calibri" w:cs="Arial"/>
          <w:sz w:val="16"/>
          <w:szCs w:val="16"/>
        </w:rPr>
        <w:t xml:space="preserve">PepsiCo BeLux est une filiale du groupe PepsiCo (PEP, NYSE), un des plus grands groupes alimentaires au monde, réalisant un chiffre d’affaires de 65 milliards de dollars. PepsiCo offre un portefeuille important de marques d’aliments et de boissons regroupées sous 22 familles de produits permettant chacune de réaliser un chiffre d’affaires annuel supérieur à 1 milliard de dollars. Sous nos marques phare (Quaker, Tropicana, Gatorade, Frito-Lay et Pepsi Cola), nous produisons des centaines d’aliments et de boissons de qualité, bien connus dans le monde entier. Le personnel de PepsiCo est lié par notre engagement unique envers la croissance durable par l’investissement dans un avenir plus sain pour notre planète et ses habitants. C’est pour nous le gage d’un avenir prospère pour PepsiCo. Notre engagement s’appelle </w:t>
      </w:r>
      <w:r w:rsidRPr="009C4167">
        <w:rPr>
          <w:rFonts w:ascii="Calibri" w:hAnsi="Calibri" w:cs="Arial"/>
          <w:i/>
          <w:sz w:val="16"/>
          <w:szCs w:val="16"/>
        </w:rPr>
        <w:t>Performance with Purpose</w:t>
      </w:r>
      <w:r w:rsidRPr="009C4167">
        <w:rPr>
          <w:rFonts w:ascii="Calibri" w:hAnsi="Calibri" w:cs="Arial"/>
          <w:sz w:val="16"/>
          <w:szCs w:val="16"/>
        </w:rPr>
        <w:t xml:space="preserve">: la promesse de PepsiCo d’offrir une large gamme d’aliments et de boissons adaptés aux goûts locaux ; la recherche de moyens novateurs pour réduire au minimum notre impact sur l’environnement, notamment par l’économie d’énergie et d’eau et la réduction du volume des emballages; un lieu de travail agréable pour nos employés; ainsi que le respect et le soutien des populations où s’exercent nos activités, et l’investissement dans ces populations. Pour de plus amples informations, veuillez consulter: </w:t>
      </w:r>
      <w:hyperlink r:id="rId12" w:history="1">
        <w:r w:rsidRPr="009C4167">
          <w:rPr>
            <w:rStyle w:val="Hyperlink"/>
            <w:rFonts w:ascii="Calibri" w:hAnsi="Calibri" w:cs="Arial"/>
            <w:color w:val="auto"/>
            <w:sz w:val="16"/>
            <w:szCs w:val="16"/>
          </w:rPr>
          <w:t>www.pepsico.com</w:t>
        </w:r>
      </w:hyperlink>
      <w:r w:rsidRPr="009C4167">
        <w:rPr>
          <w:rFonts w:ascii="Calibri" w:hAnsi="Calibri" w:cs="Arial"/>
          <w:sz w:val="16"/>
          <w:szCs w:val="16"/>
        </w:rPr>
        <w:t xml:space="preserve">. PepsiCo BeLux propose des marques de renom telles que Pepsi, 7UP, Mountain Dew, Gatorade,Tropicana, Looza, Alvalle, Quaker, Lay’s, Doritos, Duyvis, Snack a Jacks et Smiths et compte parmi les 8 principales sociétés agroalimentaires de Belgique. En Belgique et au Luxembourg, Pepsico Belux occupe quelque 900 collaborateurs répartis sur trois sites, dont deux usines de production. Pour de plus amples informations, veuillez consulter: </w:t>
      </w:r>
      <w:hyperlink r:id="rId13" w:history="1">
        <w:r w:rsidRPr="009C4167">
          <w:rPr>
            <w:rStyle w:val="Hyperlink"/>
            <w:rFonts w:ascii="Calibri" w:hAnsi="Calibri" w:cs="Arial"/>
            <w:color w:val="auto"/>
            <w:sz w:val="16"/>
            <w:szCs w:val="16"/>
          </w:rPr>
          <w:t>www.pepsico.be</w:t>
        </w:r>
      </w:hyperlink>
      <w:r w:rsidRPr="009C4167">
        <w:rPr>
          <w:rFonts w:ascii="Calibri" w:hAnsi="Calibri" w:cs="Arial"/>
          <w:sz w:val="16"/>
          <w:szCs w:val="16"/>
        </w:rPr>
        <w:t xml:space="preserve">. </w:t>
      </w:r>
    </w:p>
    <w:sectPr w:rsidR="00C5208F" w:rsidRPr="009C4167" w:rsidSect="007F5855">
      <w:headerReference w:type="default" r:id="rId14"/>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B7B" w:rsidRDefault="00394B7B" w:rsidP="00C63128">
      <w:pPr>
        <w:spacing w:after="0" w:line="240" w:lineRule="auto"/>
      </w:pPr>
      <w:r>
        <w:separator/>
      </w:r>
    </w:p>
  </w:endnote>
  <w:endnote w:type="continuationSeparator" w:id="0">
    <w:p w:rsidR="00394B7B" w:rsidRDefault="00394B7B" w:rsidP="00C631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Lucida Grande">
    <w:panose1 w:val="05000000000000000000"/>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B7B" w:rsidRDefault="00394B7B" w:rsidP="00C63128">
      <w:pPr>
        <w:spacing w:after="0" w:line="240" w:lineRule="auto"/>
      </w:pPr>
      <w:r>
        <w:separator/>
      </w:r>
    </w:p>
  </w:footnote>
  <w:footnote w:type="continuationSeparator" w:id="0">
    <w:p w:rsidR="00394B7B" w:rsidRDefault="00394B7B" w:rsidP="00C63128">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3B4" w:rsidRDefault="002243B4" w:rsidP="00472363">
    <w:pPr>
      <w:pStyle w:val="Header"/>
      <w:jc w:val="center"/>
      <w:rPr>
        <w:b/>
        <w:color w:val="FF0000"/>
      </w:rPr>
    </w:pPr>
    <w:r>
      <w:rPr>
        <w:noProof/>
        <w:lang w:val="en-US" w:eastAsia="en-US"/>
      </w:rPr>
      <w:drawing>
        <wp:inline distT="0" distB="0" distL="0" distR="0">
          <wp:extent cx="2400300" cy="596900"/>
          <wp:effectExtent l="0" t="0" r="12700" b="12700"/>
          <wp:docPr id="1" name="Picture 6" descr="pepsi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psico_logo"/>
                  <pic:cNvPicPr>
                    <a:picLocks noChangeAspect="1" noChangeArrowheads="1"/>
                  </pic:cNvPicPr>
                </pic:nvPicPr>
                <pic:blipFill>
                  <a:blip r:embed="rId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596900"/>
                  </a:xfrm>
                  <a:prstGeom prst="rect">
                    <a:avLst/>
                  </a:prstGeom>
                  <a:noFill/>
                  <a:ln>
                    <a:noFill/>
                  </a:ln>
                </pic:spPr>
              </pic:pic>
            </a:graphicData>
          </a:graphic>
        </wp:inline>
      </w:drawing>
    </w:r>
  </w:p>
  <w:p w:rsidR="002243B4" w:rsidRDefault="002243B4" w:rsidP="00472363">
    <w:pPr>
      <w:pStyle w:val="Header"/>
      <w:jc w:val="center"/>
      <w:rPr>
        <w:b/>
        <w:color w:val="FF0000"/>
      </w:rPr>
    </w:pPr>
  </w:p>
  <w:p w:rsidR="002243B4" w:rsidRPr="00891AB3" w:rsidRDefault="002243B4" w:rsidP="0051373F">
    <w:pPr>
      <w:pStyle w:val="Header"/>
      <w:jc w:val="center"/>
      <w:rPr>
        <w:b/>
        <w:color w:val="FF0000"/>
        <w:lang w:val="en-US"/>
      </w:rPr>
    </w:pPr>
    <w:r w:rsidRPr="00891AB3">
      <w:rPr>
        <w:b/>
        <w:color w:val="FF0000"/>
        <w:lang w:val="en-US"/>
      </w:rPr>
      <w:t>UNDER STRICT GLOBAL EMBARGO UNTIL 06.00 EDT / 11:00 GMT / 16.30 IST ON 16 JANUARY 2014</w:t>
    </w:r>
  </w:p>
  <w:p w:rsidR="002243B4" w:rsidRPr="00891AB3" w:rsidRDefault="002243B4" w:rsidP="00472363">
    <w:pPr>
      <w:pStyle w:val="Header"/>
      <w:jc w:val="center"/>
      <w:rPr>
        <w:b/>
        <w:color w:val="FF0000"/>
        <w:lang w:val="en-US"/>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D1986"/>
    <w:multiLevelType w:val="hybridMultilevel"/>
    <w:tmpl w:val="4D4CC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543DF6"/>
    <w:multiLevelType w:val="hybridMultilevel"/>
    <w:tmpl w:val="2938D74A"/>
    <w:lvl w:ilvl="0" w:tplc="8F6ED2B6">
      <w:start w:val="17"/>
      <w:numFmt w:val="bullet"/>
      <w:lvlText w:val="-"/>
      <w:lvlJc w:val="left"/>
      <w:pPr>
        <w:ind w:left="720" w:hanging="360"/>
      </w:pPr>
      <w:rPr>
        <w:rFonts w:ascii="Calibri" w:eastAsiaTheme="minorHAnsi" w:hAnsi="Calibri"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8D3B9F"/>
    <w:multiLevelType w:val="hybridMultilevel"/>
    <w:tmpl w:val="1E4A5584"/>
    <w:lvl w:ilvl="0" w:tplc="0E54EE20">
      <w:start w:val="1"/>
      <w:numFmt w:val="bullet"/>
      <w:lvlText w:val="•"/>
      <w:lvlJc w:val="left"/>
      <w:pPr>
        <w:tabs>
          <w:tab w:val="num" w:pos="720"/>
        </w:tabs>
        <w:ind w:left="720" w:hanging="360"/>
      </w:pPr>
      <w:rPr>
        <w:rFonts w:ascii="Arial" w:hAnsi="Arial" w:hint="default"/>
      </w:rPr>
    </w:lvl>
    <w:lvl w:ilvl="1" w:tplc="E95CEAC0" w:tentative="1">
      <w:start w:val="1"/>
      <w:numFmt w:val="bullet"/>
      <w:lvlText w:val="•"/>
      <w:lvlJc w:val="left"/>
      <w:pPr>
        <w:tabs>
          <w:tab w:val="num" w:pos="1440"/>
        </w:tabs>
        <w:ind w:left="1440" w:hanging="360"/>
      </w:pPr>
      <w:rPr>
        <w:rFonts w:ascii="Arial" w:hAnsi="Arial" w:hint="default"/>
      </w:rPr>
    </w:lvl>
    <w:lvl w:ilvl="2" w:tplc="620E06E2" w:tentative="1">
      <w:start w:val="1"/>
      <w:numFmt w:val="bullet"/>
      <w:lvlText w:val="•"/>
      <w:lvlJc w:val="left"/>
      <w:pPr>
        <w:tabs>
          <w:tab w:val="num" w:pos="2160"/>
        </w:tabs>
        <w:ind w:left="2160" w:hanging="360"/>
      </w:pPr>
      <w:rPr>
        <w:rFonts w:ascii="Arial" w:hAnsi="Arial" w:hint="default"/>
      </w:rPr>
    </w:lvl>
    <w:lvl w:ilvl="3" w:tplc="81D07258" w:tentative="1">
      <w:start w:val="1"/>
      <w:numFmt w:val="bullet"/>
      <w:lvlText w:val="•"/>
      <w:lvlJc w:val="left"/>
      <w:pPr>
        <w:tabs>
          <w:tab w:val="num" w:pos="2880"/>
        </w:tabs>
        <w:ind w:left="2880" w:hanging="360"/>
      </w:pPr>
      <w:rPr>
        <w:rFonts w:ascii="Arial" w:hAnsi="Arial" w:hint="default"/>
      </w:rPr>
    </w:lvl>
    <w:lvl w:ilvl="4" w:tplc="1E6EA2E2" w:tentative="1">
      <w:start w:val="1"/>
      <w:numFmt w:val="bullet"/>
      <w:lvlText w:val="•"/>
      <w:lvlJc w:val="left"/>
      <w:pPr>
        <w:tabs>
          <w:tab w:val="num" w:pos="3600"/>
        </w:tabs>
        <w:ind w:left="3600" w:hanging="360"/>
      </w:pPr>
      <w:rPr>
        <w:rFonts w:ascii="Arial" w:hAnsi="Arial" w:hint="default"/>
      </w:rPr>
    </w:lvl>
    <w:lvl w:ilvl="5" w:tplc="3BCA2CC4" w:tentative="1">
      <w:start w:val="1"/>
      <w:numFmt w:val="bullet"/>
      <w:lvlText w:val="•"/>
      <w:lvlJc w:val="left"/>
      <w:pPr>
        <w:tabs>
          <w:tab w:val="num" w:pos="4320"/>
        </w:tabs>
        <w:ind w:left="4320" w:hanging="360"/>
      </w:pPr>
      <w:rPr>
        <w:rFonts w:ascii="Arial" w:hAnsi="Arial" w:hint="default"/>
      </w:rPr>
    </w:lvl>
    <w:lvl w:ilvl="6" w:tplc="AF04A3C6" w:tentative="1">
      <w:start w:val="1"/>
      <w:numFmt w:val="bullet"/>
      <w:lvlText w:val="•"/>
      <w:lvlJc w:val="left"/>
      <w:pPr>
        <w:tabs>
          <w:tab w:val="num" w:pos="5040"/>
        </w:tabs>
        <w:ind w:left="5040" w:hanging="360"/>
      </w:pPr>
      <w:rPr>
        <w:rFonts w:ascii="Arial" w:hAnsi="Arial" w:hint="default"/>
      </w:rPr>
    </w:lvl>
    <w:lvl w:ilvl="7" w:tplc="6A62C1C0" w:tentative="1">
      <w:start w:val="1"/>
      <w:numFmt w:val="bullet"/>
      <w:lvlText w:val="•"/>
      <w:lvlJc w:val="left"/>
      <w:pPr>
        <w:tabs>
          <w:tab w:val="num" w:pos="5760"/>
        </w:tabs>
        <w:ind w:left="5760" w:hanging="360"/>
      </w:pPr>
      <w:rPr>
        <w:rFonts w:ascii="Arial" w:hAnsi="Arial" w:hint="default"/>
      </w:rPr>
    </w:lvl>
    <w:lvl w:ilvl="8" w:tplc="86028414" w:tentative="1">
      <w:start w:val="1"/>
      <w:numFmt w:val="bullet"/>
      <w:lvlText w:val="•"/>
      <w:lvlJc w:val="left"/>
      <w:pPr>
        <w:tabs>
          <w:tab w:val="num" w:pos="6480"/>
        </w:tabs>
        <w:ind w:left="6480" w:hanging="360"/>
      </w:pPr>
      <w:rPr>
        <w:rFonts w:ascii="Arial" w:hAnsi="Arial" w:hint="default"/>
      </w:rPr>
    </w:lvl>
  </w:abstractNum>
  <w:abstractNum w:abstractNumId="3">
    <w:nsid w:val="60B01D3A"/>
    <w:multiLevelType w:val="hybridMultilevel"/>
    <w:tmpl w:val="F312ADFA"/>
    <w:lvl w:ilvl="0" w:tplc="FC40A68C">
      <w:start w:val="1"/>
      <w:numFmt w:val="bullet"/>
      <w:lvlText w:val="•"/>
      <w:lvlJc w:val="left"/>
      <w:pPr>
        <w:tabs>
          <w:tab w:val="num" w:pos="720"/>
        </w:tabs>
        <w:ind w:left="720" w:hanging="360"/>
      </w:pPr>
      <w:rPr>
        <w:rFonts w:ascii="Arial" w:hAnsi="Arial" w:hint="default"/>
      </w:rPr>
    </w:lvl>
    <w:lvl w:ilvl="1" w:tplc="C7EE7B22" w:tentative="1">
      <w:start w:val="1"/>
      <w:numFmt w:val="bullet"/>
      <w:lvlText w:val="•"/>
      <w:lvlJc w:val="left"/>
      <w:pPr>
        <w:tabs>
          <w:tab w:val="num" w:pos="1440"/>
        </w:tabs>
        <w:ind w:left="1440" w:hanging="360"/>
      </w:pPr>
      <w:rPr>
        <w:rFonts w:ascii="Arial" w:hAnsi="Arial" w:hint="default"/>
      </w:rPr>
    </w:lvl>
    <w:lvl w:ilvl="2" w:tplc="25DA7DC6" w:tentative="1">
      <w:start w:val="1"/>
      <w:numFmt w:val="bullet"/>
      <w:lvlText w:val="•"/>
      <w:lvlJc w:val="left"/>
      <w:pPr>
        <w:tabs>
          <w:tab w:val="num" w:pos="2160"/>
        </w:tabs>
        <w:ind w:left="2160" w:hanging="360"/>
      </w:pPr>
      <w:rPr>
        <w:rFonts w:ascii="Arial" w:hAnsi="Arial" w:hint="default"/>
      </w:rPr>
    </w:lvl>
    <w:lvl w:ilvl="3" w:tplc="859068AE" w:tentative="1">
      <w:start w:val="1"/>
      <w:numFmt w:val="bullet"/>
      <w:lvlText w:val="•"/>
      <w:lvlJc w:val="left"/>
      <w:pPr>
        <w:tabs>
          <w:tab w:val="num" w:pos="2880"/>
        </w:tabs>
        <w:ind w:left="2880" w:hanging="360"/>
      </w:pPr>
      <w:rPr>
        <w:rFonts w:ascii="Arial" w:hAnsi="Arial" w:hint="default"/>
      </w:rPr>
    </w:lvl>
    <w:lvl w:ilvl="4" w:tplc="48600670" w:tentative="1">
      <w:start w:val="1"/>
      <w:numFmt w:val="bullet"/>
      <w:lvlText w:val="•"/>
      <w:lvlJc w:val="left"/>
      <w:pPr>
        <w:tabs>
          <w:tab w:val="num" w:pos="3600"/>
        </w:tabs>
        <w:ind w:left="3600" w:hanging="360"/>
      </w:pPr>
      <w:rPr>
        <w:rFonts w:ascii="Arial" w:hAnsi="Arial" w:hint="default"/>
      </w:rPr>
    </w:lvl>
    <w:lvl w:ilvl="5" w:tplc="785E5480" w:tentative="1">
      <w:start w:val="1"/>
      <w:numFmt w:val="bullet"/>
      <w:lvlText w:val="•"/>
      <w:lvlJc w:val="left"/>
      <w:pPr>
        <w:tabs>
          <w:tab w:val="num" w:pos="4320"/>
        </w:tabs>
        <w:ind w:left="4320" w:hanging="360"/>
      </w:pPr>
      <w:rPr>
        <w:rFonts w:ascii="Arial" w:hAnsi="Arial" w:hint="default"/>
      </w:rPr>
    </w:lvl>
    <w:lvl w:ilvl="6" w:tplc="4D06392E" w:tentative="1">
      <w:start w:val="1"/>
      <w:numFmt w:val="bullet"/>
      <w:lvlText w:val="•"/>
      <w:lvlJc w:val="left"/>
      <w:pPr>
        <w:tabs>
          <w:tab w:val="num" w:pos="5040"/>
        </w:tabs>
        <w:ind w:left="5040" w:hanging="360"/>
      </w:pPr>
      <w:rPr>
        <w:rFonts w:ascii="Arial" w:hAnsi="Arial" w:hint="default"/>
      </w:rPr>
    </w:lvl>
    <w:lvl w:ilvl="7" w:tplc="08503956" w:tentative="1">
      <w:start w:val="1"/>
      <w:numFmt w:val="bullet"/>
      <w:lvlText w:val="•"/>
      <w:lvlJc w:val="left"/>
      <w:pPr>
        <w:tabs>
          <w:tab w:val="num" w:pos="5760"/>
        </w:tabs>
        <w:ind w:left="5760" w:hanging="360"/>
      </w:pPr>
      <w:rPr>
        <w:rFonts w:ascii="Arial" w:hAnsi="Arial" w:hint="default"/>
      </w:rPr>
    </w:lvl>
    <w:lvl w:ilvl="8" w:tplc="27682242" w:tentative="1">
      <w:start w:val="1"/>
      <w:numFmt w:val="bullet"/>
      <w:lvlText w:val="•"/>
      <w:lvlJc w:val="left"/>
      <w:pPr>
        <w:tabs>
          <w:tab w:val="num" w:pos="6480"/>
        </w:tabs>
        <w:ind w:left="6480" w:hanging="360"/>
      </w:pPr>
      <w:rPr>
        <w:rFonts w:ascii="Arial" w:hAnsi="Arial" w:hint="default"/>
      </w:rPr>
    </w:lvl>
  </w:abstractNum>
  <w:abstractNum w:abstractNumId="4">
    <w:nsid w:val="7F6E7D90"/>
    <w:multiLevelType w:val="hybridMultilevel"/>
    <w:tmpl w:val="7EC03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oNotTrackMove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
  <w:rsids>
    <w:rsidRoot w:val="00064BDE"/>
    <w:rsid w:val="00001321"/>
    <w:rsid w:val="000058ED"/>
    <w:rsid w:val="0001374E"/>
    <w:rsid w:val="00014FB5"/>
    <w:rsid w:val="00015B31"/>
    <w:rsid w:val="00016E43"/>
    <w:rsid w:val="0002239A"/>
    <w:rsid w:val="00030F8E"/>
    <w:rsid w:val="00035C42"/>
    <w:rsid w:val="00035CFF"/>
    <w:rsid w:val="00040449"/>
    <w:rsid w:val="000446CD"/>
    <w:rsid w:val="000516B3"/>
    <w:rsid w:val="0006262A"/>
    <w:rsid w:val="000634AD"/>
    <w:rsid w:val="0006362F"/>
    <w:rsid w:val="00064BDE"/>
    <w:rsid w:val="00070B46"/>
    <w:rsid w:val="00070E08"/>
    <w:rsid w:val="00071B7A"/>
    <w:rsid w:val="00072184"/>
    <w:rsid w:val="0008467D"/>
    <w:rsid w:val="000850D0"/>
    <w:rsid w:val="00085913"/>
    <w:rsid w:val="000868B1"/>
    <w:rsid w:val="000914FD"/>
    <w:rsid w:val="00094BAF"/>
    <w:rsid w:val="000959CF"/>
    <w:rsid w:val="000B04E9"/>
    <w:rsid w:val="000B521C"/>
    <w:rsid w:val="000C41A6"/>
    <w:rsid w:val="000C5613"/>
    <w:rsid w:val="000C639F"/>
    <w:rsid w:val="000D1B52"/>
    <w:rsid w:val="000D1E7F"/>
    <w:rsid w:val="000D2ABA"/>
    <w:rsid w:val="000D366F"/>
    <w:rsid w:val="000D5723"/>
    <w:rsid w:val="000E6C19"/>
    <w:rsid w:val="000F0263"/>
    <w:rsid w:val="000F1498"/>
    <w:rsid w:val="000F3864"/>
    <w:rsid w:val="000F444C"/>
    <w:rsid w:val="00100A99"/>
    <w:rsid w:val="00105075"/>
    <w:rsid w:val="00105DCF"/>
    <w:rsid w:val="001108EF"/>
    <w:rsid w:val="00110AAD"/>
    <w:rsid w:val="0011412C"/>
    <w:rsid w:val="001143AD"/>
    <w:rsid w:val="001407D5"/>
    <w:rsid w:val="00147486"/>
    <w:rsid w:val="00151842"/>
    <w:rsid w:val="00154825"/>
    <w:rsid w:val="001548F4"/>
    <w:rsid w:val="00155B26"/>
    <w:rsid w:val="00162CFA"/>
    <w:rsid w:val="00163166"/>
    <w:rsid w:val="00167ACD"/>
    <w:rsid w:val="00170027"/>
    <w:rsid w:val="00170AAA"/>
    <w:rsid w:val="00175038"/>
    <w:rsid w:val="001763CD"/>
    <w:rsid w:val="001768BF"/>
    <w:rsid w:val="00190385"/>
    <w:rsid w:val="001B030B"/>
    <w:rsid w:val="001B4EDC"/>
    <w:rsid w:val="001B58BE"/>
    <w:rsid w:val="001C6478"/>
    <w:rsid w:val="001D1027"/>
    <w:rsid w:val="001D13C5"/>
    <w:rsid w:val="001D636D"/>
    <w:rsid w:val="001E0C4A"/>
    <w:rsid w:val="001F47E8"/>
    <w:rsid w:val="002012C8"/>
    <w:rsid w:val="00201C71"/>
    <w:rsid w:val="00201DC4"/>
    <w:rsid w:val="00213F8A"/>
    <w:rsid w:val="00214FCC"/>
    <w:rsid w:val="002155E8"/>
    <w:rsid w:val="002227E4"/>
    <w:rsid w:val="00224019"/>
    <w:rsid w:val="002243B4"/>
    <w:rsid w:val="00233C09"/>
    <w:rsid w:val="00235C2B"/>
    <w:rsid w:val="00242D94"/>
    <w:rsid w:val="00255F65"/>
    <w:rsid w:val="0025654A"/>
    <w:rsid w:val="00277BEE"/>
    <w:rsid w:val="00287E29"/>
    <w:rsid w:val="00294398"/>
    <w:rsid w:val="002A5E3C"/>
    <w:rsid w:val="002A65F9"/>
    <w:rsid w:val="002C569F"/>
    <w:rsid w:val="002E2DFB"/>
    <w:rsid w:val="00303395"/>
    <w:rsid w:val="00304C58"/>
    <w:rsid w:val="00307773"/>
    <w:rsid w:val="0031049C"/>
    <w:rsid w:val="00310C88"/>
    <w:rsid w:val="0031326F"/>
    <w:rsid w:val="003132D9"/>
    <w:rsid w:val="00316902"/>
    <w:rsid w:val="0032029A"/>
    <w:rsid w:val="00321459"/>
    <w:rsid w:val="0033388D"/>
    <w:rsid w:val="003356E5"/>
    <w:rsid w:val="0034343A"/>
    <w:rsid w:val="00343D6F"/>
    <w:rsid w:val="00345BF0"/>
    <w:rsid w:val="00345CE9"/>
    <w:rsid w:val="00347905"/>
    <w:rsid w:val="00350A26"/>
    <w:rsid w:val="0035170B"/>
    <w:rsid w:val="0035194F"/>
    <w:rsid w:val="00355126"/>
    <w:rsid w:val="00355289"/>
    <w:rsid w:val="00355A6E"/>
    <w:rsid w:val="003616B6"/>
    <w:rsid w:val="0036723A"/>
    <w:rsid w:val="0037573B"/>
    <w:rsid w:val="00381C49"/>
    <w:rsid w:val="00383EEF"/>
    <w:rsid w:val="00385537"/>
    <w:rsid w:val="00391A9E"/>
    <w:rsid w:val="00392B0C"/>
    <w:rsid w:val="00392FAC"/>
    <w:rsid w:val="00393581"/>
    <w:rsid w:val="00394B7B"/>
    <w:rsid w:val="00397441"/>
    <w:rsid w:val="003A005E"/>
    <w:rsid w:val="003A63FF"/>
    <w:rsid w:val="003B145A"/>
    <w:rsid w:val="003C704A"/>
    <w:rsid w:val="003C730B"/>
    <w:rsid w:val="003D11E5"/>
    <w:rsid w:val="003D2211"/>
    <w:rsid w:val="003E3363"/>
    <w:rsid w:val="003F2A31"/>
    <w:rsid w:val="003F417E"/>
    <w:rsid w:val="003F5651"/>
    <w:rsid w:val="003F7BD7"/>
    <w:rsid w:val="0040747F"/>
    <w:rsid w:val="004120AE"/>
    <w:rsid w:val="0041313F"/>
    <w:rsid w:val="004222F5"/>
    <w:rsid w:val="00424FB8"/>
    <w:rsid w:val="004318D3"/>
    <w:rsid w:val="00432F50"/>
    <w:rsid w:val="0044058A"/>
    <w:rsid w:val="004406C5"/>
    <w:rsid w:val="00441AB1"/>
    <w:rsid w:val="004576AC"/>
    <w:rsid w:val="00464CEF"/>
    <w:rsid w:val="004662F1"/>
    <w:rsid w:val="00472363"/>
    <w:rsid w:val="00473BD8"/>
    <w:rsid w:val="00475815"/>
    <w:rsid w:val="004806BC"/>
    <w:rsid w:val="00481109"/>
    <w:rsid w:val="0048474D"/>
    <w:rsid w:val="004910EC"/>
    <w:rsid w:val="004911C3"/>
    <w:rsid w:val="004979EA"/>
    <w:rsid w:val="004A08D3"/>
    <w:rsid w:val="004B3B22"/>
    <w:rsid w:val="004B6C40"/>
    <w:rsid w:val="004C74C0"/>
    <w:rsid w:val="004D2C74"/>
    <w:rsid w:val="004D501E"/>
    <w:rsid w:val="004D71F0"/>
    <w:rsid w:val="004D7348"/>
    <w:rsid w:val="004E4F8C"/>
    <w:rsid w:val="004F47DF"/>
    <w:rsid w:val="004F7415"/>
    <w:rsid w:val="004F7D90"/>
    <w:rsid w:val="00502D61"/>
    <w:rsid w:val="00507FE3"/>
    <w:rsid w:val="0051373F"/>
    <w:rsid w:val="00520405"/>
    <w:rsid w:val="00522445"/>
    <w:rsid w:val="00527B3E"/>
    <w:rsid w:val="00530059"/>
    <w:rsid w:val="005321E3"/>
    <w:rsid w:val="005369F5"/>
    <w:rsid w:val="005449CB"/>
    <w:rsid w:val="00544A43"/>
    <w:rsid w:val="005464D4"/>
    <w:rsid w:val="00547402"/>
    <w:rsid w:val="00551C86"/>
    <w:rsid w:val="00552892"/>
    <w:rsid w:val="0055596E"/>
    <w:rsid w:val="00561D14"/>
    <w:rsid w:val="00564A84"/>
    <w:rsid w:val="00567069"/>
    <w:rsid w:val="0056725D"/>
    <w:rsid w:val="00573B51"/>
    <w:rsid w:val="00576581"/>
    <w:rsid w:val="0058641F"/>
    <w:rsid w:val="005A2010"/>
    <w:rsid w:val="005B52D6"/>
    <w:rsid w:val="005C35B8"/>
    <w:rsid w:val="005D01AD"/>
    <w:rsid w:val="005D4239"/>
    <w:rsid w:val="005D621D"/>
    <w:rsid w:val="005D7214"/>
    <w:rsid w:val="005F7630"/>
    <w:rsid w:val="0060132A"/>
    <w:rsid w:val="00601706"/>
    <w:rsid w:val="00602B94"/>
    <w:rsid w:val="006058BE"/>
    <w:rsid w:val="00616707"/>
    <w:rsid w:val="00616C76"/>
    <w:rsid w:val="0061762F"/>
    <w:rsid w:val="00621EF6"/>
    <w:rsid w:val="00626FB1"/>
    <w:rsid w:val="00627779"/>
    <w:rsid w:val="0064456C"/>
    <w:rsid w:val="00644BA9"/>
    <w:rsid w:val="00646C54"/>
    <w:rsid w:val="00646F60"/>
    <w:rsid w:val="006602D5"/>
    <w:rsid w:val="006617A1"/>
    <w:rsid w:val="0067548F"/>
    <w:rsid w:val="00675B00"/>
    <w:rsid w:val="0068627E"/>
    <w:rsid w:val="006870AF"/>
    <w:rsid w:val="0069114F"/>
    <w:rsid w:val="0069222C"/>
    <w:rsid w:val="00693D5E"/>
    <w:rsid w:val="006B10AD"/>
    <w:rsid w:val="006B3352"/>
    <w:rsid w:val="006B3F64"/>
    <w:rsid w:val="006B4A4D"/>
    <w:rsid w:val="006C087B"/>
    <w:rsid w:val="006D67CF"/>
    <w:rsid w:val="006E08B3"/>
    <w:rsid w:val="006E0ED9"/>
    <w:rsid w:val="006E4AD3"/>
    <w:rsid w:val="006E6991"/>
    <w:rsid w:val="006F0854"/>
    <w:rsid w:val="006F0FB5"/>
    <w:rsid w:val="006F1410"/>
    <w:rsid w:val="00701365"/>
    <w:rsid w:val="007046E0"/>
    <w:rsid w:val="00711075"/>
    <w:rsid w:val="0072426A"/>
    <w:rsid w:val="00725DAB"/>
    <w:rsid w:val="007261BA"/>
    <w:rsid w:val="00744E65"/>
    <w:rsid w:val="00755C2B"/>
    <w:rsid w:val="00755FA3"/>
    <w:rsid w:val="00763EFE"/>
    <w:rsid w:val="007752E2"/>
    <w:rsid w:val="0077626A"/>
    <w:rsid w:val="0077789A"/>
    <w:rsid w:val="007802B6"/>
    <w:rsid w:val="007930CF"/>
    <w:rsid w:val="00794419"/>
    <w:rsid w:val="007B21D4"/>
    <w:rsid w:val="007C16C5"/>
    <w:rsid w:val="007D1515"/>
    <w:rsid w:val="007D30BC"/>
    <w:rsid w:val="007D7DB4"/>
    <w:rsid w:val="007F0954"/>
    <w:rsid w:val="007F5855"/>
    <w:rsid w:val="007F597F"/>
    <w:rsid w:val="00803C70"/>
    <w:rsid w:val="00803DD5"/>
    <w:rsid w:val="00814AD5"/>
    <w:rsid w:val="00816503"/>
    <w:rsid w:val="00821F3F"/>
    <w:rsid w:val="008239DD"/>
    <w:rsid w:val="008312FE"/>
    <w:rsid w:val="00836474"/>
    <w:rsid w:val="00850B96"/>
    <w:rsid w:val="0086726E"/>
    <w:rsid w:val="00875CD6"/>
    <w:rsid w:val="00882185"/>
    <w:rsid w:val="00882391"/>
    <w:rsid w:val="00891AB3"/>
    <w:rsid w:val="00891F50"/>
    <w:rsid w:val="00895763"/>
    <w:rsid w:val="0089648E"/>
    <w:rsid w:val="0089673F"/>
    <w:rsid w:val="008A269B"/>
    <w:rsid w:val="008A39EB"/>
    <w:rsid w:val="008A45AB"/>
    <w:rsid w:val="008A7A09"/>
    <w:rsid w:val="008B5BA2"/>
    <w:rsid w:val="008B7144"/>
    <w:rsid w:val="008C1D71"/>
    <w:rsid w:val="008C1EF9"/>
    <w:rsid w:val="008D0C14"/>
    <w:rsid w:val="008D0E0F"/>
    <w:rsid w:val="008D4200"/>
    <w:rsid w:val="008D637D"/>
    <w:rsid w:val="008E3E66"/>
    <w:rsid w:val="008E4E66"/>
    <w:rsid w:val="008E7A20"/>
    <w:rsid w:val="008F0516"/>
    <w:rsid w:val="008F340E"/>
    <w:rsid w:val="00912CAE"/>
    <w:rsid w:val="00916282"/>
    <w:rsid w:val="009210D8"/>
    <w:rsid w:val="0092162C"/>
    <w:rsid w:val="00923572"/>
    <w:rsid w:val="00930172"/>
    <w:rsid w:val="00941ECA"/>
    <w:rsid w:val="0094293A"/>
    <w:rsid w:val="00943224"/>
    <w:rsid w:val="009439FA"/>
    <w:rsid w:val="00947493"/>
    <w:rsid w:val="00956EFA"/>
    <w:rsid w:val="00966A62"/>
    <w:rsid w:val="00967EAB"/>
    <w:rsid w:val="00977D22"/>
    <w:rsid w:val="009876A1"/>
    <w:rsid w:val="00990358"/>
    <w:rsid w:val="0099567F"/>
    <w:rsid w:val="009A1182"/>
    <w:rsid w:val="009A3CF3"/>
    <w:rsid w:val="009B1849"/>
    <w:rsid w:val="009B53E8"/>
    <w:rsid w:val="009B5ABB"/>
    <w:rsid w:val="009C0ADE"/>
    <w:rsid w:val="009C4167"/>
    <w:rsid w:val="009C47AB"/>
    <w:rsid w:val="009D6BAA"/>
    <w:rsid w:val="009E131C"/>
    <w:rsid w:val="009E1C7A"/>
    <w:rsid w:val="009F1C06"/>
    <w:rsid w:val="009F5CC1"/>
    <w:rsid w:val="009F6A92"/>
    <w:rsid w:val="00A034AF"/>
    <w:rsid w:val="00A04F2B"/>
    <w:rsid w:val="00A06DB2"/>
    <w:rsid w:val="00A11D38"/>
    <w:rsid w:val="00A13755"/>
    <w:rsid w:val="00A23656"/>
    <w:rsid w:val="00A31FA3"/>
    <w:rsid w:val="00A32CC2"/>
    <w:rsid w:val="00A35381"/>
    <w:rsid w:val="00A35DF4"/>
    <w:rsid w:val="00A37EC6"/>
    <w:rsid w:val="00A410D8"/>
    <w:rsid w:val="00A562F2"/>
    <w:rsid w:val="00A5779B"/>
    <w:rsid w:val="00A66D9E"/>
    <w:rsid w:val="00A66F9D"/>
    <w:rsid w:val="00A92187"/>
    <w:rsid w:val="00A94B6A"/>
    <w:rsid w:val="00A95F6E"/>
    <w:rsid w:val="00AB549B"/>
    <w:rsid w:val="00AB73A9"/>
    <w:rsid w:val="00AC5ADA"/>
    <w:rsid w:val="00AD1490"/>
    <w:rsid w:val="00AD20C7"/>
    <w:rsid w:val="00AD5631"/>
    <w:rsid w:val="00AD6B59"/>
    <w:rsid w:val="00AE0C01"/>
    <w:rsid w:val="00AE410D"/>
    <w:rsid w:val="00AF6011"/>
    <w:rsid w:val="00AF6E8A"/>
    <w:rsid w:val="00B013EE"/>
    <w:rsid w:val="00B04367"/>
    <w:rsid w:val="00B0453D"/>
    <w:rsid w:val="00B10A01"/>
    <w:rsid w:val="00B13EFD"/>
    <w:rsid w:val="00B14CB7"/>
    <w:rsid w:val="00B208DA"/>
    <w:rsid w:val="00B209A7"/>
    <w:rsid w:val="00B217F0"/>
    <w:rsid w:val="00B2193A"/>
    <w:rsid w:val="00B2270C"/>
    <w:rsid w:val="00B26EA7"/>
    <w:rsid w:val="00B43552"/>
    <w:rsid w:val="00B43BB6"/>
    <w:rsid w:val="00B47DBF"/>
    <w:rsid w:val="00B5263F"/>
    <w:rsid w:val="00B801A1"/>
    <w:rsid w:val="00B822B9"/>
    <w:rsid w:val="00B87273"/>
    <w:rsid w:val="00B8744D"/>
    <w:rsid w:val="00B87AF1"/>
    <w:rsid w:val="00B92076"/>
    <w:rsid w:val="00B92F71"/>
    <w:rsid w:val="00B9391C"/>
    <w:rsid w:val="00B93EC9"/>
    <w:rsid w:val="00B9407A"/>
    <w:rsid w:val="00BA19C7"/>
    <w:rsid w:val="00BA5BA0"/>
    <w:rsid w:val="00BA66D1"/>
    <w:rsid w:val="00BB0AFF"/>
    <w:rsid w:val="00BC0382"/>
    <w:rsid w:val="00BC622D"/>
    <w:rsid w:val="00BD1D23"/>
    <w:rsid w:val="00BD7E35"/>
    <w:rsid w:val="00BE15C0"/>
    <w:rsid w:val="00BE6DCD"/>
    <w:rsid w:val="00BE6DD1"/>
    <w:rsid w:val="00C003FB"/>
    <w:rsid w:val="00C03286"/>
    <w:rsid w:val="00C036FA"/>
    <w:rsid w:val="00C12F5B"/>
    <w:rsid w:val="00C150ED"/>
    <w:rsid w:val="00C15D6E"/>
    <w:rsid w:val="00C23FEF"/>
    <w:rsid w:val="00C24DD8"/>
    <w:rsid w:val="00C47275"/>
    <w:rsid w:val="00C4782D"/>
    <w:rsid w:val="00C5208F"/>
    <w:rsid w:val="00C604EA"/>
    <w:rsid w:val="00C61906"/>
    <w:rsid w:val="00C63128"/>
    <w:rsid w:val="00C652B4"/>
    <w:rsid w:val="00C7031A"/>
    <w:rsid w:val="00C72AE9"/>
    <w:rsid w:val="00C75051"/>
    <w:rsid w:val="00C76F05"/>
    <w:rsid w:val="00C801A1"/>
    <w:rsid w:val="00C83EED"/>
    <w:rsid w:val="00C915CB"/>
    <w:rsid w:val="00C94CDD"/>
    <w:rsid w:val="00C96DF1"/>
    <w:rsid w:val="00CB1CAA"/>
    <w:rsid w:val="00CC0D9E"/>
    <w:rsid w:val="00CC6195"/>
    <w:rsid w:val="00CD225C"/>
    <w:rsid w:val="00CD425B"/>
    <w:rsid w:val="00CE0C23"/>
    <w:rsid w:val="00CE32F7"/>
    <w:rsid w:val="00CF089F"/>
    <w:rsid w:val="00CF2FDC"/>
    <w:rsid w:val="00CF592B"/>
    <w:rsid w:val="00CF7EE8"/>
    <w:rsid w:val="00D02593"/>
    <w:rsid w:val="00D03A90"/>
    <w:rsid w:val="00D11DDE"/>
    <w:rsid w:val="00D126B9"/>
    <w:rsid w:val="00D14802"/>
    <w:rsid w:val="00D20A4C"/>
    <w:rsid w:val="00D215E9"/>
    <w:rsid w:val="00D2212D"/>
    <w:rsid w:val="00D227D2"/>
    <w:rsid w:val="00D2290C"/>
    <w:rsid w:val="00D31750"/>
    <w:rsid w:val="00D412A6"/>
    <w:rsid w:val="00D425CC"/>
    <w:rsid w:val="00D42ADA"/>
    <w:rsid w:val="00D43C6C"/>
    <w:rsid w:val="00D43DDD"/>
    <w:rsid w:val="00D558A8"/>
    <w:rsid w:val="00D71DF2"/>
    <w:rsid w:val="00D80CC2"/>
    <w:rsid w:val="00D83F1C"/>
    <w:rsid w:val="00D85921"/>
    <w:rsid w:val="00D86CC2"/>
    <w:rsid w:val="00D91B2B"/>
    <w:rsid w:val="00D937CC"/>
    <w:rsid w:val="00DB0891"/>
    <w:rsid w:val="00DB60FC"/>
    <w:rsid w:val="00DB7DDF"/>
    <w:rsid w:val="00DC26D2"/>
    <w:rsid w:val="00DD2B18"/>
    <w:rsid w:val="00DE51A3"/>
    <w:rsid w:val="00DE566F"/>
    <w:rsid w:val="00DE6B01"/>
    <w:rsid w:val="00DE6C64"/>
    <w:rsid w:val="00DF0C69"/>
    <w:rsid w:val="00DF2BAC"/>
    <w:rsid w:val="00DF4786"/>
    <w:rsid w:val="00DF7B42"/>
    <w:rsid w:val="00E00C14"/>
    <w:rsid w:val="00E04ADB"/>
    <w:rsid w:val="00E065EF"/>
    <w:rsid w:val="00E14616"/>
    <w:rsid w:val="00E151A9"/>
    <w:rsid w:val="00E17B10"/>
    <w:rsid w:val="00E225CE"/>
    <w:rsid w:val="00E23593"/>
    <w:rsid w:val="00E4562B"/>
    <w:rsid w:val="00E473AD"/>
    <w:rsid w:val="00E47B7E"/>
    <w:rsid w:val="00E50A9B"/>
    <w:rsid w:val="00E5168A"/>
    <w:rsid w:val="00E55D2A"/>
    <w:rsid w:val="00E57299"/>
    <w:rsid w:val="00E648FD"/>
    <w:rsid w:val="00E73B86"/>
    <w:rsid w:val="00E753CA"/>
    <w:rsid w:val="00E8267C"/>
    <w:rsid w:val="00E83A8E"/>
    <w:rsid w:val="00E83D76"/>
    <w:rsid w:val="00E85309"/>
    <w:rsid w:val="00E904F3"/>
    <w:rsid w:val="00E958E3"/>
    <w:rsid w:val="00E95DBF"/>
    <w:rsid w:val="00EB7E40"/>
    <w:rsid w:val="00EC132E"/>
    <w:rsid w:val="00ED0E12"/>
    <w:rsid w:val="00ED58F5"/>
    <w:rsid w:val="00ED7AC2"/>
    <w:rsid w:val="00EE124B"/>
    <w:rsid w:val="00EE5F16"/>
    <w:rsid w:val="00EF1B1E"/>
    <w:rsid w:val="00EF4C09"/>
    <w:rsid w:val="00EF5EBE"/>
    <w:rsid w:val="00F0381D"/>
    <w:rsid w:val="00F06CED"/>
    <w:rsid w:val="00F13491"/>
    <w:rsid w:val="00F2318B"/>
    <w:rsid w:val="00F24A63"/>
    <w:rsid w:val="00F252B7"/>
    <w:rsid w:val="00F36019"/>
    <w:rsid w:val="00F362B4"/>
    <w:rsid w:val="00F3715D"/>
    <w:rsid w:val="00F45A4E"/>
    <w:rsid w:val="00F45FCA"/>
    <w:rsid w:val="00F60D90"/>
    <w:rsid w:val="00F65AD4"/>
    <w:rsid w:val="00F65EB8"/>
    <w:rsid w:val="00F700B6"/>
    <w:rsid w:val="00F76707"/>
    <w:rsid w:val="00F773EB"/>
    <w:rsid w:val="00F80DB2"/>
    <w:rsid w:val="00F80E9E"/>
    <w:rsid w:val="00F85637"/>
    <w:rsid w:val="00F95F20"/>
    <w:rsid w:val="00F973AA"/>
    <w:rsid w:val="00FA0A28"/>
    <w:rsid w:val="00FB315A"/>
    <w:rsid w:val="00FB354F"/>
    <w:rsid w:val="00FB5ED4"/>
    <w:rsid w:val="00FB6FDE"/>
    <w:rsid w:val="00FC2AFD"/>
    <w:rsid w:val="00FC71AB"/>
    <w:rsid w:val="00FC7A79"/>
    <w:rsid w:val="00FD2C35"/>
    <w:rsid w:val="00FD3D9E"/>
    <w:rsid w:val="00FE2A7D"/>
    <w:rsid w:val="00FE3A57"/>
    <w:rsid w:val="00FF0E73"/>
    <w:rsid w:val="00FF5956"/>
  </w:rsids>
  <m:mathPr>
    <m:mathFont m:val="American Typewriter Ligh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0" w:defSemiHidden="0" w:defUnhideWhenUsed="0" w:defQFormat="0" w:count="276">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1C49"/>
  </w:style>
  <w:style w:type="paragraph" w:styleId="Heading1">
    <w:name w:val="heading 1"/>
    <w:basedOn w:val="Normal"/>
    <w:next w:val="Normal"/>
    <w:link w:val="Heading1Char"/>
    <w:uiPriority w:val="9"/>
    <w:qFormat/>
    <w:rsid w:val="00B0436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064BDE"/>
    <w:rPr>
      <w:color w:val="0000FF" w:themeColor="hyperlink"/>
      <w:u w:val="single"/>
    </w:rPr>
  </w:style>
  <w:style w:type="paragraph" w:styleId="Header">
    <w:name w:val="header"/>
    <w:basedOn w:val="Normal"/>
    <w:link w:val="HeaderChar"/>
    <w:uiPriority w:val="99"/>
    <w:unhideWhenUsed/>
    <w:rsid w:val="00C631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C63128"/>
  </w:style>
  <w:style w:type="paragraph" w:styleId="Footer">
    <w:name w:val="footer"/>
    <w:basedOn w:val="Normal"/>
    <w:link w:val="FooterChar"/>
    <w:uiPriority w:val="99"/>
    <w:unhideWhenUsed/>
    <w:rsid w:val="00C631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C63128"/>
  </w:style>
  <w:style w:type="paragraph" w:styleId="ListParagraph">
    <w:name w:val="List Paragraph"/>
    <w:basedOn w:val="Normal"/>
    <w:uiPriority w:val="34"/>
    <w:qFormat/>
    <w:rsid w:val="003616B6"/>
    <w:pPr>
      <w:spacing w:after="0" w:line="240" w:lineRule="auto"/>
      <w:ind w:left="720"/>
      <w:contextualSpacing/>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1768BF"/>
    <w:rPr>
      <w:sz w:val="18"/>
      <w:szCs w:val="18"/>
    </w:rPr>
  </w:style>
  <w:style w:type="paragraph" w:styleId="CommentText">
    <w:name w:val="annotation text"/>
    <w:basedOn w:val="Normal"/>
    <w:link w:val="CommentTextChar"/>
    <w:uiPriority w:val="99"/>
    <w:semiHidden/>
    <w:unhideWhenUsed/>
    <w:rsid w:val="001768BF"/>
    <w:pPr>
      <w:spacing w:line="240" w:lineRule="auto"/>
    </w:pPr>
    <w:rPr>
      <w:sz w:val="24"/>
      <w:szCs w:val="24"/>
    </w:rPr>
  </w:style>
  <w:style w:type="character" w:customStyle="1" w:styleId="CommentTextChar">
    <w:name w:val="Comment Text Char"/>
    <w:basedOn w:val="DefaultParagraphFont"/>
    <w:link w:val="CommentText"/>
    <w:uiPriority w:val="99"/>
    <w:semiHidden/>
    <w:rsid w:val="001768BF"/>
    <w:rPr>
      <w:sz w:val="24"/>
      <w:szCs w:val="24"/>
    </w:rPr>
  </w:style>
  <w:style w:type="paragraph" w:styleId="CommentSubject">
    <w:name w:val="annotation subject"/>
    <w:basedOn w:val="CommentText"/>
    <w:next w:val="CommentText"/>
    <w:link w:val="CommentSubjectChar"/>
    <w:uiPriority w:val="99"/>
    <w:semiHidden/>
    <w:unhideWhenUsed/>
    <w:rsid w:val="001768BF"/>
    <w:rPr>
      <w:b/>
      <w:bCs/>
      <w:sz w:val="20"/>
      <w:szCs w:val="20"/>
    </w:rPr>
  </w:style>
  <w:style w:type="character" w:customStyle="1" w:styleId="CommentSubjectChar">
    <w:name w:val="Comment Subject Char"/>
    <w:basedOn w:val="CommentTextChar"/>
    <w:link w:val="CommentSubject"/>
    <w:uiPriority w:val="99"/>
    <w:semiHidden/>
    <w:rsid w:val="001768BF"/>
    <w:rPr>
      <w:b/>
      <w:bCs/>
      <w:sz w:val="20"/>
      <w:szCs w:val="20"/>
    </w:rPr>
  </w:style>
  <w:style w:type="paragraph" w:styleId="BalloonText">
    <w:name w:val="Balloon Text"/>
    <w:basedOn w:val="Normal"/>
    <w:link w:val="BalloonTextChar"/>
    <w:uiPriority w:val="99"/>
    <w:semiHidden/>
    <w:unhideWhenUsed/>
    <w:rsid w:val="001768B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68BF"/>
    <w:rPr>
      <w:rFonts w:ascii="Lucida Grande" w:hAnsi="Lucida Grande" w:cs="Lucida Grande"/>
      <w:sz w:val="18"/>
      <w:szCs w:val="18"/>
    </w:rPr>
  </w:style>
  <w:style w:type="character" w:customStyle="1" w:styleId="maincontent1">
    <w:name w:val="main_content1"/>
    <w:basedOn w:val="DefaultParagraphFont"/>
    <w:rsid w:val="0041313F"/>
    <w:rPr>
      <w:rFonts w:ascii="Arial" w:hAnsi="Arial" w:cs="Arial"/>
      <w:color w:val="5B5A5A"/>
    </w:rPr>
  </w:style>
  <w:style w:type="character" w:styleId="Emphasis">
    <w:name w:val="Emphasis"/>
    <w:qFormat/>
    <w:rsid w:val="007D30BC"/>
    <w:rPr>
      <w:i/>
      <w:iCs/>
    </w:rPr>
  </w:style>
  <w:style w:type="character" w:customStyle="1" w:styleId="Heading1Char">
    <w:name w:val="Heading 1 Char"/>
    <w:basedOn w:val="DefaultParagraphFont"/>
    <w:link w:val="Heading1"/>
    <w:uiPriority w:val="9"/>
    <w:rsid w:val="00B04367"/>
    <w:rPr>
      <w:rFonts w:asciiTheme="majorHAnsi" w:eastAsiaTheme="majorEastAsia" w:hAnsiTheme="majorHAnsi" w:cstheme="majorBidi"/>
      <w:b/>
      <w:bCs/>
      <w:color w:val="345A8A" w:themeColor="accent1" w:themeShade="B5"/>
      <w:sz w:val="32"/>
      <w:szCs w:val="32"/>
    </w:rPr>
  </w:style>
  <w:style w:type="character" w:customStyle="1" w:styleId="apple-converted-space">
    <w:name w:val="apple-converted-space"/>
    <w:basedOn w:val="DefaultParagraphFont"/>
    <w:rsid w:val="00A04F2B"/>
  </w:style>
  <w:style w:type="paragraph" w:styleId="NormalWeb">
    <w:name w:val="Normal (Web)"/>
    <w:basedOn w:val="Normal"/>
    <w:uiPriority w:val="99"/>
    <w:rsid w:val="00F0381D"/>
    <w:pPr>
      <w:spacing w:beforeLines="1" w:afterLines="1" w:line="240" w:lineRule="auto"/>
    </w:pPr>
    <w:rPr>
      <w:rFonts w:ascii="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0" w:defSemiHidden="0" w:defUnhideWhenUsed="0" w:defQFormat="0" w:count="267">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rsid w:val="00B0436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4BDE"/>
    <w:rPr>
      <w:color w:val="0000FF" w:themeColor="hyperlink"/>
      <w:u w:val="single"/>
    </w:rPr>
  </w:style>
  <w:style w:type="paragraph" w:styleId="Header">
    <w:name w:val="header"/>
    <w:basedOn w:val="Normal"/>
    <w:link w:val="HeaderChar"/>
    <w:uiPriority w:val="99"/>
    <w:unhideWhenUsed/>
    <w:rsid w:val="00C631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C63128"/>
  </w:style>
  <w:style w:type="paragraph" w:styleId="Footer">
    <w:name w:val="footer"/>
    <w:basedOn w:val="Normal"/>
    <w:link w:val="FooterChar"/>
    <w:uiPriority w:val="99"/>
    <w:unhideWhenUsed/>
    <w:rsid w:val="00C631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C63128"/>
  </w:style>
  <w:style w:type="paragraph" w:styleId="ListParagraph">
    <w:name w:val="List Paragraph"/>
    <w:basedOn w:val="Normal"/>
    <w:uiPriority w:val="34"/>
    <w:qFormat/>
    <w:rsid w:val="003616B6"/>
    <w:pPr>
      <w:spacing w:after="0" w:line="240" w:lineRule="auto"/>
      <w:ind w:left="720"/>
      <w:contextualSpacing/>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1768BF"/>
    <w:rPr>
      <w:sz w:val="18"/>
      <w:szCs w:val="18"/>
    </w:rPr>
  </w:style>
  <w:style w:type="paragraph" w:styleId="CommentText">
    <w:name w:val="annotation text"/>
    <w:basedOn w:val="Normal"/>
    <w:link w:val="CommentTextChar"/>
    <w:uiPriority w:val="99"/>
    <w:semiHidden/>
    <w:unhideWhenUsed/>
    <w:rsid w:val="001768BF"/>
    <w:pPr>
      <w:spacing w:line="240" w:lineRule="auto"/>
    </w:pPr>
    <w:rPr>
      <w:sz w:val="24"/>
      <w:szCs w:val="24"/>
    </w:rPr>
  </w:style>
  <w:style w:type="character" w:customStyle="1" w:styleId="CommentTextChar">
    <w:name w:val="Comment Text Char"/>
    <w:basedOn w:val="DefaultParagraphFont"/>
    <w:link w:val="CommentText"/>
    <w:uiPriority w:val="99"/>
    <w:semiHidden/>
    <w:rsid w:val="001768BF"/>
    <w:rPr>
      <w:sz w:val="24"/>
      <w:szCs w:val="24"/>
    </w:rPr>
  </w:style>
  <w:style w:type="paragraph" w:styleId="CommentSubject">
    <w:name w:val="annotation subject"/>
    <w:basedOn w:val="CommentText"/>
    <w:next w:val="CommentText"/>
    <w:link w:val="CommentSubjectChar"/>
    <w:uiPriority w:val="99"/>
    <w:semiHidden/>
    <w:unhideWhenUsed/>
    <w:rsid w:val="001768BF"/>
    <w:rPr>
      <w:b/>
      <w:bCs/>
      <w:sz w:val="20"/>
      <w:szCs w:val="20"/>
    </w:rPr>
  </w:style>
  <w:style w:type="character" w:customStyle="1" w:styleId="CommentSubjectChar">
    <w:name w:val="Comment Subject Char"/>
    <w:basedOn w:val="CommentTextChar"/>
    <w:link w:val="CommentSubject"/>
    <w:uiPriority w:val="99"/>
    <w:semiHidden/>
    <w:rsid w:val="001768BF"/>
    <w:rPr>
      <w:b/>
      <w:bCs/>
      <w:sz w:val="20"/>
      <w:szCs w:val="20"/>
    </w:rPr>
  </w:style>
  <w:style w:type="paragraph" w:styleId="BalloonText">
    <w:name w:val="Balloon Text"/>
    <w:basedOn w:val="Normal"/>
    <w:link w:val="BalloonTextChar"/>
    <w:uiPriority w:val="99"/>
    <w:semiHidden/>
    <w:unhideWhenUsed/>
    <w:rsid w:val="001768B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68BF"/>
    <w:rPr>
      <w:rFonts w:ascii="Lucida Grande" w:hAnsi="Lucida Grande" w:cs="Lucida Grande"/>
      <w:sz w:val="18"/>
      <w:szCs w:val="18"/>
    </w:rPr>
  </w:style>
  <w:style w:type="character" w:customStyle="1" w:styleId="maincontent1">
    <w:name w:val="main_content1"/>
    <w:basedOn w:val="DefaultParagraphFont"/>
    <w:rsid w:val="0041313F"/>
    <w:rPr>
      <w:rFonts w:ascii="Arial" w:hAnsi="Arial" w:cs="Arial"/>
      <w:color w:val="5B5A5A"/>
    </w:rPr>
  </w:style>
  <w:style w:type="character" w:styleId="Emphasis">
    <w:name w:val="Emphasis"/>
    <w:qFormat/>
    <w:rsid w:val="007D30BC"/>
    <w:rPr>
      <w:i/>
      <w:iCs/>
    </w:rPr>
  </w:style>
  <w:style w:type="character" w:customStyle="1" w:styleId="Heading1Char">
    <w:name w:val="Heading 1 Char"/>
    <w:basedOn w:val="DefaultParagraphFont"/>
    <w:link w:val="Heading1"/>
    <w:uiPriority w:val="9"/>
    <w:rsid w:val="00B04367"/>
    <w:rPr>
      <w:rFonts w:asciiTheme="majorHAnsi" w:eastAsiaTheme="majorEastAsia" w:hAnsiTheme="majorHAnsi" w:cstheme="majorBidi"/>
      <w:b/>
      <w:bCs/>
      <w:color w:val="345A8A" w:themeColor="accent1" w:themeShade="B5"/>
      <w:sz w:val="32"/>
      <w:szCs w:val="32"/>
    </w:rPr>
  </w:style>
  <w:style w:type="character" w:customStyle="1" w:styleId="apple-converted-space">
    <w:name w:val="apple-converted-space"/>
    <w:basedOn w:val="DefaultParagraphFont"/>
    <w:rsid w:val="00A04F2B"/>
  </w:style>
  <w:style w:type="paragraph" w:styleId="NormalWeb">
    <w:name w:val="Normal (Web)"/>
    <w:basedOn w:val="Normal"/>
    <w:uiPriority w:val="99"/>
    <w:rsid w:val="00F0381D"/>
    <w:pPr>
      <w:spacing w:beforeLines="1" w:afterLines="1" w:line="240" w:lineRule="auto"/>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180628029">
      <w:bodyDiv w:val="1"/>
      <w:marLeft w:val="0"/>
      <w:marRight w:val="0"/>
      <w:marTop w:val="0"/>
      <w:marBottom w:val="0"/>
      <w:divBdr>
        <w:top w:val="none" w:sz="0" w:space="0" w:color="auto"/>
        <w:left w:val="none" w:sz="0" w:space="0" w:color="auto"/>
        <w:bottom w:val="none" w:sz="0" w:space="0" w:color="auto"/>
        <w:right w:val="none" w:sz="0" w:space="0" w:color="auto"/>
      </w:divBdr>
    </w:div>
    <w:div w:id="196967624">
      <w:bodyDiv w:val="1"/>
      <w:marLeft w:val="0"/>
      <w:marRight w:val="0"/>
      <w:marTop w:val="0"/>
      <w:marBottom w:val="0"/>
      <w:divBdr>
        <w:top w:val="none" w:sz="0" w:space="0" w:color="auto"/>
        <w:left w:val="none" w:sz="0" w:space="0" w:color="auto"/>
        <w:bottom w:val="none" w:sz="0" w:space="0" w:color="auto"/>
        <w:right w:val="none" w:sz="0" w:space="0" w:color="auto"/>
      </w:divBdr>
    </w:div>
    <w:div w:id="315961161">
      <w:bodyDiv w:val="1"/>
      <w:marLeft w:val="0"/>
      <w:marRight w:val="0"/>
      <w:marTop w:val="0"/>
      <w:marBottom w:val="0"/>
      <w:divBdr>
        <w:top w:val="none" w:sz="0" w:space="0" w:color="auto"/>
        <w:left w:val="none" w:sz="0" w:space="0" w:color="auto"/>
        <w:bottom w:val="none" w:sz="0" w:space="0" w:color="auto"/>
        <w:right w:val="none" w:sz="0" w:space="0" w:color="auto"/>
      </w:divBdr>
    </w:div>
    <w:div w:id="736128452">
      <w:bodyDiv w:val="1"/>
      <w:marLeft w:val="0"/>
      <w:marRight w:val="0"/>
      <w:marTop w:val="0"/>
      <w:marBottom w:val="0"/>
      <w:divBdr>
        <w:top w:val="none" w:sz="0" w:space="0" w:color="auto"/>
        <w:left w:val="none" w:sz="0" w:space="0" w:color="auto"/>
        <w:bottom w:val="none" w:sz="0" w:space="0" w:color="auto"/>
        <w:right w:val="none" w:sz="0" w:space="0" w:color="auto"/>
      </w:divBdr>
    </w:div>
    <w:div w:id="775518935">
      <w:bodyDiv w:val="1"/>
      <w:marLeft w:val="0"/>
      <w:marRight w:val="0"/>
      <w:marTop w:val="0"/>
      <w:marBottom w:val="0"/>
      <w:divBdr>
        <w:top w:val="none" w:sz="0" w:space="0" w:color="auto"/>
        <w:left w:val="none" w:sz="0" w:space="0" w:color="auto"/>
        <w:bottom w:val="none" w:sz="0" w:space="0" w:color="auto"/>
        <w:right w:val="none" w:sz="0" w:space="0" w:color="auto"/>
      </w:divBdr>
    </w:div>
    <w:div w:id="814029063">
      <w:bodyDiv w:val="1"/>
      <w:marLeft w:val="0"/>
      <w:marRight w:val="0"/>
      <w:marTop w:val="0"/>
      <w:marBottom w:val="0"/>
      <w:divBdr>
        <w:top w:val="none" w:sz="0" w:space="0" w:color="auto"/>
        <w:left w:val="none" w:sz="0" w:space="0" w:color="auto"/>
        <w:bottom w:val="none" w:sz="0" w:space="0" w:color="auto"/>
        <w:right w:val="none" w:sz="0" w:space="0" w:color="auto"/>
      </w:divBdr>
      <w:divsChild>
        <w:div w:id="477039705">
          <w:marLeft w:val="0"/>
          <w:marRight w:val="0"/>
          <w:marTop w:val="0"/>
          <w:marBottom w:val="0"/>
          <w:divBdr>
            <w:top w:val="none" w:sz="0" w:space="0" w:color="auto"/>
            <w:left w:val="none" w:sz="0" w:space="0" w:color="auto"/>
            <w:bottom w:val="none" w:sz="0" w:space="0" w:color="auto"/>
            <w:right w:val="none" w:sz="0" w:space="0" w:color="auto"/>
          </w:divBdr>
          <w:divsChild>
            <w:div w:id="173928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6518">
      <w:bodyDiv w:val="1"/>
      <w:marLeft w:val="0"/>
      <w:marRight w:val="0"/>
      <w:marTop w:val="0"/>
      <w:marBottom w:val="0"/>
      <w:divBdr>
        <w:top w:val="none" w:sz="0" w:space="0" w:color="auto"/>
        <w:left w:val="none" w:sz="0" w:space="0" w:color="auto"/>
        <w:bottom w:val="none" w:sz="0" w:space="0" w:color="auto"/>
        <w:right w:val="none" w:sz="0" w:space="0" w:color="auto"/>
      </w:divBdr>
    </w:div>
    <w:div w:id="1289509839">
      <w:bodyDiv w:val="1"/>
      <w:marLeft w:val="0"/>
      <w:marRight w:val="0"/>
      <w:marTop w:val="0"/>
      <w:marBottom w:val="0"/>
      <w:divBdr>
        <w:top w:val="none" w:sz="0" w:space="0" w:color="auto"/>
        <w:left w:val="none" w:sz="0" w:space="0" w:color="auto"/>
        <w:bottom w:val="none" w:sz="0" w:space="0" w:color="auto"/>
        <w:right w:val="none" w:sz="0" w:space="0" w:color="auto"/>
      </w:divBdr>
    </w:div>
    <w:div w:id="1307737405">
      <w:bodyDiv w:val="1"/>
      <w:marLeft w:val="0"/>
      <w:marRight w:val="0"/>
      <w:marTop w:val="0"/>
      <w:marBottom w:val="0"/>
      <w:divBdr>
        <w:top w:val="none" w:sz="0" w:space="0" w:color="auto"/>
        <w:left w:val="none" w:sz="0" w:space="0" w:color="auto"/>
        <w:bottom w:val="none" w:sz="0" w:space="0" w:color="auto"/>
        <w:right w:val="none" w:sz="0" w:space="0" w:color="auto"/>
      </w:divBdr>
    </w:div>
    <w:div w:id="1671786035">
      <w:bodyDiv w:val="1"/>
      <w:marLeft w:val="0"/>
      <w:marRight w:val="0"/>
      <w:marTop w:val="0"/>
      <w:marBottom w:val="0"/>
      <w:divBdr>
        <w:top w:val="none" w:sz="0" w:space="0" w:color="auto"/>
        <w:left w:val="none" w:sz="0" w:space="0" w:color="auto"/>
        <w:bottom w:val="none" w:sz="0" w:space="0" w:color="auto"/>
        <w:right w:val="none" w:sz="0" w:space="0" w:color="auto"/>
      </w:divBdr>
    </w:div>
    <w:div w:id="1785926754">
      <w:bodyDiv w:val="1"/>
      <w:marLeft w:val="0"/>
      <w:marRight w:val="0"/>
      <w:marTop w:val="0"/>
      <w:marBottom w:val="0"/>
      <w:divBdr>
        <w:top w:val="none" w:sz="0" w:space="0" w:color="auto"/>
        <w:left w:val="none" w:sz="0" w:space="0" w:color="auto"/>
        <w:bottom w:val="none" w:sz="0" w:space="0" w:color="auto"/>
        <w:right w:val="none" w:sz="0" w:space="0" w:color="auto"/>
      </w:divBdr>
      <w:divsChild>
        <w:div w:id="1544712196">
          <w:marLeft w:val="922"/>
          <w:marRight w:val="0"/>
          <w:marTop w:val="0"/>
          <w:marBottom w:val="0"/>
          <w:divBdr>
            <w:top w:val="none" w:sz="0" w:space="0" w:color="auto"/>
            <w:left w:val="none" w:sz="0" w:space="0" w:color="auto"/>
            <w:bottom w:val="none" w:sz="0" w:space="0" w:color="auto"/>
            <w:right w:val="none" w:sz="0" w:space="0" w:color="auto"/>
          </w:divBdr>
        </w:div>
      </w:divsChild>
    </w:div>
    <w:div w:id="1813281662">
      <w:bodyDiv w:val="1"/>
      <w:marLeft w:val="0"/>
      <w:marRight w:val="0"/>
      <w:marTop w:val="0"/>
      <w:marBottom w:val="0"/>
      <w:divBdr>
        <w:top w:val="none" w:sz="0" w:space="0" w:color="auto"/>
        <w:left w:val="none" w:sz="0" w:space="0" w:color="auto"/>
        <w:bottom w:val="none" w:sz="0" w:space="0" w:color="auto"/>
        <w:right w:val="none" w:sz="0" w:space="0" w:color="auto"/>
      </w:divBdr>
    </w:div>
    <w:div w:id="1815103055">
      <w:bodyDiv w:val="1"/>
      <w:marLeft w:val="0"/>
      <w:marRight w:val="0"/>
      <w:marTop w:val="0"/>
      <w:marBottom w:val="0"/>
      <w:divBdr>
        <w:top w:val="none" w:sz="0" w:space="0" w:color="auto"/>
        <w:left w:val="none" w:sz="0" w:space="0" w:color="auto"/>
        <w:bottom w:val="none" w:sz="0" w:space="0" w:color="auto"/>
        <w:right w:val="none" w:sz="0" w:space="0" w:color="auto"/>
      </w:divBdr>
    </w:div>
    <w:div w:id="1907380127">
      <w:bodyDiv w:val="1"/>
      <w:marLeft w:val="0"/>
      <w:marRight w:val="0"/>
      <w:marTop w:val="0"/>
      <w:marBottom w:val="0"/>
      <w:divBdr>
        <w:top w:val="none" w:sz="0" w:space="0" w:color="auto"/>
        <w:left w:val="none" w:sz="0" w:space="0" w:color="auto"/>
        <w:bottom w:val="none" w:sz="0" w:space="0" w:color="auto"/>
        <w:right w:val="none" w:sz="0" w:space="0" w:color="auto"/>
      </w:divBdr>
    </w:div>
    <w:div w:id="1998411731">
      <w:bodyDiv w:val="1"/>
      <w:marLeft w:val="0"/>
      <w:marRight w:val="0"/>
      <w:marTop w:val="0"/>
      <w:marBottom w:val="0"/>
      <w:divBdr>
        <w:top w:val="none" w:sz="0" w:space="0" w:color="auto"/>
        <w:left w:val="none" w:sz="0" w:space="0" w:color="auto"/>
        <w:bottom w:val="none" w:sz="0" w:space="0" w:color="auto"/>
        <w:right w:val="none" w:sz="0" w:space="0" w:color="auto"/>
      </w:divBdr>
    </w:div>
    <w:div w:id="2035959956">
      <w:bodyDiv w:val="1"/>
      <w:marLeft w:val="0"/>
      <w:marRight w:val="0"/>
      <w:marTop w:val="0"/>
      <w:marBottom w:val="0"/>
      <w:divBdr>
        <w:top w:val="none" w:sz="0" w:space="0" w:color="auto"/>
        <w:left w:val="none" w:sz="0" w:space="0" w:color="auto"/>
        <w:bottom w:val="none" w:sz="0" w:space="0" w:color="auto"/>
        <w:right w:val="none" w:sz="0" w:space="0" w:color="auto"/>
      </w:divBdr>
      <w:divsChild>
        <w:div w:id="1044644931">
          <w:marLeft w:val="92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Nicole.Tronolone@pepsico.com" TargetMode="External"/><Relationship Id="rId12" Type="http://schemas.openxmlformats.org/officeDocument/2006/relationships/hyperlink" Target="http://www.pepsico.com" TargetMode="External"/><Relationship Id="rId13" Type="http://schemas.openxmlformats.org/officeDocument/2006/relationships/hyperlink" Target="http://www.pepsico.be"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pepsi.be" TargetMode="External"/><Relationship Id="rId9" Type="http://schemas.openxmlformats.org/officeDocument/2006/relationships/hyperlink" Target="http://youtu.be/PQ3s4Zm73gA" TargetMode="External"/><Relationship Id="rId10" Type="http://schemas.openxmlformats.org/officeDocument/2006/relationships/hyperlink" Target="http://youtu.be/kFPh6bico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1325</Words>
  <Characters>7554</Characters>
  <Application>Microsoft Macintosh Word</Application>
  <DocSecurity>0</DocSecurity>
  <Lines>62</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PepsiCo</Company>
  <LinksUpToDate>false</LinksUpToDate>
  <CharactersWithSpaces>9276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Novak, Susan {PEP}</dc:creator>
  <cp:lastModifiedBy>Ilse Lambrechts</cp:lastModifiedBy>
  <cp:revision>4</cp:revision>
  <cp:lastPrinted>2014-01-07T09:44:00Z</cp:lastPrinted>
  <dcterms:created xsi:type="dcterms:W3CDTF">2014-01-15T16:28:00Z</dcterms:created>
  <dcterms:modified xsi:type="dcterms:W3CDTF">2014-01-16T08:57:00Z</dcterms:modified>
</cp:coreProperties>
</file>