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7"/>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72D15AB1" w14:textId="6D068FFC" w:rsidR="00C5015C" w:rsidRDefault="004C61B9" w:rsidP="00CC6B9E">
      <w:pPr>
        <w:spacing w:line="336" w:lineRule="auto"/>
        <w:jc w:val="center"/>
        <w:rPr>
          <w:i/>
          <w:highlight w:val="white"/>
        </w:rPr>
      </w:pPr>
      <w:proofErr w:type="spellStart"/>
      <w:r>
        <w:rPr>
          <w:b/>
        </w:rPr>
        <w:t>Southcrest</w:t>
      </w:r>
      <w:proofErr w:type="spellEnd"/>
      <w:r>
        <w:rPr>
          <w:b/>
        </w:rPr>
        <w:t xml:space="preserve"> Baptist Church </w:t>
      </w:r>
      <w:r w:rsidR="004A3195">
        <w:rPr>
          <w:b/>
        </w:rPr>
        <w:t>Opens ‘The Venue’, with Solid State Logic L200 Digital Mixing Console at its Heart</w:t>
      </w:r>
      <w:r w:rsidR="002858ED">
        <w:rPr>
          <w:b/>
        </w:rPr>
        <w:br/>
      </w:r>
      <w:r w:rsidR="0083450C">
        <w:rPr>
          <w:i/>
        </w:rPr>
        <w:br/>
      </w:r>
      <w:r w:rsidR="00860664">
        <w:rPr>
          <w:i/>
        </w:rPr>
        <w:t xml:space="preserve">New </w:t>
      </w:r>
      <w:r w:rsidR="00361104">
        <w:rPr>
          <w:i/>
        </w:rPr>
        <w:t xml:space="preserve">SSL Live </w:t>
      </w:r>
      <w:r w:rsidR="00860664">
        <w:rPr>
          <w:i/>
        </w:rPr>
        <w:t xml:space="preserve">L200 </w:t>
      </w:r>
      <w:r w:rsidR="00361104">
        <w:rPr>
          <w:i/>
        </w:rPr>
        <w:t xml:space="preserve">console </w:t>
      </w:r>
      <w:r w:rsidR="00860664">
        <w:rPr>
          <w:i/>
        </w:rPr>
        <w:t xml:space="preserve">will accompany </w:t>
      </w:r>
      <w:r w:rsidR="00361104">
        <w:rPr>
          <w:i/>
        </w:rPr>
        <w:t>two L300 consoles, creating continuity and flexibility for The Venue’s live streaming initiatives</w:t>
      </w:r>
      <w:r w:rsidR="00171517">
        <w:rPr>
          <w:i/>
        </w:rPr>
        <w:br/>
      </w:r>
    </w:p>
    <w:p w14:paraId="64912911" w14:textId="77777777" w:rsidR="00C5015C" w:rsidRDefault="00C5015C">
      <w:pPr>
        <w:jc w:val="both"/>
        <w:rPr>
          <w:b/>
        </w:rPr>
      </w:pPr>
    </w:p>
    <w:p w14:paraId="287FBBA6" w14:textId="3DAFA391" w:rsidR="004C61B9" w:rsidRPr="004C61B9" w:rsidRDefault="004C61B9" w:rsidP="004C61B9">
      <w:pPr>
        <w:pBdr>
          <w:top w:val="nil"/>
          <w:left w:val="nil"/>
          <w:bottom w:val="nil"/>
          <w:right w:val="nil"/>
          <w:between w:val="nil"/>
        </w:pBdr>
        <w:spacing w:line="336" w:lineRule="auto"/>
        <w:jc w:val="both"/>
        <w:rPr>
          <w:b/>
          <w:color w:val="000000"/>
        </w:rPr>
      </w:pPr>
      <w:r w:rsidRPr="004C61B9">
        <w:rPr>
          <w:b/>
          <w:color w:val="000000"/>
        </w:rPr>
        <w:t xml:space="preserve">Lubbock, TX, </w:t>
      </w:r>
      <w:r w:rsidR="008535BA">
        <w:rPr>
          <w:b/>
          <w:color w:val="000000"/>
        </w:rPr>
        <w:t xml:space="preserve">December </w:t>
      </w:r>
      <w:r w:rsidR="00B22143">
        <w:rPr>
          <w:b/>
          <w:color w:val="000000"/>
        </w:rPr>
        <w:t>9</w:t>
      </w:r>
      <w:r w:rsidRPr="004C61B9">
        <w:rPr>
          <w:b/>
          <w:color w:val="000000"/>
        </w:rPr>
        <w:t xml:space="preserve">, 2020 — </w:t>
      </w:r>
      <w:proofErr w:type="spellStart"/>
      <w:r w:rsidRPr="004C61B9">
        <w:rPr>
          <w:b/>
          <w:color w:val="000000"/>
        </w:rPr>
        <w:t>Southcrest</w:t>
      </w:r>
      <w:proofErr w:type="spellEnd"/>
      <w:r w:rsidRPr="004C61B9">
        <w:rPr>
          <w:b/>
          <w:color w:val="000000"/>
        </w:rPr>
        <w:t xml:space="preserve"> Baptist Church has remodeled a former worship center on its campus in Lubbock, Texas, reopening it as The Venue, a multipurpose space outfitted with a new </w:t>
      </w:r>
      <w:proofErr w:type="gramStart"/>
      <w:r w:rsidRPr="004C61B9">
        <w:rPr>
          <w:b/>
          <w:color w:val="000000"/>
        </w:rPr>
        <w:t>Solid State</w:t>
      </w:r>
      <w:proofErr w:type="gramEnd"/>
      <w:r w:rsidRPr="004C61B9">
        <w:rPr>
          <w:b/>
          <w:color w:val="000000"/>
        </w:rPr>
        <w:t xml:space="preserve"> Logic Live L200 digital mixing console. The new L200 desk is being used to mix front-of-house, monitors and a live stream of The Venue’s Sunday morning service, which features a five-piece contemporary band.</w:t>
      </w:r>
    </w:p>
    <w:p w14:paraId="474E9331" w14:textId="77777777" w:rsidR="004C61B9" w:rsidRPr="004C61B9" w:rsidRDefault="004C61B9" w:rsidP="004C61B9">
      <w:pPr>
        <w:pBdr>
          <w:top w:val="nil"/>
          <w:left w:val="nil"/>
          <w:bottom w:val="nil"/>
          <w:right w:val="nil"/>
          <w:between w:val="nil"/>
        </w:pBdr>
        <w:spacing w:line="336" w:lineRule="auto"/>
        <w:jc w:val="both"/>
        <w:rPr>
          <w:bCs/>
          <w:color w:val="000000"/>
        </w:rPr>
      </w:pPr>
    </w:p>
    <w:p w14:paraId="2C718802"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 xml:space="preserve">The new L200, which was put into service in early November, is the third SSL Live desk to be installed at </w:t>
      </w:r>
      <w:proofErr w:type="spellStart"/>
      <w:r w:rsidRPr="004C61B9">
        <w:rPr>
          <w:bCs/>
          <w:color w:val="000000"/>
        </w:rPr>
        <w:t>Southcrest</w:t>
      </w:r>
      <w:proofErr w:type="spellEnd"/>
      <w:r w:rsidRPr="004C61B9">
        <w:rPr>
          <w:bCs/>
          <w:color w:val="000000"/>
        </w:rPr>
        <w:t xml:space="preserve"> Baptist Church. In 2017, the church opened a newly constructed 46,000-square-foot, 1,600-seat Worship Center on its campus that is equipped with a pair of SSL Live L300 consoles. One manages front-of-house and monitors and the other handles audio-for-video duties, including live streaming and recording. </w:t>
      </w:r>
    </w:p>
    <w:p w14:paraId="1A7B79F7" w14:textId="77777777" w:rsidR="004C61B9" w:rsidRPr="004C61B9" w:rsidRDefault="004C61B9" w:rsidP="004C61B9">
      <w:pPr>
        <w:pBdr>
          <w:top w:val="nil"/>
          <w:left w:val="nil"/>
          <w:bottom w:val="nil"/>
          <w:right w:val="nil"/>
          <w:between w:val="nil"/>
        </w:pBdr>
        <w:spacing w:line="336" w:lineRule="auto"/>
        <w:jc w:val="both"/>
        <w:rPr>
          <w:bCs/>
          <w:color w:val="000000"/>
        </w:rPr>
      </w:pPr>
    </w:p>
    <w:p w14:paraId="0E02A5EA"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“We put in a new audio system in The Venue and wanted an SSL board to keep the continuity between the two main spaces,” says Rusty Trowbridge, the church’s technical director and FOH/monitor mixer in the Worship Center. “We have three Live boards now, and it’s awesome.”</w:t>
      </w:r>
    </w:p>
    <w:p w14:paraId="16A3C9CB" w14:textId="77777777" w:rsidR="004C61B9" w:rsidRPr="004C61B9" w:rsidRDefault="004C61B9" w:rsidP="004C61B9">
      <w:pPr>
        <w:pBdr>
          <w:top w:val="nil"/>
          <w:left w:val="nil"/>
          <w:bottom w:val="nil"/>
          <w:right w:val="nil"/>
          <w:between w:val="nil"/>
        </w:pBdr>
        <w:spacing w:line="336" w:lineRule="auto"/>
        <w:jc w:val="both"/>
        <w:rPr>
          <w:bCs/>
          <w:color w:val="000000"/>
        </w:rPr>
      </w:pPr>
    </w:p>
    <w:p w14:paraId="248124AC"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 xml:space="preserve">Trowbridge and his AV media team integrated the new L200 themselves in the revamped space, which can hold up to 800 people. The new SSL system, which is operated by FOH mixer Tyler Gutierrez, includes an ML 32.32 Stage box with </w:t>
      </w:r>
      <w:proofErr w:type="spellStart"/>
      <w:r w:rsidRPr="004C61B9">
        <w:rPr>
          <w:bCs/>
          <w:color w:val="000000"/>
        </w:rPr>
        <w:t>SuperAnalogue</w:t>
      </w:r>
      <w:proofErr w:type="spellEnd"/>
      <w:r w:rsidRPr="004C61B9">
        <w:rPr>
          <w:bCs/>
          <w:color w:val="000000"/>
        </w:rPr>
        <w:t>™ mic/line inputs at the stage with an ML 32 at the FOH position, networked via an SSL Blacklight II.D MADI Concentrator.</w:t>
      </w:r>
    </w:p>
    <w:p w14:paraId="0968AF9B" w14:textId="77777777" w:rsidR="004C61B9" w:rsidRPr="004C61B9" w:rsidRDefault="004C61B9" w:rsidP="004C61B9">
      <w:pPr>
        <w:pBdr>
          <w:top w:val="nil"/>
          <w:left w:val="nil"/>
          <w:bottom w:val="nil"/>
          <w:right w:val="nil"/>
          <w:between w:val="nil"/>
        </w:pBdr>
        <w:spacing w:line="336" w:lineRule="auto"/>
        <w:jc w:val="both"/>
        <w:rPr>
          <w:bCs/>
          <w:color w:val="000000"/>
        </w:rPr>
      </w:pPr>
    </w:p>
    <w:p w14:paraId="10258DFA"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lastRenderedPageBreak/>
        <w:t xml:space="preserve">“We’re doing a live stream out of The Venue, which was one of the things that helped us choose the SSL Live,” says Trowbridge. “We can actively mix the live stream but not necessarily need someone mixing just for the live stream. With all the routing that we have on these Live boards we can get really creative with how we send things. It gave us the ability to have a dedicated live stream mix without needing a whole other board.” </w:t>
      </w:r>
    </w:p>
    <w:p w14:paraId="0BC459EF" w14:textId="77777777" w:rsidR="004C61B9" w:rsidRPr="004C61B9" w:rsidRDefault="004C61B9" w:rsidP="004C61B9">
      <w:pPr>
        <w:pBdr>
          <w:top w:val="nil"/>
          <w:left w:val="nil"/>
          <w:bottom w:val="nil"/>
          <w:right w:val="nil"/>
          <w:between w:val="nil"/>
        </w:pBdr>
        <w:spacing w:line="336" w:lineRule="auto"/>
        <w:jc w:val="both"/>
        <w:rPr>
          <w:bCs/>
          <w:color w:val="000000"/>
        </w:rPr>
      </w:pPr>
    </w:p>
    <w:p w14:paraId="06BADC73" w14:textId="29390EBE"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 xml:space="preserve">The system is also integrated with Waves Tracks Live multitrack recorder software running on a Mac mini and an RME </w:t>
      </w:r>
      <w:proofErr w:type="spellStart"/>
      <w:r w:rsidRPr="004C61B9">
        <w:rPr>
          <w:bCs/>
          <w:color w:val="000000"/>
        </w:rPr>
        <w:t>MADIface</w:t>
      </w:r>
      <w:proofErr w:type="spellEnd"/>
      <w:r w:rsidRPr="004C61B9">
        <w:rPr>
          <w:bCs/>
          <w:color w:val="000000"/>
        </w:rPr>
        <w:t xml:space="preserve"> XT USB 3.0 interface, allowing services to be recorded for later editing and broadcast. An identical setup has been in operation in the Worship Center since it opened. “Ryan Anderson,</w:t>
      </w:r>
      <w:r w:rsidR="003E66D7">
        <w:rPr>
          <w:bCs/>
          <w:color w:val="000000"/>
        </w:rPr>
        <w:t xml:space="preserve"> our audio for video engineer</w:t>
      </w:r>
      <w:r w:rsidRPr="004C61B9">
        <w:rPr>
          <w:bCs/>
          <w:color w:val="000000"/>
        </w:rPr>
        <w:t xml:space="preserve">, edits everything in our Pro Tools | HD system,” says Trowbridge. </w:t>
      </w:r>
    </w:p>
    <w:p w14:paraId="49A7EB36" w14:textId="77777777" w:rsidR="004C61B9" w:rsidRPr="004C61B9" w:rsidRDefault="004C61B9" w:rsidP="004C61B9">
      <w:pPr>
        <w:pBdr>
          <w:top w:val="nil"/>
          <w:left w:val="nil"/>
          <w:bottom w:val="nil"/>
          <w:right w:val="nil"/>
          <w:between w:val="nil"/>
        </w:pBdr>
        <w:spacing w:line="336" w:lineRule="auto"/>
        <w:jc w:val="both"/>
        <w:rPr>
          <w:bCs/>
          <w:color w:val="000000"/>
        </w:rPr>
      </w:pPr>
    </w:p>
    <w:p w14:paraId="49F762BD" w14:textId="6D6B798F"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 xml:space="preserve">With the recent launch of The Venue, the AV team members now generate simultaneous live streams every Sunday. “We’re doing two separate live streams from the same campus from two different services happening at the same time,” says Trowbridge. “We have our 9:30 a.m. service in The Venue with a five-piece band, and our 9:30 a.m. service in the Worship Center, where there is a small orchestra right now. </w:t>
      </w:r>
      <w:r w:rsidR="003E66D7">
        <w:rPr>
          <w:bCs/>
          <w:color w:val="000000"/>
        </w:rPr>
        <w:t xml:space="preserve"> Our Worship Center Team is usually comprised of a</w:t>
      </w:r>
      <w:r w:rsidRPr="004C61B9">
        <w:rPr>
          <w:bCs/>
          <w:color w:val="000000"/>
        </w:rPr>
        <w:t xml:space="preserve"> 40-piece orchestra and a 150-person choir in the Worship Center, when we’re not in COVID-19 times.”</w:t>
      </w:r>
    </w:p>
    <w:p w14:paraId="3293CA9F" w14:textId="77777777" w:rsidR="004C61B9" w:rsidRPr="004C61B9" w:rsidRDefault="004C61B9" w:rsidP="004C61B9">
      <w:pPr>
        <w:pBdr>
          <w:top w:val="nil"/>
          <w:left w:val="nil"/>
          <w:bottom w:val="nil"/>
          <w:right w:val="nil"/>
          <w:between w:val="nil"/>
        </w:pBdr>
        <w:spacing w:line="336" w:lineRule="auto"/>
        <w:jc w:val="both"/>
        <w:rPr>
          <w:bCs/>
          <w:color w:val="000000"/>
        </w:rPr>
      </w:pPr>
    </w:p>
    <w:p w14:paraId="6AD1070E"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In-person attendance is reduced in both worship spaces with the present coronavirus precautions in place, he adds. “But we’re making up for those numbers online with our live streams.”</w:t>
      </w:r>
    </w:p>
    <w:p w14:paraId="7008A75C" w14:textId="77777777" w:rsidR="004C61B9" w:rsidRPr="004C61B9" w:rsidRDefault="004C61B9" w:rsidP="004C61B9">
      <w:pPr>
        <w:pBdr>
          <w:top w:val="nil"/>
          <w:left w:val="nil"/>
          <w:bottom w:val="nil"/>
          <w:right w:val="nil"/>
          <w:between w:val="nil"/>
        </w:pBdr>
        <w:spacing w:line="336" w:lineRule="auto"/>
        <w:jc w:val="both"/>
        <w:rPr>
          <w:bCs/>
          <w:color w:val="000000"/>
        </w:rPr>
      </w:pPr>
    </w:p>
    <w:p w14:paraId="17095741"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 xml:space="preserve">Prior to the pandemic, Trowbridge was sending about 30 monitor mixes to the stage from his L300 in the Worship Center, with members of the orchestra controlling their individual balances using iPads and the SSL </w:t>
      </w:r>
      <w:proofErr w:type="spellStart"/>
      <w:r w:rsidRPr="004C61B9">
        <w:rPr>
          <w:bCs/>
          <w:color w:val="000000"/>
        </w:rPr>
        <w:t>TaCo</w:t>
      </w:r>
      <w:proofErr w:type="spellEnd"/>
      <w:r w:rsidRPr="004C61B9">
        <w:rPr>
          <w:bCs/>
          <w:color w:val="000000"/>
        </w:rPr>
        <w:t xml:space="preserve"> Tablet Control app. “In </w:t>
      </w:r>
      <w:proofErr w:type="gramStart"/>
      <w:r w:rsidRPr="004C61B9">
        <w:rPr>
          <w:bCs/>
          <w:color w:val="000000"/>
        </w:rPr>
        <w:t>The</w:t>
      </w:r>
      <w:proofErr w:type="gramEnd"/>
      <w:r w:rsidRPr="004C61B9">
        <w:rPr>
          <w:bCs/>
          <w:color w:val="000000"/>
        </w:rPr>
        <w:t xml:space="preserve"> Venue we’re all on in-ears,” he says. “A lot of those musicians come out of our Worship Center space, so they’re familiar with that app. They have a soundcheck every Sunday morning before rehearsals, and during that time the musicians connect to the console with their iPads, making use of the </w:t>
      </w:r>
      <w:proofErr w:type="spellStart"/>
      <w:r w:rsidRPr="004C61B9">
        <w:rPr>
          <w:bCs/>
          <w:color w:val="000000"/>
        </w:rPr>
        <w:t>TaCo</w:t>
      </w:r>
      <w:proofErr w:type="spellEnd"/>
      <w:r w:rsidRPr="004C61B9">
        <w:rPr>
          <w:bCs/>
          <w:color w:val="000000"/>
        </w:rPr>
        <w:t xml:space="preserve"> app.”</w:t>
      </w:r>
    </w:p>
    <w:p w14:paraId="5C652291" w14:textId="77777777" w:rsidR="004C61B9" w:rsidRPr="004C61B9" w:rsidRDefault="004C61B9" w:rsidP="004C61B9">
      <w:pPr>
        <w:pBdr>
          <w:top w:val="nil"/>
          <w:left w:val="nil"/>
          <w:bottom w:val="nil"/>
          <w:right w:val="nil"/>
          <w:between w:val="nil"/>
        </w:pBdr>
        <w:spacing w:line="336" w:lineRule="auto"/>
        <w:jc w:val="both"/>
        <w:rPr>
          <w:bCs/>
          <w:color w:val="000000"/>
        </w:rPr>
      </w:pPr>
    </w:p>
    <w:p w14:paraId="2EEBF93B"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 xml:space="preserve">Trowbridge reports that Gutierrez, who joined his team about 18 months ago, has been making good use of the dynamics processing on the L200. “We have MCs or people going up onto the platform to talk and we never know who those people are going to be. The compressors are so smooth and open that you can err on the side of caution and compress a little bit more than you </w:t>
      </w:r>
      <w:r w:rsidRPr="004C61B9">
        <w:rPr>
          <w:bCs/>
          <w:color w:val="000000"/>
        </w:rPr>
        <w:lastRenderedPageBreak/>
        <w:t>need to, to protect the experience of the people in the room. Even though we haven’t had a soundcheck with that person, we know it’s still going to sound good. It gives us a sense of confidence.”</w:t>
      </w:r>
    </w:p>
    <w:p w14:paraId="2DC51D22" w14:textId="77777777" w:rsidR="004C61B9" w:rsidRPr="004C61B9" w:rsidRDefault="004C61B9" w:rsidP="004C61B9">
      <w:pPr>
        <w:pBdr>
          <w:top w:val="nil"/>
          <w:left w:val="nil"/>
          <w:bottom w:val="nil"/>
          <w:right w:val="nil"/>
          <w:between w:val="nil"/>
        </w:pBdr>
        <w:spacing w:line="336" w:lineRule="auto"/>
        <w:jc w:val="both"/>
        <w:rPr>
          <w:bCs/>
          <w:color w:val="000000"/>
        </w:rPr>
      </w:pPr>
    </w:p>
    <w:p w14:paraId="7DFB6CE0"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Although the live stream audio from The Venue is the same as the FOH mix at present, Trowbridge is considering some alternatives for the future, leveraging the flexible routing of the SSL Live desk and its remote-control capabilities. “One thing that I’ve seen work at other churches is using a stereo post-fader aux send. What we like about that is being able to send more of just the pastor’s channel, or more of the lead vocal, just to that one output. Or we might make use of the matrixes. We’re also planning on putting a person with an iPad somewhere to do a separate audio-for-video mix, letting them control that one aux send.”</w:t>
      </w:r>
    </w:p>
    <w:p w14:paraId="318CD12D" w14:textId="77777777" w:rsidR="004C61B9" w:rsidRPr="004C61B9" w:rsidRDefault="004C61B9" w:rsidP="004C61B9">
      <w:pPr>
        <w:pBdr>
          <w:top w:val="nil"/>
          <w:left w:val="nil"/>
          <w:bottom w:val="nil"/>
          <w:right w:val="nil"/>
          <w:between w:val="nil"/>
        </w:pBdr>
        <w:spacing w:line="336" w:lineRule="auto"/>
        <w:jc w:val="both"/>
        <w:rPr>
          <w:bCs/>
          <w:color w:val="000000"/>
        </w:rPr>
      </w:pPr>
    </w:p>
    <w:p w14:paraId="0241724F"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The building housing The Venue was built in the 1990s, says Trowbridge, and would need some modification before being able to support a modern P.A. rig. “We didn’t want to bite off more than we could chew, so we put some old Meyer Sound speakers on a truss and purchased some additional Meyer speakers and subs. The company that helped with that was AGD Audio.”</w:t>
      </w:r>
    </w:p>
    <w:p w14:paraId="23CAF4B4" w14:textId="77777777" w:rsidR="004C61B9" w:rsidRPr="004C61B9" w:rsidRDefault="004C61B9" w:rsidP="004C61B9">
      <w:pPr>
        <w:pBdr>
          <w:top w:val="nil"/>
          <w:left w:val="nil"/>
          <w:bottom w:val="nil"/>
          <w:right w:val="nil"/>
          <w:between w:val="nil"/>
        </w:pBdr>
        <w:spacing w:line="336" w:lineRule="auto"/>
        <w:jc w:val="both"/>
        <w:rPr>
          <w:bCs/>
          <w:color w:val="000000"/>
        </w:rPr>
      </w:pPr>
    </w:p>
    <w:p w14:paraId="3C1A531E" w14:textId="77777777" w:rsidR="004C61B9" w:rsidRPr="004C61B9" w:rsidRDefault="004C61B9" w:rsidP="004C61B9">
      <w:pPr>
        <w:pBdr>
          <w:top w:val="nil"/>
          <w:left w:val="nil"/>
          <w:bottom w:val="nil"/>
          <w:right w:val="nil"/>
          <w:between w:val="nil"/>
        </w:pBdr>
        <w:spacing w:line="336" w:lineRule="auto"/>
        <w:jc w:val="both"/>
        <w:rPr>
          <w:bCs/>
          <w:color w:val="000000"/>
        </w:rPr>
      </w:pPr>
      <w:r w:rsidRPr="004C61B9">
        <w:rPr>
          <w:bCs/>
          <w:color w:val="000000"/>
        </w:rPr>
        <w:t>Local Meyer Sound dealer AGD Audio Services, based in Lubbock, is owned and operated by Jeremiah Denning, who is also an associate professor in live sound at South Plains College in nearby Levelland, Texas. “Pretty much all my staff guys have gone through the college’s audio program,” says Trowbridge. “</w:t>
      </w:r>
      <w:proofErr w:type="gramStart"/>
      <w:r w:rsidRPr="004C61B9">
        <w:rPr>
          <w:bCs/>
          <w:color w:val="000000"/>
        </w:rPr>
        <w:t>So</w:t>
      </w:r>
      <w:proofErr w:type="gramEnd"/>
      <w:r w:rsidRPr="004C61B9">
        <w:rPr>
          <w:bCs/>
          <w:color w:val="000000"/>
        </w:rPr>
        <w:t xml:space="preserve"> we had an SSL demo day and showed some of the students what we’re doing and how everything routes on the SSL Live. It’s been nice to be able to give back to that program.”</w:t>
      </w:r>
    </w:p>
    <w:p w14:paraId="13EA9B0C" w14:textId="77777777" w:rsidR="00BE1920" w:rsidRDefault="00BE1920" w:rsidP="00FC09D6">
      <w:pPr>
        <w:pBdr>
          <w:top w:val="nil"/>
          <w:left w:val="nil"/>
          <w:bottom w:val="nil"/>
          <w:right w:val="nil"/>
          <w:between w:val="nil"/>
        </w:pBdr>
        <w:spacing w:line="336" w:lineRule="auto"/>
        <w:jc w:val="both"/>
        <w:rPr>
          <w:bCs/>
          <w:color w:val="000000"/>
        </w:rPr>
      </w:pPr>
    </w:p>
    <w:p w14:paraId="14242B73" w14:textId="77777777" w:rsidR="00BE1920" w:rsidRDefault="00BE1920" w:rsidP="00FC09D6">
      <w:pPr>
        <w:pBdr>
          <w:top w:val="nil"/>
          <w:left w:val="nil"/>
          <w:bottom w:val="nil"/>
          <w:right w:val="nil"/>
          <w:between w:val="nil"/>
        </w:pBdr>
        <w:spacing w:line="336" w:lineRule="auto"/>
        <w:jc w:val="both"/>
        <w:rPr>
          <w:bCs/>
          <w:color w:val="000000"/>
        </w:rPr>
      </w:pPr>
    </w:p>
    <w:p w14:paraId="686E9419" w14:textId="2A4AD6EE" w:rsidR="00171517" w:rsidRPr="00B64822" w:rsidRDefault="00B64822" w:rsidP="00FC09D6">
      <w:pPr>
        <w:pBdr>
          <w:top w:val="nil"/>
          <w:left w:val="nil"/>
          <w:bottom w:val="nil"/>
          <w:right w:val="nil"/>
          <w:between w:val="nil"/>
        </w:pBdr>
        <w:spacing w:line="336" w:lineRule="auto"/>
        <w:jc w:val="both"/>
        <w:rPr>
          <w:bCs/>
          <w:color w:val="000000"/>
        </w:rPr>
      </w:pPr>
      <w:r>
        <w:rPr>
          <w:bCs/>
          <w:color w:val="000000"/>
        </w:rPr>
        <w:br/>
      </w:r>
    </w:p>
    <w:p w14:paraId="688A52E6"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1D9B38C5" w14:textId="77777777" w:rsidR="00C5015C" w:rsidRDefault="00C5015C">
      <w:pPr>
        <w:pBdr>
          <w:top w:val="nil"/>
          <w:left w:val="nil"/>
          <w:bottom w:val="nil"/>
          <w:right w:val="nil"/>
          <w:between w:val="nil"/>
        </w:pBdr>
        <w:spacing w:line="276" w:lineRule="auto"/>
        <w:jc w:val="center"/>
        <w:rPr>
          <w:color w:val="000000"/>
        </w:rPr>
      </w:pPr>
    </w:p>
    <w:p w14:paraId="66DD90AA" w14:textId="77777777" w:rsidR="00C5015C" w:rsidRDefault="00C5015C">
      <w:pPr>
        <w:pBdr>
          <w:top w:val="nil"/>
          <w:left w:val="nil"/>
          <w:bottom w:val="nil"/>
          <w:right w:val="nil"/>
          <w:between w:val="nil"/>
        </w:pBdr>
        <w:spacing w:line="276" w:lineRule="auto"/>
        <w:jc w:val="center"/>
        <w:rPr>
          <w:color w:val="000000"/>
        </w:rPr>
      </w:pPr>
    </w:p>
    <w:p w14:paraId="5D03C550" w14:textId="63B12C9D" w:rsidR="00C5015C" w:rsidRDefault="00B5179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w:t>
      </w:r>
      <w:proofErr w:type="gramStart"/>
      <w:r>
        <w:rPr>
          <w:i/>
          <w:color w:val="000000"/>
        </w:rPr>
        <w:t>post production</w:t>
      </w:r>
      <w:proofErr w:type="gramEnd"/>
      <w:r>
        <w:rPr>
          <w:i/>
          <w:color w:val="000000"/>
        </w:rPr>
        <w:t xml:space="preserve"> professionals. For more information about our award-winning products, please visit: </w:t>
      </w:r>
      <w:hyperlink r:id="rId8" w:history="1">
        <w:r w:rsidR="005E5AA5" w:rsidRPr="00C24CB3">
          <w:rPr>
            <w:rStyle w:val="Hyperlink"/>
            <w:i/>
          </w:rPr>
          <w:t>www.solidstatelogic.com</w:t>
        </w:r>
      </w:hyperlink>
      <w:r>
        <w:rPr>
          <w:i/>
          <w:color w:val="000000"/>
        </w:rPr>
        <w:t>.</w:t>
      </w:r>
    </w:p>
    <w:p w14:paraId="06C17919" w14:textId="1F0975D4" w:rsidR="005E5AA5" w:rsidRDefault="005E5AA5">
      <w:pPr>
        <w:pBdr>
          <w:top w:val="nil"/>
          <w:left w:val="nil"/>
          <w:bottom w:val="nil"/>
          <w:right w:val="nil"/>
          <w:between w:val="nil"/>
        </w:pBdr>
        <w:spacing w:line="276" w:lineRule="auto"/>
        <w:jc w:val="both"/>
        <w:rPr>
          <w:i/>
          <w:color w:val="000000"/>
        </w:rPr>
      </w:pPr>
    </w:p>
    <w:p w14:paraId="4669AA7F" w14:textId="04AFF933" w:rsidR="005E5AA5" w:rsidRPr="007B11C4" w:rsidRDefault="005E5AA5" w:rsidP="007B11C4">
      <w:pPr>
        <w:rPr>
          <w:rFonts w:ascii="Avenir Book" w:hAnsi="Avenir Book"/>
          <w:iCs/>
        </w:rPr>
      </w:pPr>
    </w:p>
    <w:p w14:paraId="6ACFA744" w14:textId="77777777" w:rsidR="005E5AA5" w:rsidRDefault="005E5AA5">
      <w:pPr>
        <w:pBdr>
          <w:top w:val="nil"/>
          <w:left w:val="nil"/>
          <w:bottom w:val="nil"/>
          <w:right w:val="nil"/>
          <w:between w:val="nil"/>
        </w:pBdr>
        <w:spacing w:line="276" w:lineRule="auto"/>
        <w:jc w:val="both"/>
        <w:rPr>
          <w:i/>
          <w:color w:val="000000"/>
        </w:rPr>
      </w:pPr>
    </w:p>
    <w:p w14:paraId="74B57C0E" w14:textId="77777777" w:rsidR="00C5015C" w:rsidRDefault="00C5015C">
      <w:pPr>
        <w:pBdr>
          <w:top w:val="nil"/>
          <w:left w:val="nil"/>
          <w:bottom w:val="nil"/>
          <w:right w:val="nil"/>
          <w:between w:val="nil"/>
        </w:pBdr>
        <w:spacing w:line="276" w:lineRule="auto"/>
        <w:jc w:val="both"/>
        <w:rPr>
          <w:color w:val="000000"/>
        </w:rPr>
      </w:pPr>
    </w:p>
    <w:p w14:paraId="716517CC" w14:textId="77777777" w:rsidR="00C5015C" w:rsidRDefault="00B51799">
      <w:pPr>
        <w:pBdr>
          <w:top w:val="nil"/>
          <w:left w:val="nil"/>
          <w:bottom w:val="nil"/>
          <w:right w:val="nil"/>
          <w:between w:val="nil"/>
        </w:pBdr>
        <w:spacing w:line="276" w:lineRule="auto"/>
        <w:jc w:val="center"/>
        <w:rPr>
          <w:color w:val="000000"/>
        </w:rPr>
      </w:pPr>
      <w:r>
        <w:rPr>
          <w:color w:val="000000"/>
        </w:rPr>
        <w:t>###</w:t>
      </w:r>
    </w:p>
    <w:p w14:paraId="4E4EF0E8" w14:textId="77777777" w:rsidR="00C5015C" w:rsidRDefault="00B51799">
      <w:pPr>
        <w:pBdr>
          <w:top w:val="nil"/>
          <w:left w:val="nil"/>
          <w:bottom w:val="nil"/>
          <w:right w:val="nil"/>
          <w:between w:val="nil"/>
        </w:pBdr>
        <w:spacing w:line="276" w:lineRule="auto"/>
        <w:jc w:val="both"/>
        <w:rPr>
          <w:color w:val="000000"/>
        </w:rPr>
      </w:pPr>
      <w:r>
        <w:rPr>
          <w:color w:val="000000"/>
        </w:rPr>
        <w:t>For further information contact:</w:t>
      </w:r>
      <w:r>
        <w:rPr>
          <w:color w:val="000000"/>
        </w:rPr>
        <w:tab/>
      </w:r>
      <w:r>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 xml:space="preserve">Jeff </w:t>
      </w:r>
      <w:proofErr w:type="spellStart"/>
      <w:r>
        <w:rPr>
          <w:b/>
          <w:color w:val="000000"/>
        </w:rPr>
        <w:t>Touzeau</w:t>
      </w:r>
      <w:proofErr w:type="spellEnd"/>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1F9B14B1" w:rsidR="00C5015C" w:rsidRDefault="00C5015C">
      <w:pPr>
        <w:pBdr>
          <w:top w:val="nil"/>
          <w:left w:val="nil"/>
          <w:bottom w:val="nil"/>
          <w:right w:val="nil"/>
          <w:between w:val="nil"/>
        </w:pBdr>
        <w:spacing w:line="276" w:lineRule="auto"/>
        <w:rPr>
          <w:color w:val="000000"/>
        </w:rPr>
      </w:pPr>
    </w:p>
    <w:p w14:paraId="1B759827" w14:textId="77777777" w:rsidR="00520B2B" w:rsidRDefault="00520B2B">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9"/>
      <w:headerReference w:type="default" r:id="rId10"/>
      <w:footerReference w:type="even" r:id="rId11"/>
      <w:footerReference w:type="first" r:id="rId12"/>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62CDD" w14:textId="77777777" w:rsidR="00DB7E15" w:rsidRDefault="00DB7E15">
      <w:r>
        <w:separator/>
      </w:r>
    </w:p>
  </w:endnote>
  <w:endnote w:type="continuationSeparator" w:id="0">
    <w:p w14:paraId="59DDB329" w14:textId="77777777" w:rsidR="00DB7E15" w:rsidRDefault="00DB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3C81C" w14:textId="77777777" w:rsidR="00DB7E15" w:rsidRDefault="00DB7E15">
      <w:r>
        <w:separator/>
      </w:r>
    </w:p>
  </w:footnote>
  <w:footnote w:type="continuationSeparator" w:id="0">
    <w:p w14:paraId="6DA7C6E0" w14:textId="77777777" w:rsidR="00DB7E15" w:rsidRDefault="00DB7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E943"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TEC AWARDS RELEASE</w:t>
    </w:r>
    <w:r>
      <w:rPr>
        <w:rFonts w:ascii="Palatino Linotype" w:eastAsia="Palatino Linotype" w:hAnsi="Palatino Linotype" w:cs="Palatino Linotype"/>
        <w:color w:val="A6A6A6"/>
      </w:rPr>
      <w:t>/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D2155" w14:textId="77777777" w:rsidR="00C5015C" w:rsidRDefault="00B51799">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SSL LAUNCH SIX – THE ULTIMATE DESKTOP MIXER</w:t>
    </w:r>
    <w:r>
      <w:rPr>
        <w:rFonts w:ascii="Palatino Linotype" w:eastAsia="Palatino Linotype" w:hAnsi="Palatino Linotype" w:cs="Palatino Linotype"/>
        <w:color w:val="A6A6A6"/>
      </w:rPr>
      <w:t>/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A5184"/>
    <w:multiLevelType w:val="hybridMultilevel"/>
    <w:tmpl w:val="DDBC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522D"/>
    <w:rsid w:val="00005619"/>
    <w:rsid w:val="000069D1"/>
    <w:rsid w:val="000124FA"/>
    <w:rsid w:val="00017CBB"/>
    <w:rsid w:val="00022B34"/>
    <w:rsid w:val="00022D16"/>
    <w:rsid w:val="00027303"/>
    <w:rsid w:val="00031374"/>
    <w:rsid w:val="0003393A"/>
    <w:rsid w:val="00042CF7"/>
    <w:rsid w:val="00045B6B"/>
    <w:rsid w:val="00045CA2"/>
    <w:rsid w:val="0006080D"/>
    <w:rsid w:val="00063793"/>
    <w:rsid w:val="0006453E"/>
    <w:rsid w:val="00064BEB"/>
    <w:rsid w:val="00065A84"/>
    <w:rsid w:val="000706FA"/>
    <w:rsid w:val="00071967"/>
    <w:rsid w:val="0007295E"/>
    <w:rsid w:val="00074FBF"/>
    <w:rsid w:val="0007531D"/>
    <w:rsid w:val="0007591D"/>
    <w:rsid w:val="00082417"/>
    <w:rsid w:val="000833E9"/>
    <w:rsid w:val="000871CD"/>
    <w:rsid w:val="00087AA4"/>
    <w:rsid w:val="00087FFE"/>
    <w:rsid w:val="00092233"/>
    <w:rsid w:val="00092CCC"/>
    <w:rsid w:val="000A0E8A"/>
    <w:rsid w:val="000A25C4"/>
    <w:rsid w:val="000A5CD1"/>
    <w:rsid w:val="000B1F57"/>
    <w:rsid w:val="000B435F"/>
    <w:rsid w:val="000B4859"/>
    <w:rsid w:val="000B7E6A"/>
    <w:rsid w:val="000C1429"/>
    <w:rsid w:val="000C2F90"/>
    <w:rsid w:val="000C33DE"/>
    <w:rsid w:val="000D1107"/>
    <w:rsid w:val="000D1C27"/>
    <w:rsid w:val="000D1F54"/>
    <w:rsid w:val="000D483F"/>
    <w:rsid w:val="000D6FED"/>
    <w:rsid w:val="000E0CAB"/>
    <w:rsid w:val="000E1978"/>
    <w:rsid w:val="000E46D5"/>
    <w:rsid w:val="000E52A5"/>
    <w:rsid w:val="000F3067"/>
    <w:rsid w:val="000F4BB1"/>
    <w:rsid w:val="000F7716"/>
    <w:rsid w:val="000F7AC6"/>
    <w:rsid w:val="000F7CD8"/>
    <w:rsid w:val="00104602"/>
    <w:rsid w:val="00106762"/>
    <w:rsid w:val="00112111"/>
    <w:rsid w:val="00113E12"/>
    <w:rsid w:val="001146CB"/>
    <w:rsid w:val="00114B77"/>
    <w:rsid w:val="0012197C"/>
    <w:rsid w:val="001219C9"/>
    <w:rsid w:val="00122BDC"/>
    <w:rsid w:val="0012742C"/>
    <w:rsid w:val="00127612"/>
    <w:rsid w:val="0013118A"/>
    <w:rsid w:val="00131ACB"/>
    <w:rsid w:val="00133023"/>
    <w:rsid w:val="00133B03"/>
    <w:rsid w:val="00133B60"/>
    <w:rsid w:val="0013478E"/>
    <w:rsid w:val="001366AB"/>
    <w:rsid w:val="00136ABC"/>
    <w:rsid w:val="00136B0A"/>
    <w:rsid w:val="00137682"/>
    <w:rsid w:val="0014099B"/>
    <w:rsid w:val="00150CDD"/>
    <w:rsid w:val="00151675"/>
    <w:rsid w:val="00156B95"/>
    <w:rsid w:val="001575EF"/>
    <w:rsid w:val="00157BBB"/>
    <w:rsid w:val="00163E56"/>
    <w:rsid w:val="00164620"/>
    <w:rsid w:val="00166CC8"/>
    <w:rsid w:val="00166F5F"/>
    <w:rsid w:val="00171517"/>
    <w:rsid w:val="00175CBC"/>
    <w:rsid w:val="0018196E"/>
    <w:rsid w:val="00182C8E"/>
    <w:rsid w:val="001851B6"/>
    <w:rsid w:val="00186176"/>
    <w:rsid w:val="00187872"/>
    <w:rsid w:val="00191C0B"/>
    <w:rsid w:val="001925C9"/>
    <w:rsid w:val="00197B32"/>
    <w:rsid w:val="001A374C"/>
    <w:rsid w:val="001A54B2"/>
    <w:rsid w:val="001A6AA5"/>
    <w:rsid w:val="001A6B6C"/>
    <w:rsid w:val="001A7F8C"/>
    <w:rsid w:val="001B027D"/>
    <w:rsid w:val="001B0BC6"/>
    <w:rsid w:val="001B5DAD"/>
    <w:rsid w:val="001B5DF3"/>
    <w:rsid w:val="001B69CF"/>
    <w:rsid w:val="001B7563"/>
    <w:rsid w:val="001C4C91"/>
    <w:rsid w:val="001C6920"/>
    <w:rsid w:val="001C6F9F"/>
    <w:rsid w:val="001D423F"/>
    <w:rsid w:val="001D46F6"/>
    <w:rsid w:val="001D760D"/>
    <w:rsid w:val="001E52DE"/>
    <w:rsid w:val="001F35D9"/>
    <w:rsid w:val="00202160"/>
    <w:rsid w:val="002078E8"/>
    <w:rsid w:val="002117BE"/>
    <w:rsid w:val="00213C81"/>
    <w:rsid w:val="00214F59"/>
    <w:rsid w:val="00215149"/>
    <w:rsid w:val="00221495"/>
    <w:rsid w:val="002232A0"/>
    <w:rsid w:val="0022400F"/>
    <w:rsid w:val="00227245"/>
    <w:rsid w:val="002277F5"/>
    <w:rsid w:val="00231862"/>
    <w:rsid w:val="0023206A"/>
    <w:rsid w:val="002330C7"/>
    <w:rsid w:val="002347AD"/>
    <w:rsid w:val="0023688A"/>
    <w:rsid w:val="0024016D"/>
    <w:rsid w:val="0024337C"/>
    <w:rsid w:val="00251946"/>
    <w:rsid w:val="00253A2E"/>
    <w:rsid w:val="00254E96"/>
    <w:rsid w:val="0025714F"/>
    <w:rsid w:val="0025776C"/>
    <w:rsid w:val="00260873"/>
    <w:rsid w:val="002654DD"/>
    <w:rsid w:val="002665D9"/>
    <w:rsid w:val="00267949"/>
    <w:rsid w:val="002707E6"/>
    <w:rsid w:val="00270EE7"/>
    <w:rsid w:val="00274C3C"/>
    <w:rsid w:val="002759DC"/>
    <w:rsid w:val="00276317"/>
    <w:rsid w:val="00277607"/>
    <w:rsid w:val="00283321"/>
    <w:rsid w:val="002858ED"/>
    <w:rsid w:val="00286271"/>
    <w:rsid w:val="002901A3"/>
    <w:rsid w:val="002939B2"/>
    <w:rsid w:val="002A2F68"/>
    <w:rsid w:val="002A3B44"/>
    <w:rsid w:val="002A795D"/>
    <w:rsid w:val="002B2FAB"/>
    <w:rsid w:val="002B4A08"/>
    <w:rsid w:val="002B6392"/>
    <w:rsid w:val="002C0E5F"/>
    <w:rsid w:val="002C19A1"/>
    <w:rsid w:val="002C2406"/>
    <w:rsid w:val="002C4743"/>
    <w:rsid w:val="002C5575"/>
    <w:rsid w:val="002D0017"/>
    <w:rsid w:val="002D0970"/>
    <w:rsid w:val="002D3DCB"/>
    <w:rsid w:val="002E1EA2"/>
    <w:rsid w:val="002E40DB"/>
    <w:rsid w:val="002E47D6"/>
    <w:rsid w:val="002E4BBB"/>
    <w:rsid w:val="002E7E5F"/>
    <w:rsid w:val="002F3632"/>
    <w:rsid w:val="002F4577"/>
    <w:rsid w:val="002F7263"/>
    <w:rsid w:val="002F7415"/>
    <w:rsid w:val="002F7DD0"/>
    <w:rsid w:val="00307E1B"/>
    <w:rsid w:val="00313C71"/>
    <w:rsid w:val="0031546C"/>
    <w:rsid w:val="0031761E"/>
    <w:rsid w:val="00320BB9"/>
    <w:rsid w:val="00322883"/>
    <w:rsid w:val="00330F13"/>
    <w:rsid w:val="0033423B"/>
    <w:rsid w:val="003344EC"/>
    <w:rsid w:val="00341104"/>
    <w:rsid w:val="00351FFC"/>
    <w:rsid w:val="0035383C"/>
    <w:rsid w:val="00355CE1"/>
    <w:rsid w:val="003563E7"/>
    <w:rsid w:val="00361104"/>
    <w:rsid w:val="00364FA8"/>
    <w:rsid w:val="00366152"/>
    <w:rsid w:val="003705CE"/>
    <w:rsid w:val="00371588"/>
    <w:rsid w:val="00376095"/>
    <w:rsid w:val="003776BD"/>
    <w:rsid w:val="00377758"/>
    <w:rsid w:val="003849D7"/>
    <w:rsid w:val="00393678"/>
    <w:rsid w:val="003A1F3F"/>
    <w:rsid w:val="003A2E38"/>
    <w:rsid w:val="003A69CF"/>
    <w:rsid w:val="003A712F"/>
    <w:rsid w:val="003B0BC5"/>
    <w:rsid w:val="003B4C82"/>
    <w:rsid w:val="003B63E3"/>
    <w:rsid w:val="003C13D3"/>
    <w:rsid w:val="003C33B1"/>
    <w:rsid w:val="003D2A32"/>
    <w:rsid w:val="003D4CE6"/>
    <w:rsid w:val="003E5CAC"/>
    <w:rsid w:val="003E66D7"/>
    <w:rsid w:val="003E79D5"/>
    <w:rsid w:val="003E7D7D"/>
    <w:rsid w:val="003F249F"/>
    <w:rsid w:val="003F4569"/>
    <w:rsid w:val="003F6993"/>
    <w:rsid w:val="003F6FD3"/>
    <w:rsid w:val="003F7AA2"/>
    <w:rsid w:val="00401BED"/>
    <w:rsid w:val="00407106"/>
    <w:rsid w:val="0040780F"/>
    <w:rsid w:val="004108E7"/>
    <w:rsid w:val="00410E93"/>
    <w:rsid w:val="0041359B"/>
    <w:rsid w:val="00414FC1"/>
    <w:rsid w:val="00415A31"/>
    <w:rsid w:val="00416884"/>
    <w:rsid w:val="00421F31"/>
    <w:rsid w:val="004263A2"/>
    <w:rsid w:val="00431004"/>
    <w:rsid w:val="00431DB5"/>
    <w:rsid w:val="004417AE"/>
    <w:rsid w:val="00447A25"/>
    <w:rsid w:val="00450F8B"/>
    <w:rsid w:val="00456852"/>
    <w:rsid w:val="00460762"/>
    <w:rsid w:val="00462083"/>
    <w:rsid w:val="00462BEA"/>
    <w:rsid w:val="00465822"/>
    <w:rsid w:val="00466D32"/>
    <w:rsid w:val="004670F1"/>
    <w:rsid w:val="00473E4B"/>
    <w:rsid w:val="00475DD2"/>
    <w:rsid w:val="00482987"/>
    <w:rsid w:val="00483487"/>
    <w:rsid w:val="00484B18"/>
    <w:rsid w:val="0048503B"/>
    <w:rsid w:val="004865EE"/>
    <w:rsid w:val="00486EDB"/>
    <w:rsid w:val="00491124"/>
    <w:rsid w:val="0049188F"/>
    <w:rsid w:val="00494DA1"/>
    <w:rsid w:val="00494F1E"/>
    <w:rsid w:val="004958D9"/>
    <w:rsid w:val="00496C2B"/>
    <w:rsid w:val="004A0534"/>
    <w:rsid w:val="004A1081"/>
    <w:rsid w:val="004A3195"/>
    <w:rsid w:val="004B01BA"/>
    <w:rsid w:val="004B31EC"/>
    <w:rsid w:val="004B45B4"/>
    <w:rsid w:val="004B4B71"/>
    <w:rsid w:val="004B565F"/>
    <w:rsid w:val="004C208B"/>
    <w:rsid w:val="004C5133"/>
    <w:rsid w:val="004C5578"/>
    <w:rsid w:val="004C61B9"/>
    <w:rsid w:val="004C7319"/>
    <w:rsid w:val="004D1D9E"/>
    <w:rsid w:val="004D54C4"/>
    <w:rsid w:val="004D5C6E"/>
    <w:rsid w:val="004D62EF"/>
    <w:rsid w:val="004E4878"/>
    <w:rsid w:val="004E5542"/>
    <w:rsid w:val="004F2304"/>
    <w:rsid w:val="004F2A5E"/>
    <w:rsid w:val="004F3EBF"/>
    <w:rsid w:val="00501A08"/>
    <w:rsid w:val="00501C3B"/>
    <w:rsid w:val="00502578"/>
    <w:rsid w:val="0050285E"/>
    <w:rsid w:val="00507A26"/>
    <w:rsid w:val="00507AC0"/>
    <w:rsid w:val="005106AA"/>
    <w:rsid w:val="0051344E"/>
    <w:rsid w:val="0051553F"/>
    <w:rsid w:val="00520B2B"/>
    <w:rsid w:val="00522C9D"/>
    <w:rsid w:val="0052419F"/>
    <w:rsid w:val="00524475"/>
    <w:rsid w:val="00526E7F"/>
    <w:rsid w:val="005279FE"/>
    <w:rsid w:val="00530474"/>
    <w:rsid w:val="00534AAD"/>
    <w:rsid w:val="00537685"/>
    <w:rsid w:val="00537E40"/>
    <w:rsid w:val="005402F7"/>
    <w:rsid w:val="005447A5"/>
    <w:rsid w:val="00544E75"/>
    <w:rsid w:val="00547A65"/>
    <w:rsid w:val="00552E18"/>
    <w:rsid w:val="005530A8"/>
    <w:rsid w:val="00553B84"/>
    <w:rsid w:val="00556E6D"/>
    <w:rsid w:val="00562D1E"/>
    <w:rsid w:val="0056370A"/>
    <w:rsid w:val="005640D7"/>
    <w:rsid w:val="0056598F"/>
    <w:rsid w:val="00566056"/>
    <w:rsid w:val="00572605"/>
    <w:rsid w:val="00572D9A"/>
    <w:rsid w:val="005820B8"/>
    <w:rsid w:val="005876A8"/>
    <w:rsid w:val="005913B9"/>
    <w:rsid w:val="00594A06"/>
    <w:rsid w:val="005955B7"/>
    <w:rsid w:val="005961D9"/>
    <w:rsid w:val="00596E62"/>
    <w:rsid w:val="005A5F30"/>
    <w:rsid w:val="005A71AB"/>
    <w:rsid w:val="005A7EA0"/>
    <w:rsid w:val="005B2955"/>
    <w:rsid w:val="005B3746"/>
    <w:rsid w:val="005C17F9"/>
    <w:rsid w:val="005C189E"/>
    <w:rsid w:val="005D319F"/>
    <w:rsid w:val="005D74E8"/>
    <w:rsid w:val="005D7968"/>
    <w:rsid w:val="005E25E6"/>
    <w:rsid w:val="005E2F0D"/>
    <w:rsid w:val="005E5687"/>
    <w:rsid w:val="005E5AA5"/>
    <w:rsid w:val="005E5B15"/>
    <w:rsid w:val="005F0064"/>
    <w:rsid w:val="005F1659"/>
    <w:rsid w:val="005F1BD4"/>
    <w:rsid w:val="00600D94"/>
    <w:rsid w:val="006049FD"/>
    <w:rsid w:val="00614FAD"/>
    <w:rsid w:val="00616A6D"/>
    <w:rsid w:val="00620B11"/>
    <w:rsid w:val="00622509"/>
    <w:rsid w:val="00626F61"/>
    <w:rsid w:val="00632DA8"/>
    <w:rsid w:val="00633A26"/>
    <w:rsid w:val="00636CA6"/>
    <w:rsid w:val="00642F03"/>
    <w:rsid w:val="0064482E"/>
    <w:rsid w:val="00646D1F"/>
    <w:rsid w:val="00651FBA"/>
    <w:rsid w:val="0065546A"/>
    <w:rsid w:val="0065580D"/>
    <w:rsid w:val="00655ED0"/>
    <w:rsid w:val="00656E3D"/>
    <w:rsid w:val="006607A4"/>
    <w:rsid w:val="00660AF9"/>
    <w:rsid w:val="00663927"/>
    <w:rsid w:val="00666065"/>
    <w:rsid w:val="00667746"/>
    <w:rsid w:val="0067037E"/>
    <w:rsid w:val="00671D0B"/>
    <w:rsid w:val="006829B3"/>
    <w:rsid w:val="00683EE6"/>
    <w:rsid w:val="00686120"/>
    <w:rsid w:val="00692E30"/>
    <w:rsid w:val="00692FC4"/>
    <w:rsid w:val="00697F45"/>
    <w:rsid w:val="006A059B"/>
    <w:rsid w:val="006A17B3"/>
    <w:rsid w:val="006A24D5"/>
    <w:rsid w:val="006A49D3"/>
    <w:rsid w:val="006A4C9A"/>
    <w:rsid w:val="006B33D0"/>
    <w:rsid w:val="006B4AB5"/>
    <w:rsid w:val="006B75E9"/>
    <w:rsid w:val="006D1423"/>
    <w:rsid w:val="006D1C0B"/>
    <w:rsid w:val="006E3FE4"/>
    <w:rsid w:val="006E6D03"/>
    <w:rsid w:val="006F0EB5"/>
    <w:rsid w:val="006F1D5E"/>
    <w:rsid w:val="006F433E"/>
    <w:rsid w:val="006F51E4"/>
    <w:rsid w:val="006F61B0"/>
    <w:rsid w:val="00703FE9"/>
    <w:rsid w:val="007063E8"/>
    <w:rsid w:val="00707366"/>
    <w:rsid w:val="007125BA"/>
    <w:rsid w:val="007172A9"/>
    <w:rsid w:val="00720C26"/>
    <w:rsid w:val="00723A0B"/>
    <w:rsid w:val="00723AD8"/>
    <w:rsid w:val="007273A6"/>
    <w:rsid w:val="00731BA6"/>
    <w:rsid w:val="00734B55"/>
    <w:rsid w:val="00736E5E"/>
    <w:rsid w:val="00737ABA"/>
    <w:rsid w:val="0074259C"/>
    <w:rsid w:val="00745DFA"/>
    <w:rsid w:val="007465AD"/>
    <w:rsid w:val="00755622"/>
    <w:rsid w:val="00755E3E"/>
    <w:rsid w:val="00760500"/>
    <w:rsid w:val="00761F21"/>
    <w:rsid w:val="00766356"/>
    <w:rsid w:val="00766651"/>
    <w:rsid w:val="00767087"/>
    <w:rsid w:val="007673CE"/>
    <w:rsid w:val="00772F06"/>
    <w:rsid w:val="007809DE"/>
    <w:rsid w:val="00785354"/>
    <w:rsid w:val="0078588E"/>
    <w:rsid w:val="00793196"/>
    <w:rsid w:val="007936AB"/>
    <w:rsid w:val="00793AD8"/>
    <w:rsid w:val="00794916"/>
    <w:rsid w:val="00794B13"/>
    <w:rsid w:val="00795217"/>
    <w:rsid w:val="007A0655"/>
    <w:rsid w:val="007A30D7"/>
    <w:rsid w:val="007A3BDD"/>
    <w:rsid w:val="007A468C"/>
    <w:rsid w:val="007A4A13"/>
    <w:rsid w:val="007A58F7"/>
    <w:rsid w:val="007A61EB"/>
    <w:rsid w:val="007A71C9"/>
    <w:rsid w:val="007B11C4"/>
    <w:rsid w:val="007B25E3"/>
    <w:rsid w:val="007B2BF7"/>
    <w:rsid w:val="007B33A0"/>
    <w:rsid w:val="007B36DB"/>
    <w:rsid w:val="007B56CE"/>
    <w:rsid w:val="007B625F"/>
    <w:rsid w:val="007B630E"/>
    <w:rsid w:val="007B6556"/>
    <w:rsid w:val="007C0592"/>
    <w:rsid w:val="007C2C2A"/>
    <w:rsid w:val="007C5A00"/>
    <w:rsid w:val="007D01FF"/>
    <w:rsid w:val="007D2B13"/>
    <w:rsid w:val="007D6BEA"/>
    <w:rsid w:val="007D7E93"/>
    <w:rsid w:val="007E1950"/>
    <w:rsid w:val="007E382E"/>
    <w:rsid w:val="007E3CA8"/>
    <w:rsid w:val="007E6B49"/>
    <w:rsid w:val="007F02B6"/>
    <w:rsid w:val="007F6874"/>
    <w:rsid w:val="007F7502"/>
    <w:rsid w:val="007F7EF4"/>
    <w:rsid w:val="00807F09"/>
    <w:rsid w:val="00814CB3"/>
    <w:rsid w:val="00814E02"/>
    <w:rsid w:val="00815280"/>
    <w:rsid w:val="00817392"/>
    <w:rsid w:val="00821715"/>
    <w:rsid w:val="00821EEF"/>
    <w:rsid w:val="00824E0E"/>
    <w:rsid w:val="008259A8"/>
    <w:rsid w:val="00825D9B"/>
    <w:rsid w:val="0082792B"/>
    <w:rsid w:val="00832724"/>
    <w:rsid w:val="00832C5E"/>
    <w:rsid w:val="0083450C"/>
    <w:rsid w:val="008357AC"/>
    <w:rsid w:val="00835FF2"/>
    <w:rsid w:val="008409A0"/>
    <w:rsid w:val="0084304F"/>
    <w:rsid w:val="00843ADA"/>
    <w:rsid w:val="00844318"/>
    <w:rsid w:val="00845CAA"/>
    <w:rsid w:val="00846720"/>
    <w:rsid w:val="008535BA"/>
    <w:rsid w:val="00860664"/>
    <w:rsid w:val="0086072F"/>
    <w:rsid w:val="008629D6"/>
    <w:rsid w:val="00864939"/>
    <w:rsid w:val="00864BC7"/>
    <w:rsid w:val="00866B6C"/>
    <w:rsid w:val="008679E3"/>
    <w:rsid w:val="00872680"/>
    <w:rsid w:val="008727D0"/>
    <w:rsid w:val="00873861"/>
    <w:rsid w:val="0088047A"/>
    <w:rsid w:val="0088097E"/>
    <w:rsid w:val="00883909"/>
    <w:rsid w:val="00885D58"/>
    <w:rsid w:val="0089008F"/>
    <w:rsid w:val="00890188"/>
    <w:rsid w:val="00892B55"/>
    <w:rsid w:val="00892C46"/>
    <w:rsid w:val="00895AE3"/>
    <w:rsid w:val="008A1636"/>
    <w:rsid w:val="008A20C4"/>
    <w:rsid w:val="008A24BB"/>
    <w:rsid w:val="008A388D"/>
    <w:rsid w:val="008A5733"/>
    <w:rsid w:val="008B2CDE"/>
    <w:rsid w:val="008B429A"/>
    <w:rsid w:val="008B671A"/>
    <w:rsid w:val="008C0174"/>
    <w:rsid w:val="008C0FE9"/>
    <w:rsid w:val="008C7BFB"/>
    <w:rsid w:val="008D1B33"/>
    <w:rsid w:val="008D2683"/>
    <w:rsid w:val="008D4292"/>
    <w:rsid w:val="008D6AE7"/>
    <w:rsid w:val="008E41B9"/>
    <w:rsid w:val="008E6E31"/>
    <w:rsid w:val="008E7CC1"/>
    <w:rsid w:val="008F03AE"/>
    <w:rsid w:val="008F441A"/>
    <w:rsid w:val="008F59A3"/>
    <w:rsid w:val="00904D84"/>
    <w:rsid w:val="00906E35"/>
    <w:rsid w:val="00912B5A"/>
    <w:rsid w:val="00915F6B"/>
    <w:rsid w:val="009213CD"/>
    <w:rsid w:val="00923F83"/>
    <w:rsid w:val="0092711E"/>
    <w:rsid w:val="009276DC"/>
    <w:rsid w:val="00927D23"/>
    <w:rsid w:val="00931708"/>
    <w:rsid w:val="00933A91"/>
    <w:rsid w:val="00933DAE"/>
    <w:rsid w:val="009350A3"/>
    <w:rsid w:val="0093607C"/>
    <w:rsid w:val="00937050"/>
    <w:rsid w:val="00937C59"/>
    <w:rsid w:val="009404FB"/>
    <w:rsid w:val="0094157B"/>
    <w:rsid w:val="009424EA"/>
    <w:rsid w:val="009558E3"/>
    <w:rsid w:val="00955D70"/>
    <w:rsid w:val="009562B3"/>
    <w:rsid w:val="009564EA"/>
    <w:rsid w:val="00956B2F"/>
    <w:rsid w:val="00956F79"/>
    <w:rsid w:val="00962373"/>
    <w:rsid w:val="00964B5E"/>
    <w:rsid w:val="00965737"/>
    <w:rsid w:val="00965D55"/>
    <w:rsid w:val="00971CF3"/>
    <w:rsid w:val="00982987"/>
    <w:rsid w:val="00984AE8"/>
    <w:rsid w:val="00984BBC"/>
    <w:rsid w:val="009853AB"/>
    <w:rsid w:val="00985D05"/>
    <w:rsid w:val="00985E34"/>
    <w:rsid w:val="00992A3F"/>
    <w:rsid w:val="00992E40"/>
    <w:rsid w:val="00994ABB"/>
    <w:rsid w:val="009960D3"/>
    <w:rsid w:val="00997436"/>
    <w:rsid w:val="009B3A69"/>
    <w:rsid w:val="009B53A8"/>
    <w:rsid w:val="009C3248"/>
    <w:rsid w:val="009C4450"/>
    <w:rsid w:val="009C6C9F"/>
    <w:rsid w:val="009C6FB6"/>
    <w:rsid w:val="009C74EB"/>
    <w:rsid w:val="009C7B42"/>
    <w:rsid w:val="009D6E6B"/>
    <w:rsid w:val="009E6425"/>
    <w:rsid w:val="009F4AE0"/>
    <w:rsid w:val="009F5022"/>
    <w:rsid w:val="009F5A4A"/>
    <w:rsid w:val="009F75B1"/>
    <w:rsid w:val="00A01A31"/>
    <w:rsid w:val="00A07E55"/>
    <w:rsid w:val="00A1417B"/>
    <w:rsid w:val="00A208DE"/>
    <w:rsid w:val="00A20A71"/>
    <w:rsid w:val="00A21332"/>
    <w:rsid w:val="00A220C8"/>
    <w:rsid w:val="00A26195"/>
    <w:rsid w:val="00A272E6"/>
    <w:rsid w:val="00A30863"/>
    <w:rsid w:val="00A340E0"/>
    <w:rsid w:val="00A35C20"/>
    <w:rsid w:val="00A42FAC"/>
    <w:rsid w:val="00A47612"/>
    <w:rsid w:val="00A501CB"/>
    <w:rsid w:val="00A51640"/>
    <w:rsid w:val="00A5565E"/>
    <w:rsid w:val="00A55A3D"/>
    <w:rsid w:val="00A575DF"/>
    <w:rsid w:val="00A57710"/>
    <w:rsid w:val="00A676AA"/>
    <w:rsid w:val="00A70544"/>
    <w:rsid w:val="00A717E9"/>
    <w:rsid w:val="00A7332A"/>
    <w:rsid w:val="00A75294"/>
    <w:rsid w:val="00A757FC"/>
    <w:rsid w:val="00A82ACA"/>
    <w:rsid w:val="00A82DFE"/>
    <w:rsid w:val="00A8433A"/>
    <w:rsid w:val="00A91727"/>
    <w:rsid w:val="00A91782"/>
    <w:rsid w:val="00A92E4A"/>
    <w:rsid w:val="00A97396"/>
    <w:rsid w:val="00AA1657"/>
    <w:rsid w:val="00AA1AE4"/>
    <w:rsid w:val="00AA252A"/>
    <w:rsid w:val="00AB35AA"/>
    <w:rsid w:val="00AB7BA1"/>
    <w:rsid w:val="00AB7E12"/>
    <w:rsid w:val="00AC1100"/>
    <w:rsid w:val="00AC2898"/>
    <w:rsid w:val="00AC2ED2"/>
    <w:rsid w:val="00AC41E1"/>
    <w:rsid w:val="00AC5F43"/>
    <w:rsid w:val="00AD6523"/>
    <w:rsid w:val="00AD654C"/>
    <w:rsid w:val="00AD78BF"/>
    <w:rsid w:val="00AD7E3D"/>
    <w:rsid w:val="00AE1596"/>
    <w:rsid w:val="00AE541A"/>
    <w:rsid w:val="00AE560E"/>
    <w:rsid w:val="00AF1896"/>
    <w:rsid w:val="00AF4E81"/>
    <w:rsid w:val="00AF68A0"/>
    <w:rsid w:val="00B0155F"/>
    <w:rsid w:val="00B04223"/>
    <w:rsid w:val="00B07D0A"/>
    <w:rsid w:val="00B07F83"/>
    <w:rsid w:val="00B13F2C"/>
    <w:rsid w:val="00B15957"/>
    <w:rsid w:val="00B15DBB"/>
    <w:rsid w:val="00B16195"/>
    <w:rsid w:val="00B22143"/>
    <w:rsid w:val="00B3180E"/>
    <w:rsid w:val="00B33011"/>
    <w:rsid w:val="00B34051"/>
    <w:rsid w:val="00B44A3E"/>
    <w:rsid w:val="00B516FF"/>
    <w:rsid w:val="00B51799"/>
    <w:rsid w:val="00B5557D"/>
    <w:rsid w:val="00B56BAA"/>
    <w:rsid w:val="00B6344B"/>
    <w:rsid w:val="00B64822"/>
    <w:rsid w:val="00B65582"/>
    <w:rsid w:val="00B708FF"/>
    <w:rsid w:val="00B70BD6"/>
    <w:rsid w:val="00B74055"/>
    <w:rsid w:val="00B76B95"/>
    <w:rsid w:val="00B81DA2"/>
    <w:rsid w:val="00B82460"/>
    <w:rsid w:val="00B916E3"/>
    <w:rsid w:val="00B950A1"/>
    <w:rsid w:val="00BA0D0B"/>
    <w:rsid w:val="00BA1AF1"/>
    <w:rsid w:val="00BA2F6F"/>
    <w:rsid w:val="00BA33E2"/>
    <w:rsid w:val="00BA6554"/>
    <w:rsid w:val="00BA6F57"/>
    <w:rsid w:val="00BB13A7"/>
    <w:rsid w:val="00BB17BB"/>
    <w:rsid w:val="00BB1D53"/>
    <w:rsid w:val="00BB49C8"/>
    <w:rsid w:val="00BC3168"/>
    <w:rsid w:val="00BC4A4E"/>
    <w:rsid w:val="00BC5D52"/>
    <w:rsid w:val="00BC786A"/>
    <w:rsid w:val="00BD0C9C"/>
    <w:rsid w:val="00BD1A9D"/>
    <w:rsid w:val="00BD250B"/>
    <w:rsid w:val="00BD3DBA"/>
    <w:rsid w:val="00BD6D92"/>
    <w:rsid w:val="00BE0105"/>
    <w:rsid w:val="00BE0E84"/>
    <w:rsid w:val="00BE1920"/>
    <w:rsid w:val="00BE1995"/>
    <w:rsid w:val="00BE328B"/>
    <w:rsid w:val="00BE4E97"/>
    <w:rsid w:val="00BE547D"/>
    <w:rsid w:val="00BF13F7"/>
    <w:rsid w:val="00BF1DE5"/>
    <w:rsid w:val="00BF4D38"/>
    <w:rsid w:val="00C07EA7"/>
    <w:rsid w:val="00C12F3D"/>
    <w:rsid w:val="00C14473"/>
    <w:rsid w:val="00C1661D"/>
    <w:rsid w:val="00C16E86"/>
    <w:rsid w:val="00C220CC"/>
    <w:rsid w:val="00C3537C"/>
    <w:rsid w:val="00C42BE8"/>
    <w:rsid w:val="00C451DA"/>
    <w:rsid w:val="00C466FE"/>
    <w:rsid w:val="00C5015C"/>
    <w:rsid w:val="00C51BCD"/>
    <w:rsid w:val="00C520FA"/>
    <w:rsid w:val="00C522EB"/>
    <w:rsid w:val="00C5322F"/>
    <w:rsid w:val="00C54286"/>
    <w:rsid w:val="00C5580E"/>
    <w:rsid w:val="00C565A3"/>
    <w:rsid w:val="00C64C96"/>
    <w:rsid w:val="00C715EF"/>
    <w:rsid w:val="00C74C27"/>
    <w:rsid w:val="00C85D9E"/>
    <w:rsid w:val="00C878EC"/>
    <w:rsid w:val="00C90A60"/>
    <w:rsid w:val="00C91D2E"/>
    <w:rsid w:val="00C977DE"/>
    <w:rsid w:val="00CA3A46"/>
    <w:rsid w:val="00CA5BC8"/>
    <w:rsid w:val="00CA5F1A"/>
    <w:rsid w:val="00CA6ABD"/>
    <w:rsid w:val="00CB2F5A"/>
    <w:rsid w:val="00CB7D59"/>
    <w:rsid w:val="00CC05AC"/>
    <w:rsid w:val="00CC555E"/>
    <w:rsid w:val="00CC5D2F"/>
    <w:rsid w:val="00CC6B9E"/>
    <w:rsid w:val="00CD0DEB"/>
    <w:rsid w:val="00CD2BA1"/>
    <w:rsid w:val="00CD3D02"/>
    <w:rsid w:val="00CD56FF"/>
    <w:rsid w:val="00CE0438"/>
    <w:rsid w:val="00CE05BE"/>
    <w:rsid w:val="00CE0B92"/>
    <w:rsid w:val="00CE1487"/>
    <w:rsid w:val="00CE15D0"/>
    <w:rsid w:val="00CE2517"/>
    <w:rsid w:val="00CE31A5"/>
    <w:rsid w:val="00CE3816"/>
    <w:rsid w:val="00CE70F2"/>
    <w:rsid w:val="00CF051D"/>
    <w:rsid w:val="00CF2A56"/>
    <w:rsid w:val="00CF38E7"/>
    <w:rsid w:val="00CF52CE"/>
    <w:rsid w:val="00CF5B5B"/>
    <w:rsid w:val="00CF6EB0"/>
    <w:rsid w:val="00D10071"/>
    <w:rsid w:val="00D123C0"/>
    <w:rsid w:val="00D12E43"/>
    <w:rsid w:val="00D14B3B"/>
    <w:rsid w:val="00D2218A"/>
    <w:rsid w:val="00D2332E"/>
    <w:rsid w:val="00D246AB"/>
    <w:rsid w:val="00D26534"/>
    <w:rsid w:val="00D32EAF"/>
    <w:rsid w:val="00D33256"/>
    <w:rsid w:val="00D339A4"/>
    <w:rsid w:val="00D35788"/>
    <w:rsid w:val="00D37F83"/>
    <w:rsid w:val="00D40971"/>
    <w:rsid w:val="00D415A8"/>
    <w:rsid w:val="00D44E79"/>
    <w:rsid w:val="00D4698E"/>
    <w:rsid w:val="00D50F26"/>
    <w:rsid w:val="00D52878"/>
    <w:rsid w:val="00D52A38"/>
    <w:rsid w:val="00D55B1C"/>
    <w:rsid w:val="00D57DF2"/>
    <w:rsid w:val="00D6161B"/>
    <w:rsid w:val="00D64CAD"/>
    <w:rsid w:val="00D70117"/>
    <w:rsid w:val="00D70DC3"/>
    <w:rsid w:val="00D7134D"/>
    <w:rsid w:val="00D71B34"/>
    <w:rsid w:val="00D74D75"/>
    <w:rsid w:val="00D76068"/>
    <w:rsid w:val="00D77C42"/>
    <w:rsid w:val="00D8022A"/>
    <w:rsid w:val="00D8028B"/>
    <w:rsid w:val="00D81916"/>
    <w:rsid w:val="00D82D72"/>
    <w:rsid w:val="00D83689"/>
    <w:rsid w:val="00D91ABB"/>
    <w:rsid w:val="00DA4B81"/>
    <w:rsid w:val="00DB0B3D"/>
    <w:rsid w:val="00DB2E63"/>
    <w:rsid w:val="00DB7E15"/>
    <w:rsid w:val="00DC1627"/>
    <w:rsid w:val="00DC2244"/>
    <w:rsid w:val="00DC3773"/>
    <w:rsid w:val="00DC5059"/>
    <w:rsid w:val="00DC6B0E"/>
    <w:rsid w:val="00DE0EBF"/>
    <w:rsid w:val="00DE3137"/>
    <w:rsid w:val="00DE6B96"/>
    <w:rsid w:val="00DE6D33"/>
    <w:rsid w:val="00DF0F93"/>
    <w:rsid w:val="00DF3BCD"/>
    <w:rsid w:val="00DF4E6A"/>
    <w:rsid w:val="00E019E2"/>
    <w:rsid w:val="00E051C8"/>
    <w:rsid w:val="00E100B4"/>
    <w:rsid w:val="00E16C89"/>
    <w:rsid w:val="00E22110"/>
    <w:rsid w:val="00E22554"/>
    <w:rsid w:val="00E23833"/>
    <w:rsid w:val="00E23CCE"/>
    <w:rsid w:val="00E25328"/>
    <w:rsid w:val="00E308A6"/>
    <w:rsid w:val="00E31A97"/>
    <w:rsid w:val="00E31D0A"/>
    <w:rsid w:val="00E33EB8"/>
    <w:rsid w:val="00E34B47"/>
    <w:rsid w:val="00E4461A"/>
    <w:rsid w:val="00E5006E"/>
    <w:rsid w:val="00E50B0A"/>
    <w:rsid w:val="00E51BA8"/>
    <w:rsid w:val="00E5427C"/>
    <w:rsid w:val="00E601D7"/>
    <w:rsid w:val="00E61ACC"/>
    <w:rsid w:val="00E62446"/>
    <w:rsid w:val="00E63843"/>
    <w:rsid w:val="00E73D5C"/>
    <w:rsid w:val="00E74E77"/>
    <w:rsid w:val="00E75B01"/>
    <w:rsid w:val="00E82429"/>
    <w:rsid w:val="00E8669A"/>
    <w:rsid w:val="00E86A7B"/>
    <w:rsid w:val="00E937FA"/>
    <w:rsid w:val="00E9567A"/>
    <w:rsid w:val="00EA017E"/>
    <w:rsid w:val="00EA15D6"/>
    <w:rsid w:val="00EA286E"/>
    <w:rsid w:val="00EA35ED"/>
    <w:rsid w:val="00EA6CD8"/>
    <w:rsid w:val="00EB27EE"/>
    <w:rsid w:val="00EB357F"/>
    <w:rsid w:val="00EB581F"/>
    <w:rsid w:val="00EC53D4"/>
    <w:rsid w:val="00EC54F1"/>
    <w:rsid w:val="00EC7F5A"/>
    <w:rsid w:val="00ED0C88"/>
    <w:rsid w:val="00ED2095"/>
    <w:rsid w:val="00ED6173"/>
    <w:rsid w:val="00ED6AEE"/>
    <w:rsid w:val="00EF6104"/>
    <w:rsid w:val="00F02FCF"/>
    <w:rsid w:val="00F037EA"/>
    <w:rsid w:val="00F07C4A"/>
    <w:rsid w:val="00F10612"/>
    <w:rsid w:val="00F161B7"/>
    <w:rsid w:val="00F177A3"/>
    <w:rsid w:val="00F20C43"/>
    <w:rsid w:val="00F26E65"/>
    <w:rsid w:val="00F3221A"/>
    <w:rsid w:val="00F34B79"/>
    <w:rsid w:val="00F34C43"/>
    <w:rsid w:val="00F356A8"/>
    <w:rsid w:val="00F35DA7"/>
    <w:rsid w:val="00F37FA7"/>
    <w:rsid w:val="00F410D9"/>
    <w:rsid w:val="00F4157A"/>
    <w:rsid w:val="00F430E9"/>
    <w:rsid w:val="00F4327E"/>
    <w:rsid w:val="00F47BEE"/>
    <w:rsid w:val="00F52C99"/>
    <w:rsid w:val="00F54AA9"/>
    <w:rsid w:val="00F55B70"/>
    <w:rsid w:val="00F55EAB"/>
    <w:rsid w:val="00F63E29"/>
    <w:rsid w:val="00F64853"/>
    <w:rsid w:val="00F6688D"/>
    <w:rsid w:val="00F6786F"/>
    <w:rsid w:val="00F710FF"/>
    <w:rsid w:val="00F817C2"/>
    <w:rsid w:val="00F845FE"/>
    <w:rsid w:val="00F84930"/>
    <w:rsid w:val="00F84F0F"/>
    <w:rsid w:val="00F92B9D"/>
    <w:rsid w:val="00F93E68"/>
    <w:rsid w:val="00F94929"/>
    <w:rsid w:val="00F94F48"/>
    <w:rsid w:val="00F975BA"/>
    <w:rsid w:val="00FA5CB4"/>
    <w:rsid w:val="00FA74D9"/>
    <w:rsid w:val="00FA7565"/>
    <w:rsid w:val="00FA7A10"/>
    <w:rsid w:val="00FB1F50"/>
    <w:rsid w:val="00FB6F36"/>
    <w:rsid w:val="00FC037A"/>
    <w:rsid w:val="00FC038B"/>
    <w:rsid w:val="00FC09D6"/>
    <w:rsid w:val="00FC1BB3"/>
    <w:rsid w:val="00FC335B"/>
    <w:rsid w:val="00FC3D16"/>
    <w:rsid w:val="00FC7045"/>
    <w:rsid w:val="00FC789B"/>
    <w:rsid w:val="00FD54D7"/>
    <w:rsid w:val="00FD56E0"/>
    <w:rsid w:val="00FD6E9B"/>
    <w:rsid w:val="00FD7E9A"/>
    <w:rsid w:val="00FE1451"/>
    <w:rsid w:val="00FE41A8"/>
    <w:rsid w:val="00FF1174"/>
    <w:rsid w:val="00FF1CA2"/>
    <w:rsid w:val="00FF3185"/>
    <w:rsid w:val="00FF4E8D"/>
    <w:rsid w:val="00FF6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2CDE"/>
    <w:rPr>
      <w:sz w:val="18"/>
      <w:szCs w:val="18"/>
    </w:rPr>
  </w:style>
  <w:style w:type="character" w:customStyle="1" w:styleId="BalloonTextChar">
    <w:name w:val="Balloon Text Char"/>
    <w:basedOn w:val="DefaultParagraphFont"/>
    <w:link w:val="BalloonText"/>
    <w:uiPriority w:val="99"/>
    <w:semiHidden/>
    <w:rsid w:val="008B2CDE"/>
    <w:rPr>
      <w:sz w:val="18"/>
      <w:szCs w:val="18"/>
    </w:rPr>
  </w:style>
  <w:style w:type="character" w:styleId="Hyperlink">
    <w:name w:val="Hyperlink"/>
    <w:basedOn w:val="DefaultParagraphFont"/>
    <w:uiPriority w:val="99"/>
    <w:unhideWhenUsed/>
    <w:rsid w:val="005E5AA5"/>
    <w:rPr>
      <w:color w:val="0000FF" w:themeColor="hyperlink"/>
      <w:u w:val="single"/>
    </w:rPr>
  </w:style>
  <w:style w:type="character" w:styleId="UnresolvedMention">
    <w:name w:val="Unresolved Mention"/>
    <w:basedOn w:val="DefaultParagraphFont"/>
    <w:uiPriority w:val="99"/>
    <w:semiHidden/>
    <w:unhideWhenUsed/>
    <w:rsid w:val="005E5AA5"/>
    <w:rPr>
      <w:color w:val="605E5C"/>
      <w:shd w:val="clear" w:color="auto" w:fill="E1DFDD"/>
    </w:rPr>
  </w:style>
  <w:style w:type="paragraph" w:styleId="ListParagraph">
    <w:name w:val="List Paragraph"/>
    <w:basedOn w:val="Normal"/>
    <w:uiPriority w:val="34"/>
    <w:qFormat/>
    <w:rsid w:val="005E5AA5"/>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00530">
      <w:bodyDiv w:val="1"/>
      <w:marLeft w:val="0"/>
      <w:marRight w:val="0"/>
      <w:marTop w:val="0"/>
      <w:marBottom w:val="0"/>
      <w:divBdr>
        <w:top w:val="none" w:sz="0" w:space="0" w:color="auto"/>
        <w:left w:val="none" w:sz="0" w:space="0" w:color="auto"/>
        <w:bottom w:val="none" w:sz="0" w:space="0" w:color="auto"/>
        <w:right w:val="none" w:sz="0" w:space="0" w:color="auto"/>
      </w:divBdr>
    </w:div>
    <w:div w:id="1850018158">
      <w:bodyDiv w:val="1"/>
      <w:marLeft w:val="0"/>
      <w:marRight w:val="0"/>
      <w:marTop w:val="0"/>
      <w:marBottom w:val="0"/>
      <w:divBdr>
        <w:top w:val="none" w:sz="0" w:space="0" w:color="auto"/>
        <w:left w:val="none" w:sz="0" w:space="0" w:color="auto"/>
        <w:bottom w:val="none" w:sz="0" w:space="0" w:color="auto"/>
        <w:right w:val="none" w:sz="0" w:space="0" w:color="auto"/>
      </w:divBdr>
    </w:div>
    <w:div w:id="2071270096">
      <w:bodyDiv w:val="1"/>
      <w:marLeft w:val="0"/>
      <w:marRight w:val="0"/>
      <w:marTop w:val="0"/>
      <w:marBottom w:val="0"/>
      <w:divBdr>
        <w:top w:val="none" w:sz="0" w:space="0" w:color="auto"/>
        <w:left w:val="none" w:sz="0" w:space="0" w:color="auto"/>
        <w:bottom w:val="none" w:sz="0" w:space="0" w:color="auto"/>
        <w:right w:val="none" w:sz="0" w:space="0" w:color="auto"/>
      </w:divBdr>
    </w:div>
    <w:div w:id="207593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2020-11-30T16:33:00Z</dcterms:created>
  <dcterms:modified xsi:type="dcterms:W3CDTF">2020-12-08T19:15:00Z</dcterms:modified>
</cp:coreProperties>
</file>