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0B519" w14:textId="793E6AA5" w:rsidR="00B76397" w:rsidRDefault="00B76397" w:rsidP="0046454C">
      <w:pPr>
        <w:pStyle w:val="NoSpacing"/>
        <w:ind w:left="720" w:hanging="720"/>
        <w:jc w:val="center"/>
      </w:pPr>
      <w:r w:rsidRPr="007756E2">
        <w:rPr>
          <w:rFonts w:ascii="Open Sans" w:hAnsi="Open Sans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C6AC2A1" wp14:editId="06B992FA">
            <wp:simplePos x="0" y="0"/>
            <wp:positionH relativeFrom="column">
              <wp:posOffset>2460061</wp:posOffset>
            </wp:positionH>
            <wp:positionV relativeFrom="paragraph">
              <wp:posOffset>0</wp:posOffset>
            </wp:positionV>
            <wp:extent cx="881595" cy="767558"/>
            <wp:effectExtent l="0" t="0" r="0" b="0"/>
            <wp:wrapTight wrapText="bothSides">
              <wp:wrapPolygon edited="0">
                <wp:start x="0" y="0"/>
                <wp:lineTo x="0" y="21099"/>
                <wp:lineTo x="21164" y="21099"/>
                <wp:lineTo x="21164" y="0"/>
                <wp:lineTo x="0" y="0"/>
              </wp:wrapPolygon>
            </wp:wrapTight>
            <wp:docPr id="1" name="Picture 1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ic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595" cy="767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603C2D" w14:textId="77777777" w:rsidR="00B76397" w:rsidRPr="00D3470F" w:rsidRDefault="00B76397" w:rsidP="00B76397"/>
    <w:p w14:paraId="26F157C0" w14:textId="77777777" w:rsidR="00B76397" w:rsidRPr="00D3470F" w:rsidRDefault="00B76397" w:rsidP="00B76397"/>
    <w:p w14:paraId="13C02C95" w14:textId="77777777" w:rsidR="00B76397" w:rsidRPr="00D3470F" w:rsidRDefault="00B76397" w:rsidP="00B76397"/>
    <w:p w14:paraId="4E7AFCB6" w14:textId="77777777" w:rsidR="00B76397" w:rsidRDefault="00B76397" w:rsidP="00B76397"/>
    <w:p w14:paraId="5F3DAEE0" w14:textId="385D43AD" w:rsidR="00B76397" w:rsidRDefault="00B76397" w:rsidP="00B76397">
      <w:pPr>
        <w:jc w:val="center"/>
        <w:rPr>
          <w:rFonts w:ascii="Open Sans" w:hAnsi="Open Sans" w:cs="Open Sans"/>
          <w:b/>
          <w:bCs/>
          <w:sz w:val="36"/>
          <w:szCs w:val="36"/>
        </w:rPr>
      </w:pPr>
      <w:proofErr w:type="spellStart"/>
      <w:r>
        <w:rPr>
          <w:rFonts w:ascii="Open Sans" w:hAnsi="Open Sans" w:cs="Open Sans"/>
          <w:b/>
          <w:bCs/>
          <w:sz w:val="36"/>
          <w:szCs w:val="36"/>
        </w:rPr>
        <w:t>Zenvo</w:t>
      </w:r>
      <w:proofErr w:type="spellEnd"/>
      <w:r>
        <w:rPr>
          <w:rFonts w:ascii="Open Sans" w:hAnsi="Open Sans" w:cs="Open Sans"/>
          <w:b/>
          <w:bCs/>
          <w:sz w:val="36"/>
          <w:szCs w:val="36"/>
        </w:rPr>
        <w:t xml:space="preserve"> Automotive </w:t>
      </w:r>
      <w:r w:rsidR="00A11CE9">
        <w:rPr>
          <w:rFonts w:ascii="Open Sans" w:hAnsi="Open Sans" w:cs="Open Sans"/>
          <w:b/>
          <w:bCs/>
          <w:sz w:val="36"/>
          <w:szCs w:val="36"/>
        </w:rPr>
        <w:t xml:space="preserve">announce Aurora, an all-new V12 powered </w:t>
      </w:r>
      <w:proofErr w:type="spellStart"/>
      <w:r w:rsidR="00A11CE9">
        <w:rPr>
          <w:rFonts w:ascii="Open Sans" w:hAnsi="Open Sans" w:cs="Open Sans"/>
          <w:b/>
          <w:bCs/>
          <w:sz w:val="36"/>
          <w:szCs w:val="36"/>
        </w:rPr>
        <w:t>hypercar</w:t>
      </w:r>
      <w:proofErr w:type="spellEnd"/>
    </w:p>
    <w:p w14:paraId="5B2467B6" w14:textId="1848374C" w:rsidR="005908EA" w:rsidRDefault="005908EA"/>
    <w:p w14:paraId="257E141C" w14:textId="70D6442B" w:rsidR="00B76397" w:rsidRDefault="00B76397"/>
    <w:p w14:paraId="5E1C6E2E" w14:textId="6F8C066F" w:rsidR="002416A5" w:rsidRPr="00A11CE9" w:rsidRDefault="00A11CE9" w:rsidP="00E06C4A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A11CE9">
        <w:rPr>
          <w:rFonts w:ascii="Open Sans" w:hAnsi="Open Sans" w:cs="Open Sans"/>
        </w:rPr>
        <w:t xml:space="preserve">All-new car signals long-term intentions for </w:t>
      </w:r>
      <w:proofErr w:type="spellStart"/>
      <w:r w:rsidRPr="00A11CE9">
        <w:rPr>
          <w:rFonts w:ascii="Open Sans" w:hAnsi="Open Sans" w:cs="Open Sans"/>
        </w:rPr>
        <w:t>Zenvo</w:t>
      </w:r>
      <w:proofErr w:type="spellEnd"/>
      <w:r w:rsidRPr="00A11CE9">
        <w:rPr>
          <w:rFonts w:ascii="Open Sans" w:hAnsi="Open Sans" w:cs="Open Sans"/>
        </w:rPr>
        <w:t xml:space="preserve"> Automotive</w:t>
      </w:r>
    </w:p>
    <w:p w14:paraId="23F52343" w14:textId="0D6A296F" w:rsidR="00310A31" w:rsidRPr="00F7335B" w:rsidRDefault="00F7335B" w:rsidP="00B76397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F7335B">
        <w:rPr>
          <w:rFonts w:ascii="Open Sans" w:hAnsi="Open Sans" w:cs="Open Sans"/>
        </w:rPr>
        <w:t xml:space="preserve">Aurora </w:t>
      </w:r>
      <w:proofErr w:type="spellStart"/>
      <w:r w:rsidRPr="00F7335B">
        <w:rPr>
          <w:rFonts w:ascii="Open Sans" w:hAnsi="Open Sans" w:cs="Open Sans"/>
        </w:rPr>
        <w:t>Agil</w:t>
      </w:r>
      <w:proofErr w:type="spellEnd"/>
      <w:r w:rsidRPr="00F7335B">
        <w:rPr>
          <w:rFonts w:ascii="Open Sans" w:hAnsi="Open Sans" w:cs="Open Sans"/>
        </w:rPr>
        <w:t xml:space="preserve"> (Agile) and T</w:t>
      </w:r>
      <w:r w:rsidR="00DD6175">
        <w:rPr>
          <w:rFonts w:ascii="Open Sans" w:hAnsi="Open Sans" w:cs="Open Sans"/>
        </w:rPr>
        <w:t>u</w:t>
      </w:r>
      <w:r w:rsidRPr="00F7335B">
        <w:rPr>
          <w:rFonts w:ascii="Open Sans" w:hAnsi="Open Sans" w:cs="Open Sans"/>
        </w:rPr>
        <w:t>r (Tour) models will offer GT and track focused options</w:t>
      </w:r>
    </w:p>
    <w:p w14:paraId="74EA487A" w14:textId="3571910A" w:rsidR="003B78DE" w:rsidRDefault="00F7335B" w:rsidP="00B76397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Just 100 </w:t>
      </w:r>
      <w:proofErr w:type="spellStart"/>
      <w:r>
        <w:rPr>
          <w:rFonts w:ascii="Open Sans" w:hAnsi="Open Sans" w:cs="Open Sans"/>
        </w:rPr>
        <w:t>Zenvo</w:t>
      </w:r>
      <w:proofErr w:type="spellEnd"/>
      <w:r>
        <w:rPr>
          <w:rFonts w:ascii="Open Sans" w:hAnsi="Open Sans" w:cs="Open Sans"/>
        </w:rPr>
        <w:t xml:space="preserve"> Aurora models will be built with over 30% already reserved</w:t>
      </w:r>
    </w:p>
    <w:p w14:paraId="0A172BEC" w14:textId="0E8B7B3A" w:rsidR="00F7335B" w:rsidRDefault="00F7335B" w:rsidP="00F7335B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Bespoke V12 engine will spearhead the drive train line up for all future </w:t>
      </w:r>
      <w:proofErr w:type="spellStart"/>
      <w:r>
        <w:rPr>
          <w:rFonts w:ascii="Open Sans" w:hAnsi="Open Sans" w:cs="Open Sans"/>
        </w:rPr>
        <w:t>Zenvo</w:t>
      </w:r>
      <w:proofErr w:type="spellEnd"/>
      <w:r>
        <w:rPr>
          <w:rFonts w:ascii="Open Sans" w:hAnsi="Open Sans" w:cs="Open Sans"/>
        </w:rPr>
        <w:t xml:space="preserve"> models</w:t>
      </w:r>
    </w:p>
    <w:p w14:paraId="35FCB4A2" w14:textId="1FDA6BFD" w:rsidR="00F7335B" w:rsidRDefault="00F7335B" w:rsidP="00F7335B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High-profile commercial partnerships form the </w:t>
      </w:r>
      <w:r w:rsidR="00E50846">
        <w:rPr>
          <w:rFonts w:ascii="Open Sans" w:hAnsi="Open Sans" w:cs="Open Sans"/>
        </w:rPr>
        <w:t>backbone</w:t>
      </w:r>
      <w:r>
        <w:rPr>
          <w:rFonts w:ascii="Open Sans" w:hAnsi="Open Sans" w:cs="Open Sans"/>
        </w:rPr>
        <w:t xml:space="preserve"> of </w:t>
      </w:r>
      <w:r w:rsidR="00E50846">
        <w:rPr>
          <w:rFonts w:ascii="Open Sans" w:hAnsi="Open Sans" w:cs="Open Sans"/>
        </w:rPr>
        <w:t>a ten-year</w:t>
      </w:r>
      <w:r>
        <w:rPr>
          <w:rFonts w:ascii="Open Sans" w:hAnsi="Open Sans" w:cs="Open Sans"/>
        </w:rPr>
        <w:t xml:space="preserve"> plan to grow </w:t>
      </w:r>
      <w:proofErr w:type="spellStart"/>
      <w:r>
        <w:rPr>
          <w:rFonts w:ascii="Open Sans" w:hAnsi="Open Sans" w:cs="Open Sans"/>
        </w:rPr>
        <w:t>Zenvo</w:t>
      </w:r>
      <w:proofErr w:type="spellEnd"/>
      <w:r>
        <w:rPr>
          <w:rFonts w:ascii="Open Sans" w:hAnsi="Open Sans" w:cs="Open Sans"/>
        </w:rPr>
        <w:t xml:space="preserve"> </w:t>
      </w:r>
      <w:proofErr w:type="gramStart"/>
      <w:r>
        <w:rPr>
          <w:rFonts w:ascii="Open Sans" w:hAnsi="Open Sans" w:cs="Open Sans"/>
        </w:rPr>
        <w:t>in to</w:t>
      </w:r>
      <w:proofErr w:type="gramEnd"/>
      <w:r>
        <w:rPr>
          <w:rFonts w:ascii="Open Sans" w:hAnsi="Open Sans" w:cs="Open Sans"/>
        </w:rPr>
        <w:t xml:space="preserve"> a </w:t>
      </w:r>
      <w:r w:rsidR="00E50846">
        <w:rPr>
          <w:rFonts w:ascii="Open Sans" w:hAnsi="Open Sans" w:cs="Open Sans"/>
        </w:rPr>
        <w:t xml:space="preserve">leading </w:t>
      </w:r>
      <w:r>
        <w:rPr>
          <w:rFonts w:ascii="Open Sans" w:hAnsi="Open Sans" w:cs="Open Sans"/>
        </w:rPr>
        <w:t>global brand</w:t>
      </w:r>
    </w:p>
    <w:p w14:paraId="48BC396A" w14:textId="662C0713" w:rsidR="00E830F5" w:rsidRDefault="005E2C66" w:rsidP="00E830F5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G</w:t>
      </w:r>
      <w:r w:rsidR="00E830F5" w:rsidRPr="00E830F5">
        <w:rPr>
          <w:rFonts w:ascii="Open Sans" w:hAnsi="Open Sans" w:cs="Open Sans"/>
        </w:rPr>
        <w:t>lobally revealed this August</w:t>
      </w:r>
    </w:p>
    <w:p w14:paraId="6530FA9A" w14:textId="102E9478" w:rsidR="00F12200" w:rsidRPr="00E830F5" w:rsidRDefault="00F12200" w:rsidP="00E830F5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Aur</w:t>
      </w:r>
      <w:r w:rsidR="005E2C66">
        <w:rPr>
          <w:rFonts w:ascii="Open Sans" w:hAnsi="Open Sans" w:cs="Open Sans"/>
        </w:rPr>
        <w:t>o</w:t>
      </w:r>
      <w:r>
        <w:rPr>
          <w:rFonts w:ascii="Open Sans" w:hAnsi="Open Sans" w:cs="Open Sans"/>
        </w:rPr>
        <w:t>ra will have world</w:t>
      </w:r>
      <w:r w:rsidR="005E2C66">
        <w:rPr>
          <w:rFonts w:ascii="Open Sans" w:hAnsi="Open Sans" w:cs="Open Sans"/>
        </w:rPr>
        <w:t>wide homologation</w:t>
      </w:r>
    </w:p>
    <w:p w14:paraId="60D5EDF8" w14:textId="77777777" w:rsidR="00F7335B" w:rsidRPr="00FD293F" w:rsidRDefault="00F7335B" w:rsidP="00F7335B">
      <w:pPr>
        <w:pStyle w:val="ListParagraph"/>
        <w:rPr>
          <w:rFonts w:ascii="Open Sans" w:hAnsi="Open Sans" w:cs="Open Sans"/>
        </w:rPr>
      </w:pPr>
    </w:p>
    <w:p w14:paraId="6B999AA9" w14:textId="285DA691" w:rsidR="00B76397" w:rsidRDefault="00B76397" w:rsidP="00B76397">
      <w:pPr>
        <w:rPr>
          <w:rFonts w:ascii="Open Sans" w:hAnsi="Open Sans" w:cs="Open Sans"/>
        </w:rPr>
      </w:pPr>
    </w:p>
    <w:p w14:paraId="71294057" w14:textId="5CCC7878" w:rsidR="00F12200" w:rsidRDefault="00B76397" w:rsidP="00F12200">
      <w:pPr>
        <w:rPr>
          <w:rFonts w:ascii="Open Sans" w:hAnsi="Open Sans" w:cs="Open Sans"/>
        </w:rPr>
      </w:pPr>
      <w:r w:rsidRPr="00F12200">
        <w:rPr>
          <w:rFonts w:ascii="Open Sans" w:hAnsi="Open Sans" w:cs="Open Sans"/>
          <w:b/>
          <w:bCs/>
        </w:rPr>
        <w:t xml:space="preserve">Denmark, </w:t>
      </w:r>
      <w:r w:rsidR="00146EFD" w:rsidRPr="00F12200">
        <w:rPr>
          <w:rFonts w:ascii="Open Sans" w:hAnsi="Open Sans" w:cs="Open Sans"/>
          <w:b/>
          <w:bCs/>
        </w:rPr>
        <w:t>13</w:t>
      </w:r>
      <w:r w:rsidR="00A11DCB" w:rsidRPr="00F12200">
        <w:rPr>
          <w:rFonts w:ascii="Open Sans" w:hAnsi="Open Sans" w:cs="Open Sans"/>
          <w:b/>
          <w:bCs/>
        </w:rPr>
        <w:t xml:space="preserve"> </w:t>
      </w:r>
      <w:r w:rsidR="00F7335B" w:rsidRPr="00F12200">
        <w:rPr>
          <w:rFonts w:ascii="Open Sans" w:hAnsi="Open Sans" w:cs="Open Sans"/>
          <w:b/>
          <w:bCs/>
        </w:rPr>
        <w:t>March</w:t>
      </w:r>
      <w:r w:rsidRPr="00F12200">
        <w:rPr>
          <w:rFonts w:ascii="Open Sans" w:hAnsi="Open Sans" w:cs="Open Sans"/>
          <w:b/>
          <w:bCs/>
        </w:rPr>
        <w:t xml:space="preserve"> 202</w:t>
      </w:r>
      <w:r w:rsidR="00AB7607" w:rsidRPr="00F12200">
        <w:rPr>
          <w:rFonts w:ascii="Open Sans" w:hAnsi="Open Sans" w:cs="Open Sans"/>
          <w:b/>
          <w:bCs/>
        </w:rPr>
        <w:t>3</w:t>
      </w:r>
      <w:r w:rsidRPr="00F12200">
        <w:rPr>
          <w:rFonts w:ascii="Open Sans" w:hAnsi="Open Sans" w:cs="Open Sans"/>
          <w:b/>
          <w:bCs/>
        </w:rPr>
        <w:t>:</w:t>
      </w:r>
      <w:r w:rsidRPr="00F12200">
        <w:rPr>
          <w:rFonts w:ascii="Open Sans" w:hAnsi="Open Sans" w:cs="Open Sans"/>
        </w:rPr>
        <w:t xml:space="preserve"> </w:t>
      </w:r>
      <w:proofErr w:type="spellStart"/>
      <w:r w:rsidR="00B13990" w:rsidRPr="00F12200">
        <w:rPr>
          <w:rFonts w:ascii="Open Sans" w:hAnsi="Open Sans" w:cs="Open Sans"/>
        </w:rPr>
        <w:t>Zenvo</w:t>
      </w:r>
      <w:proofErr w:type="spellEnd"/>
      <w:r w:rsidR="00B13990" w:rsidRPr="00F12200">
        <w:rPr>
          <w:rFonts w:ascii="Open Sans" w:hAnsi="Open Sans" w:cs="Open Sans"/>
        </w:rPr>
        <w:t xml:space="preserve"> Automotive </w:t>
      </w:r>
      <w:r w:rsidR="00F7335B" w:rsidRPr="00F12200">
        <w:rPr>
          <w:rFonts w:ascii="Open Sans" w:hAnsi="Open Sans" w:cs="Open Sans"/>
        </w:rPr>
        <w:t>officially announces Aurora</w:t>
      </w:r>
      <w:r w:rsidR="000D47B9" w:rsidRPr="00F12200">
        <w:rPr>
          <w:rFonts w:ascii="Open Sans" w:hAnsi="Open Sans" w:cs="Open Sans"/>
        </w:rPr>
        <w:t xml:space="preserve">, a V12 </w:t>
      </w:r>
      <w:proofErr w:type="spellStart"/>
      <w:r w:rsidR="000D47B9" w:rsidRPr="00F12200">
        <w:rPr>
          <w:rFonts w:ascii="Open Sans" w:hAnsi="Open Sans" w:cs="Open Sans"/>
        </w:rPr>
        <w:t>hypercar</w:t>
      </w:r>
      <w:proofErr w:type="spellEnd"/>
      <w:r w:rsidR="00F06AEB">
        <w:rPr>
          <w:rFonts w:ascii="Open Sans" w:hAnsi="Open Sans" w:cs="Open Sans"/>
        </w:rPr>
        <w:t>,</w:t>
      </w:r>
      <w:r w:rsidR="00F12200" w:rsidRPr="00F12200">
        <w:rPr>
          <w:rFonts w:ascii="Open Sans" w:hAnsi="Open Sans" w:cs="Open Sans"/>
        </w:rPr>
        <w:t xml:space="preserve"> </w:t>
      </w:r>
      <w:r w:rsidR="00F12200">
        <w:rPr>
          <w:rFonts w:ascii="Open Sans" w:hAnsi="Open Sans" w:cs="Open Sans"/>
        </w:rPr>
        <w:t>featuring</w:t>
      </w:r>
      <w:r w:rsidR="00F12200" w:rsidRPr="00F12200">
        <w:rPr>
          <w:rFonts w:ascii="Open Sans" w:hAnsi="Open Sans" w:cs="Open Sans"/>
        </w:rPr>
        <w:t xml:space="preserve"> </w:t>
      </w:r>
      <w:r w:rsidR="00F12200">
        <w:rPr>
          <w:rFonts w:ascii="Open Sans" w:hAnsi="Open Sans" w:cs="Open Sans"/>
        </w:rPr>
        <w:t>a m</w:t>
      </w:r>
      <w:r w:rsidR="00F12200" w:rsidRPr="00F12200">
        <w:rPr>
          <w:rFonts w:ascii="Open Sans" w:hAnsi="Open Sans" w:cs="Open Sans"/>
        </w:rPr>
        <w:t xml:space="preserve">odular </w:t>
      </w:r>
      <w:r w:rsidR="00F12200">
        <w:rPr>
          <w:rFonts w:ascii="Open Sans" w:hAnsi="Open Sans" w:cs="Open Sans"/>
        </w:rPr>
        <w:t xml:space="preserve">design </w:t>
      </w:r>
      <w:r w:rsidR="00F12200" w:rsidRPr="00F12200">
        <w:rPr>
          <w:rFonts w:ascii="Open Sans" w:hAnsi="Open Sans" w:cs="Open Sans"/>
        </w:rPr>
        <w:t>chassis wit</w:t>
      </w:r>
      <w:r w:rsidR="00F12200">
        <w:rPr>
          <w:rFonts w:ascii="Open Sans" w:hAnsi="Open Sans" w:cs="Open Sans"/>
        </w:rPr>
        <w:t>h</w:t>
      </w:r>
      <w:r w:rsidR="00F12200" w:rsidRPr="00F12200">
        <w:rPr>
          <w:rFonts w:ascii="Open Sans" w:hAnsi="Open Sans" w:cs="Open Sans"/>
        </w:rPr>
        <w:t xml:space="preserve"> carbon </w:t>
      </w:r>
      <w:r w:rsidR="00F12200">
        <w:rPr>
          <w:rFonts w:ascii="Open Sans" w:hAnsi="Open Sans" w:cs="Open Sans"/>
        </w:rPr>
        <w:t xml:space="preserve">monocoque and </w:t>
      </w:r>
      <w:r w:rsidR="00F12200" w:rsidRPr="00F12200">
        <w:rPr>
          <w:rFonts w:ascii="Open Sans" w:hAnsi="Open Sans" w:cs="Open Sans"/>
        </w:rPr>
        <w:t>carbon subframes</w:t>
      </w:r>
      <w:r w:rsidR="00F12200">
        <w:rPr>
          <w:rFonts w:ascii="Open Sans" w:hAnsi="Open Sans" w:cs="Open Sans"/>
        </w:rPr>
        <w:t xml:space="preserve">, plus </w:t>
      </w:r>
      <w:proofErr w:type="spellStart"/>
      <w:r w:rsidR="00F12200" w:rsidRPr="00F12200">
        <w:rPr>
          <w:rFonts w:ascii="Open Sans" w:hAnsi="Open Sans" w:cs="Open Sans"/>
        </w:rPr>
        <w:t>Zenvo’s</w:t>
      </w:r>
      <w:proofErr w:type="spellEnd"/>
      <w:r w:rsidR="00F12200" w:rsidRPr="00F12200">
        <w:rPr>
          <w:rFonts w:ascii="Open Sans" w:hAnsi="Open Sans" w:cs="Open Sans"/>
        </w:rPr>
        <w:t xml:space="preserve"> own gearbox with integrated hybrid drive</w:t>
      </w:r>
      <w:r w:rsidR="00F12200">
        <w:rPr>
          <w:rFonts w:ascii="Open Sans" w:hAnsi="Open Sans" w:cs="Open Sans"/>
        </w:rPr>
        <w:t xml:space="preserve">. The all-new Aurora </w:t>
      </w:r>
      <w:r w:rsidR="000D47B9">
        <w:rPr>
          <w:rFonts w:ascii="Open Sans" w:hAnsi="Open Sans" w:cs="Open Sans"/>
        </w:rPr>
        <w:t>solidif</w:t>
      </w:r>
      <w:r w:rsidR="00F12200">
        <w:rPr>
          <w:rFonts w:ascii="Open Sans" w:hAnsi="Open Sans" w:cs="Open Sans"/>
        </w:rPr>
        <w:t>ies</w:t>
      </w:r>
      <w:r w:rsidR="000D47B9">
        <w:rPr>
          <w:rFonts w:ascii="Open Sans" w:hAnsi="Open Sans" w:cs="Open Sans"/>
        </w:rPr>
        <w:t xml:space="preserve"> the Danish brands long-term </w:t>
      </w:r>
      <w:r w:rsidR="00F06AEB">
        <w:rPr>
          <w:rFonts w:ascii="Open Sans" w:hAnsi="Open Sans" w:cs="Open Sans"/>
        </w:rPr>
        <w:t xml:space="preserve">growth </w:t>
      </w:r>
      <w:r w:rsidR="000D47B9">
        <w:rPr>
          <w:rFonts w:ascii="Open Sans" w:hAnsi="Open Sans" w:cs="Open Sans"/>
        </w:rPr>
        <w:t xml:space="preserve">ambitions. </w:t>
      </w:r>
    </w:p>
    <w:p w14:paraId="5DE26439" w14:textId="77777777" w:rsidR="00F12200" w:rsidRDefault="00F12200" w:rsidP="00F12200">
      <w:pPr>
        <w:rPr>
          <w:rFonts w:ascii="Open Sans" w:hAnsi="Open Sans" w:cs="Open Sans"/>
        </w:rPr>
      </w:pPr>
    </w:p>
    <w:p w14:paraId="3D674930" w14:textId="56964503" w:rsidR="000D47B9" w:rsidRDefault="000D47B9" w:rsidP="00F12200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At the heart of Aurora will be an all-new 6-litre, twin turbo, V12</w:t>
      </w:r>
      <w:r w:rsidR="00E830F5">
        <w:rPr>
          <w:rFonts w:ascii="Open Sans" w:hAnsi="Open Sans" w:cs="Open Sans"/>
        </w:rPr>
        <w:t xml:space="preserve"> engine</w:t>
      </w:r>
      <w:r>
        <w:rPr>
          <w:rFonts w:ascii="Open Sans" w:hAnsi="Open Sans" w:cs="Open Sans"/>
        </w:rPr>
        <w:t>. Aurora T</w:t>
      </w:r>
      <w:r w:rsidR="00DD6175">
        <w:rPr>
          <w:rFonts w:ascii="Open Sans" w:hAnsi="Open Sans" w:cs="Open Sans"/>
        </w:rPr>
        <w:t>u</w:t>
      </w:r>
      <w:r>
        <w:rPr>
          <w:rFonts w:ascii="Open Sans" w:hAnsi="Open Sans" w:cs="Open Sans"/>
        </w:rPr>
        <w:t xml:space="preserve">r will deliver a road focused, GT driving experience with a </w:t>
      </w:r>
      <w:r w:rsidR="00DD6175">
        <w:rPr>
          <w:rFonts w:ascii="Open Sans" w:hAnsi="Open Sans" w:cs="Open Sans"/>
        </w:rPr>
        <w:t xml:space="preserve">limited </w:t>
      </w:r>
      <w:r>
        <w:rPr>
          <w:rFonts w:ascii="Open Sans" w:hAnsi="Open Sans" w:cs="Open Sans"/>
        </w:rPr>
        <w:t xml:space="preserve">top speed </w:t>
      </w:r>
      <w:r w:rsidR="00DD6175">
        <w:rPr>
          <w:rFonts w:ascii="Open Sans" w:hAnsi="Open Sans" w:cs="Open Sans"/>
        </w:rPr>
        <w:t>of over 400kmh</w:t>
      </w:r>
      <w:r w:rsidR="00E830F5">
        <w:rPr>
          <w:rFonts w:ascii="Open Sans" w:hAnsi="Open Sans" w:cs="Open Sans"/>
        </w:rPr>
        <w:t xml:space="preserve">, while </w:t>
      </w:r>
      <w:proofErr w:type="spellStart"/>
      <w:r w:rsidR="00E830F5">
        <w:rPr>
          <w:rFonts w:ascii="Open Sans" w:hAnsi="Open Sans" w:cs="Open Sans"/>
        </w:rPr>
        <w:t>Agil</w:t>
      </w:r>
      <w:proofErr w:type="spellEnd"/>
      <w:r w:rsidR="00E830F5">
        <w:rPr>
          <w:rFonts w:ascii="Open Sans" w:hAnsi="Open Sans" w:cs="Open Sans"/>
        </w:rPr>
        <w:t xml:space="preserve"> will feature more aggressive aero designed for maximum capability on the </w:t>
      </w:r>
      <w:r w:rsidR="00E50846">
        <w:rPr>
          <w:rFonts w:ascii="Open Sans" w:hAnsi="Open Sans" w:cs="Open Sans"/>
        </w:rPr>
        <w:t>racetrack</w:t>
      </w:r>
      <w:r w:rsidR="00E830F5">
        <w:rPr>
          <w:rFonts w:ascii="Open Sans" w:hAnsi="Open Sans" w:cs="Open Sans"/>
        </w:rPr>
        <w:t>.</w:t>
      </w:r>
      <w:r w:rsidR="00DD6175">
        <w:rPr>
          <w:rFonts w:ascii="Open Sans" w:hAnsi="Open Sans" w:cs="Open Sans"/>
        </w:rPr>
        <w:t xml:space="preserve"> Both cars will focus more on driving engagement than headline numbers.</w:t>
      </w:r>
    </w:p>
    <w:p w14:paraId="37C1B3D5" w14:textId="1D1CCC4C" w:rsidR="009E5BBE" w:rsidRDefault="009E5BBE" w:rsidP="00B76397">
      <w:pPr>
        <w:rPr>
          <w:rFonts w:ascii="Open Sans" w:hAnsi="Open Sans" w:cs="Open Sans"/>
        </w:rPr>
      </w:pPr>
    </w:p>
    <w:p w14:paraId="74D631E2" w14:textId="4717B230" w:rsidR="009E5BBE" w:rsidRDefault="00E50846" w:rsidP="00B76397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High-profile commercial p</w:t>
      </w:r>
      <w:r w:rsidR="009E5BBE">
        <w:rPr>
          <w:rFonts w:ascii="Open Sans" w:hAnsi="Open Sans" w:cs="Open Sans"/>
        </w:rPr>
        <w:t xml:space="preserve">artnerships will be revealed as </w:t>
      </w:r>
      <w:proofErr w:type="spellStart"/>
      <w:r w:rsidR="009E5BBE">
        <w:rPr>
          <w:rFonts w:ascii="Open Sans" w:hAnsi="Open Sans" w:cs="Open Sans"/>
        </w:rPr>
        <w:t>Zenvo</w:t>
      </w:r>
      <w:proofErr w:type="spellEnd"/>
      <w:r w:rsidR="009E5BBE">
        <w:rPr>
          <w:rFonts w:ascii="Open Sans" w:hAnsi="Open Sans" w:cs="Open Sans"/>
        </w:rPr>
        <w:t xml:space="preserve"> Automotive head towards the global reveal of Aurora </w:t>
      </w:r>
      <w:r w:rsidR="00707B63">
        <w:rPr>
          <w:rFonts w:ascii="Open Sans" w:hAnsi="Open Sans" w:cs="Open Sans"/>
        </w:rPr>
        <w:t>this August</w:t>
      </w:r>
      <w:r w:rsidR="009E5BBE">
        <w:rPr>
          <w:rFonts w:ascii="Open Sans" w:hAnsi="Open Sans" w:cs="Open Sans"/>
        </w:rPr>
        <w:t>.</w:t>
      </w:r>
    </w:p>
    <w:p w14:paraId="0AE91DD8" w14:textId="2C2AA789" w:rsidR="0067448C" w:rsidRDefault="0067448C" w:rsidP="00B76397">
      <w:pPr>
        <w:rPr>
          <w:rFonts w:ascii="Open Sans" w:hAnsi="Open Sans" w:cs="Open Sans"/>
        </w:rPr>
      </w:pPr>
    </w:p>
    <w:p w14:paraId="7B69F1DB" w14:textId="6E30E28A" w:rsidR="0067448C" w:rsidRDefault="009E5BBE" w:rsidP="00C312CD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Today is a very proud moment in the company’s history</w:t>
      </w:r>
      <w:r w:rsidR="002E5C69">
        <w:rPr>
          <w:rFonts w:ascii="Open Sans" w:hAnsi="Open Sans" w:cs="Open Sans"/>
        </w:rPr>
        <w:t xml:space="preserve">, </w:t>
      </w:r>
      <w:proofErr w:type="spellStart"/>
      <w:r w:rsidR="0067448C">
        <w:rPr>
          <w:rFonts w:ascii="Open Sans" w:hAnsi="Open Sans" w:cs="Open Sans"/>
        </w:rPr>
        <w:t>Zenvo’s</w:t>
      </w:r>
      <w:proofErr w:type="spellEnd"/>
      <w:r w:rsidR="0067448C">
        <w:rPr>
          <w:rFonts w:ascii="Open Sans" w:hAnsi="Open Sans" w:cs="Open Sans"/>
        </w:rPr>
        <w:t xml:space="preserve"> chief commercial officer and chairman of the board, Jens Sverdrup said: </w:t>
      </w:r>
      <w:r w:rsidR="002E5C69">
        <w:rPr>
          <w:rFonts w:ascii="Open Sans" w:hAnsi="Open Sans" w:cs="Open Sans"/>
        </w:rPr>
        <w:t>“</w:t>
      </w:r>
      <w:r>
        <w:rPr>
          <w:rFonts w:ascii="Open Sans" w:hAnsi="Open Sans" w:cs="Open Sans"/>
        </w:rPr>
        <w:t>It is a remarkable honour to direct our growing team</w:t>
      </w:r>
      <w:r w:rsidR="00E50846">
        <w:rPr>
          <w:rFonts w:ascii="Open Sans" w:hAnsi="Open Sans" w:cs="Open Sans"/>
        </w:rPr>
        <w:t>,</w:t>
      </w:r>
      <w:r>
        <w:rPr>
          <w:rFonts w:ascii="Open Sans" w:hAnsi="Open Sans" w:cs="Open Sans"/>
        </w:rPr>
        <w:t xml:space="preserve"> as we undertake the most exciting phase in the history of the company. This car has come from the passion that runs deep in the </w:t>
      </w:r>
      <w:proofErr w:type="spellStart"/>
      <w:r w:rsidR="00B41D38">
        <w:rPr>
          <w:rFonts w:ascii="Open Sans" w:hAnsi="Open Sans" w:cs="Open Sans"/>
        </w:rPr>
        <w:t>Zenvo</w:t>
      </w:r>
      <w:proofErr w:type="spellEnd"/>
      <w:r w:rsidR="00B41D38">
        <w:rPr>
          <w:rFonts w:ascii="Open Sans" w:hAnsi="Open Sans" w:cs="Open Sans"/>
        </w:rPr>
        <w:t xml:space="preserve"> family</w:t>
      </w:r>
      <w:r>
        <w:rPr>
          <w:rFonts w:ascii="Open Sans" w:hAnsi="Open Sans" w:cs="Open Sans"/>
        </w:rPr>
        <w:t xml:space="preserve"> and very </w:t>
      </w:r>
      <w:r w:rsidR="00B41D38">
        <w:rPr>
          <w:rFonts w:ascii="Open Sans" w:hAnsi="Open Sans" w:cs="Open Sans"/>
        </w:rPr>
        <w:t xml:space="preserve">much </w:t>
      </w:r>
      <w:r>
        <w:rPr>
          <w:rFonts w:ascii="Open Sans" w:hAnsi="Open Sans" w:cs="Open Sans"/>
        </w:rPr>
        <w:t>aligns with our ethos of ‘smiles per mile’.</w:t>
      </w:r>
      <w:r w:rsidR="00B41D38">
        <w:rPr>
          <w:rFonts w:ascii="Open Sans" w:hAnsi="Open Sans" w:cs="Open Sans"/>
        </w:rPr>
        <w:t xml:space="preserve"> 2023 is going to be a truly exciting year”.</w:t>
      </w:r>
    </w:p>
    <w:p w14:paraId="637A343E" w14:textId="6233219D" w:rsidR="00922B95" w:rsidRDefault="00922B95" w:rsidP="00B76397">
      <w:pPr>
        <w:rPr>
          <w:rFonts w:ascii="Open Sans" w:hAnsi="Open Sans" w:cs="Open Sans"/>
        </w:rPr>
      </w:pPr>
    </w:p>
    <w:p w14:paraId="4C30DCBB" w14:textId="77777777" w:rsidR="0032159E" w:rsidRDefault="0032159E" w:rsidP="0032159E">
      <w:pPr>
        <w:rPr>
          <w:rFonts w:ascii="Open Sans" w:hAnsi="Open Sans" w:cs="Open Sans"/>
        </w:rPr>
      </w:pPr>
    </w:p>
    <w:p w14:paraId="10A16862" w14:textId="77777777" w:rsidR="00701840" w:rsidRDefault="00701840" w:rsidP="00701840">
      <w:pPr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ENDS</w:t>
      </w:r>
    </w:p>
    <w:p w14:paraId="1B2E34D2" w14:textId="77777777" w:rsidR="00701840" w:rsidRDefault="00701840" w:rsidP="00701840">
      <w:pPr>
        <w:rPr>
          <w:rFonts w:ascii="Open Sans" w:hAnsi="Open Sans" w:cs="Open Sans"/>
          <w:b/>
          <w:bCs/>
        </w:rPr>
      </w:pPr>
    </w:p>
    <w:p w14:paraId="56AD1F20" w14:textId="77777777" w:rsidR="00701840" w:rsidRPr="007756E2" w:rsidRDefault="00701840" w:rsidP="00701840">
      <w:pPr>
        <w:rPr>
          <w:rFonts w:ascii="Open Sans" w:hAnsi="Open Sans"/>
          <w:b/>
          <w:bCs/>
        </w:rPr>
      </w:pPr>
      <w:proofErr w:type="spellStart"/>
      <w:r>
        <w:rPr>
          <w:rFonts w:ascii="Open Sans" w:hAnsi="Open Sans"/>
          <w:b/>
          <w:bCs/>
        </w:rPr>
        <w:t>Zenvo</w:t>
      </w:r>
      <w:proofErr w:type="spellEnd"/>
      <w:r>
        <w:rPr>
          <w:rFonts w:ascii="Open Sans" w:hAnsi="Open Sans"/>
          <w:b/>
          <w:bCs/>
        </w:rPr>
        <w:t xml:space="preserve"> m</w:t>
      </w:r>
      <w:r w:rsidRPr="007756E2">
        <w:rPr>
          <w:rFonts w:ascii="Open Sans" w:hAnsi="Open Sans"/>
          <w:b/>
          <w:bCs/>
        </w:rPr>
        <w:t>edia contacts:</w:t>
      </w:r>
    </w:p>
    <w:p w14:paraId="4A8FE95D" w14:textId="77777777" w:rsidR="00701840" w:rsidRDefault="00701840" w:rsidP="00701840">
      <w:pPr>
        <w:rPr>
          <w:rFonts w:ascii="Open Sans" w:hAnsi="Open Sans"/>
        </w:rPr>
      </w:pPr>
    </w:p>
    <w:p w14:paraId="0DF86D5B" w14:textId="77777777" w:rsidR="00701840" w:rsidRDefault="00701840" w:rsidP="00701840">
      <w:pPr>
        <w:rPr>
          <w:rFonts w:ascii="Open Sans" w:hAnsi="Open Sans"/>
        </w:rPr>
      </w:pPr>
      <w:r>
        <w:rPr>
          <w:rFonts w:ascii="Open Sans" w:hAnsi="Open Sans"/>
        </w:rPr>
        <w:t xml:space="preserve">Jens Sverdrup </w:t>
      </w:r>
    </w:p>
    <w:p w14:paraId="0E87E400" w14:textId="77777777" w:rsidR="00701840" w:rsidRDefault="00701840" w:rsidP="00701840">
      <w:pPr>
        <w:rPr>
          <w:rFonts w:ascii="Open Sans" w:hAnsi="Open Sans"/>
        </w:rPr>
      </w:pPr>
      <w:r>
        <w:rPr>
          <w:rFonts w:ascii="Open Sans" w:hAnsi="Open Sans"/>
        </w:rPr>
        <w:t>Chief Commercial Officer</w:t>
      </w:r>
    </w:p>
    <w:p w14:paraId="0E42805C" w14:textId="77777777" w:rsidR="00701840" w:rsidRDefault="00701840" w:rsidP="00701840">
      <w:pPr>
        <w:rPr>
          <w:rFonts w:ascii="Open Sans" w:hAnsi="Open Sans"/>
        </w:rPr>
      </w:pPr>
      <w:r>
        <w:rPr>
          <w:rFonts w:ascii="Open Sans" w:hAnsi="Open Sans"/>
        </w:rPr>
        <w:t xml:space="preserve">Email: </w:t>
      </w:r>
      <w:hyperlink r:id="rId7" w:history="1">
        <w:r w:rsidRPr="003F125D">
          <w:rPr>
            <w:rStyle w:val="Hyperlink"/>
            <w:rFonts w:ascii="Open Sans" w:hAnsi="Open Sans"/>
          </w:rPr>
          <w:t>j.sverdrup@zenvoautomotive.com</w:t>
        </w:r>
      </w:hyperlink>
      <w:r>
        <w:rPr>
          <w:rFonts w:ascii="Open Sans" w:hAnsi="Open Sans"/>
        </w:rPr>
        <w:t xml:space="preserve"> </w:t>
      </w:r>
    </w:p>
    <w:p w14:paraId="28431148" w14:textId="77777777" w:rsidR="00701840" w:rsidRPr="007756E2" w:rsidRDefault="00701840" w:rsidP="00701840">
      <w:pPr>
        <w:rPr>
          <w:rFonts w:ascii="Open Sans" w:hAnsi="Open Sans"/>
        </w:rPr>
      </w:pPr>
    </w:p>
    <w:p w14:paraId="2FFAB20D" w14:textId="02C8D8DB" w:rsidR="00701840" w:rsidRPr="00A11CE9" w:rsidRDefault="006408E7" w:rsidP="00701840">
      <w:pPr>
        <w:rPr>
          <w:rFonts w:ascii="Open Sans" w:hAnsi="Open Sans"/>
          <w:lang w:val="fr-FR"/>
        </w:rPr>
      </w:pPr>
      <w:r w:rsidRPr="00A11CE9">
        <w:rPr>
          <w:rFonts w:ascii="Open Sans" w:hAnsi="Open Sans"/>
          <w:lang w:val="fr-FR"/>
        </w:rPr>
        <w:t>Tim Hutton</w:t>
      </w:r>
    </w:p>
    <w:p w14:paraId="3F8D6DB8" w14:textId="084B07F0" w:rsidR="00701840" w:rsidRPr="006408E7" w:rsidRDefault="006408E7" w:rsidP="00701840">
      <w:pPr>
        <w:rPr>
          <w:rFonts w:ascii="Open Sans" w:hAnsi="Open Sans"/>
          <w:lang w:val="fr-FR"/>
        </w:rPr>
      </w:pPr>
      <w:r w:rsidRPr="006408E7">
        <w:rPr>
          <w:rFonts w:ascii="Open Sans" w:hAnsi="Open Sans"/>
          <w:lang w:val="fr-FR"/>
        </w:rPr>
        <w:t>Communications</w:t>
      </w:r>
      <w:r w:rsidR="00701840" w:rsidRPr="006408E7">
        <w:rPr>
          <w:rFonts w:ascii="Open Sans" w:hAnsi="Open Sans"/>
          <w:lang w:val="fr-FR"/>
        </w:rPr>
        <w:t xml:space="preserve"> </w:t>
      </w:r>
      <w:proofErr w:type="spellStart"/>
      <w:r w:rsidR="00701840" w:rsidRPr="006408E7">
        <w:rPr>
          <w:rFonts w:ascii="Open Sans" w:hAnsi="Open Sans"/>
          <w:lang w:val="fr-FR"/>
        </w:rPr>
        <w:t>Director</w:t>
      </w:r>
      <w:proofErr w:type="spellEnd"/>
    </w:p>
    <w:p w14:paraId="2FB7133F" w14:textId="018A0149" w:rsidR="00701840" w:rsidRPr="00F12200" w:rsidRDefault="00701840" w:rsidP="00701840">
      <w:pPr>
        <w:rPr>
          <w:rFonts w:ascii="Open Sans" w:hAnsi="Open Sans"/>
          <w:lang w:val="fr-FR"/>
        </w:rPr>
      </w:pPr>
      <w:proofErr w:type="gramStart"/>
      <w:r w:rsidRPr="00F12200">
        <w:rPr>
          <w:rFonts w:ascii="Open Sans" w:hAnsi="Open Sans"/>
          <w:lang w:val="fr-FR"/>
        </w:rPr>
        <w:t>Mob:</w:t>
      </w:r>
      <w:proofErr w:type="gramEnd"/>
      <w:r w:rsidRPr="00F12200">
        <w:rPr>
          <w:rFonts w:ascii="Open Sans" w:hAnsi="Open Sans"/>
          <w:lang w:val="fr-FR"/>
        </w:rPr>
        <w:t xml:space="preserve"> +44 (0)77</w:t>
      </w:r>
      <w:r w:rsidR="006408E7" w:rsidRPr="00F12200">
        <w:rPr>
          <w:rFonts w:ascii="Open Sans" w:hAnsi="Open Sans"/>
          <w:lang w:val="fr-FR"/>
        </w:rPr>
        <w:t>88 177 555</w:t>
      </w:r>
    </w:p>
    <w:p w14:paraId="1D6A24D7" w14:textId="5BD51F70" w:rsidR="00701840" w:rsidRPr="00F12200" w:rsidRDefault="00701840" w:rsidP="00701840">
      <w:pPr>
        <w:rPr>
          <w:rStyle w:val="Hyperlink"/>
          <w:rFonts w:ascii="Open Sans" w:hAnsi="Open Sans"/>
          <w:lang w:val="fr-FR"/>
        </w:rPr>
      </w:pPr>
      <w:proofErr w:type="gramStart"/>
      <w:r w:rsidRPr="00F12200">
        <w:rPr>
          <w:rFonts w:ascii="Open Sans" w:hAnsi="Open Sans"/>
          <w:lang w:val="fr-FR"/>
        </w:rPr>
        <w:t>Email:</w:t>
      </w:r>
      <w:proofErr w:type="gramEnd"/>
      <w:r w:rsidRPr="00F12200">
        <w:rPr>
          <w:rFonts w:ascii="Open Sans" w:hAnsi="Open Sans"/>
          <w:lang w:val="fr-FR"/>
        </w:rPr>
        <w:t xml:space="preserve"> </w:t>
      </w:r>
      <w:hyperlink r:id="rId8" w:history="1">
        <w:r w:rsidR="006408E7" w:rsidRPr="00F12200">
          <w:rPr>
            <w:rStyle w:val="Hyperlink"/>
            <w:rFonts w:ascii="Open Sans" w:hAnsi="Open Sans"/>
            <w:lang w:val="fr-FR"/>
          </w:rPr>
          <w:t>t.hutton@zenvoautomotive.com</w:t>
        </w:r>
      </w:hyperlink>
    </w:p>
    <w:p w14:paraId="0C14147D" w14:textId="77777777" w:rsidR="00701840" w:rsidRPr="00F12200" w:rsidRDefault="00701840" w:rsidP="00701840">
      <w:pPr>
        <w:rPr>
          <w:rStyle w:val="Hyperlink"/>
          <w:rFonts w:ascii="Open Sans" w:hAnsi="Open Sans"/>
          <w:lang w:val="fr-FR"/>
        </w:rPr>
      </w:pPr>
    </w:p>
    <w:p w14:paraId="7962C4B7" w14:textId="77777777" w:rsidR="00701840" w:rsidRPr="00F12200" w:rsidRDefault="00701840" w:rsidP="00701840">
      <w:pPr>
        <w:rPr>
          <w:rFonts w:ascii="Open Sans" w:hAnsi="Open Sans"/>
          <w:b/>
          <w:lang w:val="fr-FR"/>
        </w:rPr>
      </w:pPr>
      <w:r w:rsidRPr="00F12200">
        <w:rPr>
          <w:rFonts w:ascii="Open Sans" w:hAnsi="Open Sans"/>
          <w:b/>
          <w:lang w:val="fr-FR"/>
        </w:rPr>
        <w:t xml:space="preserve">About </w:t>
      </w:r>
      <w:proofErr w:type="spellStart"/>
      <w:r w:rsidRPr="00F12200">
        <w:rPr>
          <w:rFonts w:ascii="Open Sans" w:hAnsi="Open Sans"/>
          <w:b/>
          <w:lang w:val="fr-FR"/>
        </w:rPr>
        <w:t>Zenvo</w:t>
      </w:r>
      <w:proofErr w:type="spellEnd"/>
      <w:r w:rsidRPr="00F12200">
        <w:rPr>
          <w:rFonts w:ascii="Open Sans" w:hAnsi="Open Sans"/>
          <w:b/>
          <w:lang w:val="fr-FR"/>
        </w:rPr>
        <w:t xml:space="preserve"> </w:t>
      </w:r>
      <w:proofErr w:type="gramStart"/>
      <w:r w:rsidRPr="00F12200">
        <w:rPr>
          <w:rFonts w:ascii="Open Sans" w:hAnsi="Open Sans"/>
          <w:b/>
          <w:lang w:val="fr-FR"/>
        </w:rPr>
        <w:t>Automotive:</w:t>
      </w:r>
      <w:proofErr w:type="gramEnd"/>
    </w:p>
    <w:p w14:paraId="5D21A15B" w14:textId="77777777" w:rsidR="00701840" w:rsidRPr="00F12200" w:rsidRDefault="00701840" w:rsidP="00701840">
      <w:pPr>
        <w:rPr>
          <w:rFonts w:ascii="Open Sans" w:hAnsi="Open Sans"/>
          <w:lang w:val="fr-FR"/>
        </w:rPr>
      </w:pPr>
    </w:p>
    <w:p w14:paraId="6E380A14" w14:textId="77777777" w:rsidR="00701840" w:rsidRPr="007756E2" w:rsidRDefault="00701840" w:rsidP="00701840">
      <w:pPr>
        <w:rPr>
          <w:rFonts w:ascii="Open Sans" w:hAnsi="Open Sans"/>
          <w:lang w:val="en-US"/>
        </w:rPr>
      </w:pPr>
      <w:proofErr w:type="spellStart"/>
      <w:r w:rsidRPr="007756E2">
        <w:rPr>
          <w:rFonts w:ascii="Open Sans" w:hAnsi="Open Sans"/>
          <w:lang w:val="en-US"/>
        </w:rPr>
        <w:t>Zenvo</w:t>
      </w:r>
      <w:proofErr w:type="spellEnd"/>
      <w:r w:rsidRPr="007756E2">
        <w:rPr>
          <w:rFonts w:ascii="Open Sans" w:hAnsi="Open Sans"/>
          <w:lang w:val="en-US"/>
        </w:rPr>
        <w:t xml:space="preserve"> Automotive is a producer of </w:t>
      </w:r>
      <w:r>
        <w:rPr>
          <w:rFonts w:ascii="Open Sans" w:hAnsi="Open Sans"/>
          <w:lang w:val="en-US"/>
        </w:rPr>
        <w:t>limited-edition</w:t>
      </w:r>
      <w:r w:rsidRPr="007756E2">
        <w:rPr>
          <w:rFonts w:ascii="Open Sans" w:hAnsi="Open Sans"/>
          <w:lang w:val="en-US"/>
        </w:rPr>
        <w:t xml:space="preserve"> </w:t>
      </w:r>
      <w:proofErr w:type="spellStart"/>
      <w:r w:rsidRPr="007756E2">
        <w:rPr>
          <w:rFonts w:ascii="Open Sans" w:hAnsi="Open Sans"/>
          <w:lang w:val="en-US"/>
        </w:rPr>
        <w:t>hypercars</w:t>
      </w:r>
      <w:proofErr w:type="spellEnd"/>
      <w:r w:rsidRPr="007756E2">
        <w:rPr>
          <w:rFonts w:ascii="Open Sans" w:hAnsi="Open Sans"/>
          <w:lang w:val="en-US"/>
        </w:rPr>
        <w:t xml:space="preserve"> based in </w:t>
      </w:r>
      <w:proofErr w:type="spellStart"/>
      <w:r w:rsidRPr="007756E2">
        <w:rPr>
          <w:rFonts w:ascii="Open Sans" w:hAnsi="Open Sans"/>
          <w:lang w:val="en-US"/>
        </w:rPr>
        <w:t>Præstø</w:t>
      </w:r>
      <w:proofErr w:type="spellEnd"/>
      <w:r w:rsidRPr="007756E2">
        <w:rPr>
          <w:rFonts w:ascii="Open Sans" w:hAnsi="Open Sans"/>
          <w:lang w:val="en-US"/>
        </w:rPr>
        <w:t xml:space="preserve">, Denmark. Founded in 2007, </w:t>
      </w:r>
      <w:proofErr w:type="spellStart"/>
      <w:r w:rsidRPr="007756E2">
        <w:rPr>
          <w:rFonts w:ascii="Open Sans" w:hAnsi="Open Sans"/>
          <w:lang w:val="en-US"/>
        </w:rPr>
        <w:t>Zenvo</w:t>
      </w:r>
      <w:proofErr w:type="spellEnd"/>
      <w:r w:rsidRPr="007756E2">
        <w:rPr>
          <w:rFonts w:ascii="Open Sans" w:hAnsi="Open Sans"/>
          <w:lang w:val="en-US"/>
        </w:rPr>
        <w:t xml:space="preserve"> was started with the aim of combining the latest technologies and innovation with an analogue feel, offering the driver a true connection and astonishing performance. </w:t>
      </w:r>
    </w:p>
    <w:p w14:paraId="76E7A24A" w14:textId="77777777" w:rsidR="00701840" w:rsidRPr="007756E2" w:rsidRDefault="00701840" w:rsidP="00701840">
      <w:pPr>
        <w:rPr>
          <w:rFonts w:ascii="Open Sans" w:hAnsi="Open Sans"/>
          <w:lang w:val="en-US"/>
        </w:rPr>
      </w:pPr>
    </w:p>
    <w:p w14:paraId="2F49E8FF" w14:textId="2AD32778" w:rsidR="00701840" w:rsidRDefault="00701840" w:rsidP="00701840">
      <w:pPr>
        <w:rPr>
          <w:rFonts w:ascii="Open Sans" w:hAnsi="Open Sans"/>
          <w:lang w:val="en-US"/>
        </w:rPr>
      </w:pPr>
      <w:r w:rsidRPr="007756E2">
        <w:rPr>
          <w:rFonts w:ascii="Open Sans" w:hAnsi="Open Sans"/>
          <w:lang w:val="en-US"/>
        </w:rPr>
        <w:t xml:space="preserve">The company began with the </w:t>
      </w:r>
      <w:r w:rsidR="0093505D">
        <w:rPr>
          <w:rFonts w:ascii="Open Sans" w:hAnsi="Open Sans"/>
          <w:lang w:val="en-US"/>
        </w:rPr>
        <w:t>ST</w:t>
      </w:r>
      <w:r w:rsidRPr="007756E2">
        <w:rPr>
          <w:rFonts w:ascii="Open Sans" w:hAnsi="Open Sans"/>
          <w:lang w:val="en-US"/>
        </w:rPr>
        <w:t>1 prototype, a twin-charged introduction to the brand, and has since gone on to develop the TS1 GT grand tourer, TSR track model</w:t>
      </w:r>
      <w:r w:rsidR="006408E7">
        <w:rPr>
          <w:rFonts w:ascii="Open Sans" w:hAnsi="Open Sans"/>
          <w:lang w:val="en-US"/>
        </w:rPr>
        <w:t xml:space="preserve">, </w:t>
      </w:r>
      <w:r w:rsidRPr="007756E2">
        <w:rPr>
          <w:rFonts w:ascii="Open Sans" w:hAnsi="Open Sans"/>
          <w:lang w:val="en-US"/>
        </w:rPr>
        <w:t>TSR-S</w:t>
      </w:r>
      <w:r w:rsidR="006408E7">
        <w:rPr>
          <w:rFonts w:ascii="Open Sans" w:hAnsi="Open Sans"/>
          <w:lang w:val="en-US"/>
        </w:rPr>
        <w:t xml:space="preserve"> and the sold out TSR-GT</w:t>
      </w:r>
      <w:r w:rsidRPr="007756E2">
        <w:rPr>
          <w:rFonts w:ascii="Open Sans" w:hAnsi="Open Sans"/>
          <w:lang w:val="en-US"/>
        </w:rPr>
        <w:t xml:space="preserve">. </w:t>
      </w:r>
      <w:r w:rsidR="006408E7">
        <w:rPr>
          <w:rFonts w:ascii="Open Sans" w:hAnsi="Open Sans"/>
          <w:lang w:val="en-US"/>
        </w:rPr>
        <w:t>The existing platform</w:t>
      </w:r>
      <w:r w:rsidRPr="007756E2">
        <w:rPr>
          <w:rFonts w:ascii="Open Sans" w:hAnsi="Open Sans"/>
          <w:lang w:val="en-US"/>
        </w:rPr>
        <w:t xml:space="preserve"> </w:t>
      </w:r>
      <w:proofErr w:type="spellStart"/>
      <w:r w:rsidRPr="007756E2">
        <w:rPr>
          <w:rFonts w:ascii="Open Sans" w:hAnsi="Open Sans"/>
          <w:lang w:val="en-US"/>
        </w:rPr>
        <w:t>utilises</w:t>
      </w:r>
      <w:proofErr w:type="spellEnd"/>
      <w:r w:rsidRPr="007756E2">
        <w:rPr>
          <w:rFonts w:ascii="Open Sans" w:hAnsi="Open Sans"/>
          <w:lang w:val="en-US"/>
        </w:rPr>
        <w:t xml:space="preserve"> a lightweight carbon body produced in-house, a 1,177 bhp </w:t>
      </w:r>
      <w:r>
        <w:rPr>
          <w:rFonts w:ascii="Open Sans" w:hAnsi="Open Sans"/>
          <w:lang w:val="en-US"/>
        </w:rPr>
        <w:t>twin-supercharged</w:t>
      </w:r>
      <w:r w:rsidRPr="007756E2">
        <w:rPr>
          <w:rFonts w:ascii="Open Sans" w:hAnsi="Open Sans"/>
          <w:lang w:val="en-US"/>
        </w:rPr>
        <w:t xml:space="preserve"> flat-plane V8 and class-leading aerodynamics. Production of all </w:t>
      </w:r>
      <w:proofErr w:type="spellStart"/>
      <w:r w:rsidRPr="007756E2">
        <w:rPr>
          <w:rFonts w:ascii="Open Sans" w:hAnsi="Open Sans"/>
          <w:lang w:val="en-US"/>
        </w:rPr>
        <w:t>Zenvo</w:t>
      </w:r>
      <w:proofErr w:type="spellEnd"/>
      <w:r w:rsidRPr="007756E2">
        <w:rPr>
          <w:rFonts w:ascii="Open Sans" w:hAnsi="Open Sans"/>
          <w:lang w:val="en-US"/>
        </w:rPr>
        <w:t xml:space="preserve"> models is limited to </w:t>
      </w:r>
      <w:r w:rsidR="006408E7">
        <w:rPr>
          <w:rFonts w:ascii="Open Sans" w:hAnsi="Open Sans"/>
          <w:lang w:val="en-US"/>
        </w:rPr>
        <w:t>just a handful of</w:t>
      </w:r>
      <w:r w:rsidRPr="007756E2">
        <w:rPr>
          <w:rFonts w:ascii="Open Sans" w:hAnsi="Open Sans"/>
          <w:lang w:val="en-US"/>
        </w:rPr>
        <w:t xml:space="preserve"> cars per year, all manufactured in Denmark and available to collectors and enthusiasts worldwide.</w:t>
      </w:r>
    </w:p>
    <w:p w14:paraId="417C38B5" w14:textId="77777777" w:rsidR="00701840" w:rsidRDefault="00701840" w:rsidP="00701840">
      <w:pPr>
        <w:rPr>
          <w:rFonts w:ascii="Open Sans" w:hAnsi="Open Sans"/>
          <w:lang w:val="en-US"/>
        </w:rPr>
      </w:pPr>
    </w:p>
    <w:p w14:paraId="559848D3" w14:textId="124C8526" w:rsidR="00701840" w:rsidRPr="00AB7607" w:rsidRDefault="00701840" w:rsidP="00B23771">
      <w:pPr>
        <w:ind w:left="720" w:hanging="720"/>
        <w:rPr>
          <w:rFonts w:ascii="Open Sans" w:hAnsi="Open Sans"/>
          <w:b/>
          <w:bCs/>
        </w:rPr>
      </w:pPr>
      <w:r w:rsidRPr="00AB7607">
        <w:rPr>
          <w:rFonts w:ascii="Open Sans" w:hAnsi="Open Sans"/>
          <w:b/>
          <w:bCs/>
        </w:rPr>
        <w:t>Social media:</w:t>
      </w:r>
    </w:p>
    <w:p w14:paraId="4E2EB505" w14:textId="77777777" w:rsidR="00701840" w:rsidRPr="00AB7607" w:rsidRDefault="00701840" w:rsidP="00701840">
      <w:pPr>
        <w:rPr>
          <w:rFonts w:ascii="Open Sans" w:hAnsi="Open Sans"/>
          <w:b/>
          <w:bCs/>
        </w:rPr>
      </w:pPr>
    </w:p>
    <w:p w14:paraId="70E37002" w14:textId="77777777" w:rsidR="00701840" w:rsidRPr="00AB7607" w:rsidRDefault="00701840" w:rsidP="00701840">
      <w:pPr>
        <w:rPr>
          <w:rFonts w:ascii="Open Sans" w:hAnsi="Open Sans"/>
        </w:rPr>
      </w:pPr>
      <w:r w:rsidRPr="00AB7607">
        <w:rPr>
          <w:rFonts w:ascii="Open Sans" w:hAnsi="Open Sans"/>
        </w:rPr>
        <w:t xml:space="preserve">Instagram: </w:t>
      </w:r>
      <w:hyperlink r:id="rId9" w:history="1">
        <w:r w:rsidRPr="00AB7607">
          <w:rPr>
            <w:rStyle w:val="Hyperlink"/>
            <w:rFonts w:ascii="Open Sans" w:hAnsi="Open Sans"/>
          </w:rPr>
          <w:t>www.instagram.com/ZenvoAutomotive</w:t>
        </w:r>
      </w:hyperlink>
      <w:r w:rsidRPr="00AB7607">
        <w:rPr>
          <w:rFonts w:ascii="Open Sans" w:hAnsi="Open Sans"/>
        </w:rPr>
        <w:t xml:space="preserve"> </w:t>
      </w:r>
    </w:p>
    <w:p w14:paraId="604CEBD8" w14:textId="77777777" w:rsidR="00701840" w:rsidRPr="007756E2" w:rsidRDefault="00701840" w:rsidP="00701840">
      <w:pPr>
        <w:rPr>
          <w:rFonts w:ascii="Open Sans" w:hAnsi="Open Sans"/>
        </w:rPr>
      </w:pPr>
      <w:r w:rsidRPr="007756E2">
        <w:rPr>
          <w:rFonts w:ascii="Open Sans" w:hAnsi="Open Sans"/>
        </w:rPr>
        <w:t xml:space="preserve">Facebook: </w:t>
      </w:r>
      <w:hyperlink r:id="rId10" w:history="1">
        <w:r w:rsidRPr="007756E2">
          <w:rPr>
            <w:rStyle w:val="Hyperlink"/>
            <w:rFonts w:ascii="Open Sans" w:hAnsi="Open Sans"/>
          </w:rPr>
          <w:t>www.facebook.com/ZenvoAutomotiveOfficial</w:t>
        </w:r>
      </w:hyperlink>
      <w:r w:rsidRPr="007756E2">
        <w:rPr>
          <w:rFonts w:ascii="Open Sans" w:hAnsi="Open Sans"/>
        </w:rPr>
        <w:t xml:space="preserve"> </w:t>
      </w:r>
    </w:p>
    <w:p w14:paraId="0200A5B3" w14:textId="77777777" w:rsidR="00701840" w:rsidRPr="007756E2" w:rsidRDefault="00701840" w:rsidP="00701840">
      <w:pPr>
        <w:rPr>
          <w:rFonts w:ascii="Open Sans" w:hAnsi="Open Sans"/>
        </w:rPr>
      </w:pPr>
      <w:r w:rsidRPr="007756E2">
        <w:rPr>
          <w:rFonts w:ascii="Open Sans" w:hAnsi="Open Sans"/>
        </w:rPr>
        <w:t xml:space="preserve">Twitter: </w:t>
      </w:r>
      <w:hyperlink r:id="rId11" w:history="1">
        <w:r w:rsidRPr="007756E2">
          <w:rPr>
            <w:rStyle w:val="Hyperlink"/>
            <w:rFonts w:ascii="Open Sans" w:hAnsi="Open Sans"/>
          </w:rPr>
          <w:t>www.twitter.com/ZenvoAuto</w:t>
        </w:r>
      </w:hyperlink>
    </w:p>
    <w:p w14:paraId="6DE16A8A" w14:textId="77777777" w:rsidR="00701840" w:rsidRPr="007756E2" w:rsidRDefault="00701840" w:rsidP="00701840">
      <w:pPr>
        <w:rPr>
          <w:rFonts w:ascii="Open Sans" w:hAnsi="Open Sans"/>
        </w:rPr>
      </w:pPr>
      <w:r w:rsidRPr="007756E2">
        <w:rPr>
          <w:rFonts w:ascii="Open Sans" w:hAnsi="Open Sans"/>
        </w:rPr>
        <w:t xml:space="preserve">YouTube: </w:t>
      </w:r>
      <w:hyperlink r:id="rId12" w:history="1">
        <w:r w:rsidRPr="000543E6">
          <w:rPr>
            <w:rStyle w:val="Hyperlink"/>
            <w:rFonts w:ascii="Open Sans" w:hAnsi="Open Sans"/>
          </w:rPr>
          <w:t>www.youtube.com/c/ZenvoAutomotiv</w:t>
        </w:r>
        <w:r w:rsidRPr="000543E6">
          <w:rPr>
            <w:rStyle w:val="Hyperlink"/>
            <w:rFonts w:ascii="Open Sans" w:hAnsi="Open Sans"/>
          </w:rPr>
          <w:t>e</w:t>
        </w:r>
        <w:r w:rsidRPr="000543E6">
          <w:rPr>
            <w:rStyle w:val="Hyperlink"/>
            <w:rFonts w:ascii="Open Sans" w:hAnsi="Open Sans"/>
          </w:rPr>
          <w:t>/videos</w:t>
        </w:r>
      </w:hyperlink>
    </w:p>
    <w:p w14:paraId="7BC117E8" w14:textId="224258D4" w:rsidR="00701840" w:rsidRDefault="00701840" w:rsidP="00701840">
      <w:pPr>
        <w:rPr>
          <w:rFonts w:ascii="Open Sans" w:hAnsi="Open Sans"/>
          <w:lang w:val="da-DK"/>
        </w:rPr>
      </w:pPr>
      <w:r w:rsidRPr="00C727AA">
        <w:rPr>
          <w:rFonts w:ascii="Open Sans" w:hAnsi="Open Sans"/>
          <w:lang w:val="da-DK"/>
        </w:rPr>
        <w:t xml:space="preserve">LinkedIn: </w:t>
      </w:r>
      <w:hyperlink r:id="rId13" w:history="1">
        <w:r w:rsidRPr="00C727AA">
          <w:rPr>
            <w:rStyle w:val="Hyperlink"/>
            <w:rFonts w:ascii="Open Sans" w:hAnsi="Open Sans"/>
            <w:lang w:val="da-DK"/>
          </w:rPr>
          <w:t>www.linkedin.com/company/zenvoautomotive</w:t>
        </w:r>
      </w:hyperlink>
      <w:r w:rsidRPr="00C727AA">
        <w:rPr>
          <w:rFonts w:ascii="Open Sans" w:hAnsi="Open Sans"/>
          <w:lang w:val="da-DK"/>
        </w:rPr>
        <w:t xml:space="preserve"> </w:t>
      </w:r>
    </w:p>
    <w:p w14:paraId="66568BC3" w14:textId="0BD7CA48" w:rsidR="00F06AEB" w:rsidRDefault="00F06AEB" w:rsidP="00701840">
      <w:pPr>
        <w:rPr>
          <w:rFonts w:ascii="Open Sans" w:hAnsi="Open Sans"/>
          <w:lang w:val="nb-NO"/>
        </w:rPr>
      </w:pPr>
      <w:proofErr w:type="spellStart"/>
      <w:r w:rsidRPr="00F06AEB">
        <w:rPr>
          <w:rFonts w:ascii="Open Sans" w:hAnsi="Open Sans"/>
          <w:lang w:val="nb-NO"/>
        </w:rPr>
        <w:t>TikTok</w:t>
      </w:r>
      <w:proofErr w:type="spellEnd"/>
      <w:r w:rsidRPr="00F06AEB">
        <w:rPr>
          <w:rFonts w:ascii="Open Sans" w:hAnsi="Open Sans"/>
          <w:lang w:val="nb-NO"/>
        </w:rPr>
        <w:t xml:space="preserve">: </w:t>
      </w:r>
      <w:hyperlink r:id="rId14" w:history="1">
        <w:r w:rsidRPr="004650B0">
          <w:rPr>
            <w:rStyle w:val="Hyperlink"/>
            <w:rFonts w:ascii="Open Sans" w:hAnsi="Open Sans"/>
            <w:lang w:val="nb-NO"/>
          </w:rPr>
          <w:t>www.tiktok.com/@zenvoautomotive</w:t>
        </w:r>
      </w:hyperlink>
    </w:p>
    <w:p w14:paraId="29EDBBB4" w14:textId="77777777" w:rsidR="00F06AEB" w:rsidRPr="00F06AEB" w:rsidRDefault="00F06AEB" w:rsidP="00701840">
      <w:pPr>
        <w:rPr>
          <w:rFonts w:ascii="Open Sans" w:hAnsi="Open Sans"/>
          <w:lang w:val="nb-NO"/>
        </w:rPr>
      </w:pPr>
    </w:p>
    <w:p w14:paraId="38A79DD5" w14:textId="766FACB1" w:rsidR="006005C6" w:rsidRPr="00F06AEB" w:rsidRDefault="006005C6" w:rsidP="00B76397">
      <w:pPr>
        <w:rPr>
          <w:rFonts w:ascii="Open Sans" w:hAnsi="Open Sans" w:cs="Open Sans"/>
          <w:lang w:val="nb-NO"/>
        </w:rPr>
      </w:pPr>
    </w:p>
    <w:sectPr w:rsidR="006005C6" w:rsidRPr="00F06A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51D05"/>
    <w:multiLevelType w:val="hybridMultilevel"/>
    <w:tmpl w:val="E5849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095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397"/>
    <w:rsid w:val="00010E2B"/>
    <w:rsid w:val="00036D26"/>
    <w:rsid w:val="00051F65"/>
    <w:rsid w:val="00082617"/>
    <w:rsid w:val="000D47B9"/>
    <w:rsid w:val="000D739B"/>
    <w:rsid w:val="000E33E8"/>
    <w:rsid w:val="00146EFD"/>
    <w:rsid w:val="0015409D"/>
    <w:rsid w:val="001743EB"/>
    <w:rsid w:val="00187119"/>
    <w:rsid w:val="00190B9C"/>
    <w:rsid w:val="001B45CD"/>
    <w:rsid w:val="002416A5"/>
    <w:rsid w:val="00275EAE"/>
    <w:rsid w:val="002E5C69"/>
    <w:rsid w:val="00310A31"/>
    <w:rsid w:val="003132E3"/>
    <w:rsid w:val="0032159E"/>
    <w:rsid w:val="003300BB"/>
    <w:rsid w:val="003413A2"/>
    <w:rsid w:val="003823A9"/>
    <w:rsid w:val="003A55D5"/>
    <w:rsid w:val="003B78DE"/>
    <w:rsid w:val="003F0E47"/>
    <w:rsid w:val="00422A45"/>
    <w:rsid w:val="00423D07"/>
    <w:rsid w:val="004520DB"/>
    <w:rsid w:val="0046454C"/>
    <w:rsid w:val="00474A92"/>
    <w:rsid w:val="004B5AFA"/>
    <w:rsid w:val="004F0666"/>
    <w:rsid w:val="004F1009"/>
    <w:rsid w:val="00550771"/>
    <w:rsid w:val="0055733A"/>
    <w:rsid w:val="00557B38"/>
    <w:rsid w:val="00564E41"/>
    <w:rsid w:val="005742B3"/>
    <w:rsid w:val="005908EA"/>
    <w:rsid w:val="005C0E19"/>
    <w:rsid w:val="005E2C66"/>
    <w:rsid w:val="006005C6"/>
    <w:rsid w:val="006408E7"/>
    <w:rsid w:val="00644534"/>
    <w:rsid w:val="00661C46"/>
    <w:rsid w:val="0067448C"/>
    <w:rsid w:val="006D1D30"/>
    <w:rsid w:val="006D7898"/>
    <w:rsid w:val="006E3B4D"/>
    <w:rsid w:val="00701840"/>
    <w:rsid w:val="00706DEB"/>
    <w:rsid w:val="00707B63"/>
    <w:rsid w:val="00715E96"/>
    <w:rsid w:val="00764518"/>
    <w:rsid w:val="00797564"/>
    <w:rsid w:val="007B50FC"/>
    <w:rsid w:val="007B6AE9"/>
    <w:rsid w:val="008050B1"/>
    <w:rsid w:val="00806725"/>
    <w:rsid w:val="00806A2A"/>
    <w:rsid w:val="00820828"/>
    <w:rsid w:val="008520C5"/>
    <w:rsid w:val="008A31AE"/>
    <w:rsid w:val="00913AB5"/>
    <w:rsid w:val="00922B95"/>
    <w:rsid w:val="00930431"/>
    <w:rsid w:val="009305FA"/>
    <w:rsid w:val="0093505D"/>
    <w:rsid w:val="009358F4"/>
    <w:rsid w:val="009A455A"/>
    <w:rsid w:val="009C5C2A"/>
    <w:rsid w:val="009D0B18"/>
    <w:rsid w:val="009D11F3"/>
    <w:rsid w:val="009E5BBE"/>
    <w:rsid w:val="00A11CE9"/>
    <w:rsid w:val="00A11DCB"/>
    <w:rsid w:val="00A208D2"/>
    <w:rsid w:val="00A63C43"/>
    <w:rsid w:val="00A72B1C"/>
    <w:rsid w:val="00AB6251"/>
    <w:rsid w:val="00AB7607"/>
    <w:rsid w:val="00AC27E6"/>
    <w:rsid w:val="00AD25A7"/>
    <w:rsid w:val="00B13990"/>
    <w:rsid w:val="00B23771"/>
    <w:rsid w:val="00B41D38"/>
    <w:rsid w:val="00B668F2"/>
    <w:rsid w:val="00B76397"/>
    <w:rsid w:val="00BA3BEE"/>
    <w:rsid w:val="00BA4DB6"/>
    <w:rsid w:val="00BE0935"/>
    <w:rsid w:val="00BF6751"/>
    <w:rsid w:val="00C312CD"/>
    <w:rsid w:val="00C449ED"/>
    <w:rsid w:val="00C54CC9"/>
    <w:rsid w:val="00CC1D2E"/>
    <w:rsid w:val="00D05B1B"/>
    <w:rsid w:val="00D06B4F"/>
    <w:rsid w:val="00DA4FB1"/>
    <w:rsid w:val="00DD6175"/>
    <w:rsid w:val="00E06C4A"/>
    <w:rsid w:val="00E50846"/>
    <w:rsid w:val="00E830F5"/>
    <w:rsid w:val="00E90FD3"/>
    <w:rsid w:val="00E97351"/>
    <w:rsid w:val="00EA0CB8"/>
    <w:rsid w:val="00F06AEB"/>
    <w:rsid w:val="00F12200"/>
    <w:rsid w:val="00F41589"/>
    <w:rsid w:val="00F7335B"/>
    <w:rsid w:val="00FB1825"/>
    <w:rsid w:val="00FD293F"/>
    <w:rsid w:val="00FE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52D43"/>
  <w15:chartTrackingRefBased/>
  <w15:docId w15:val="{AA65B49D-9BDC-8248-ACB3-61A6AF54C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6397"/>
  </w:style>
  <w:style w:type="paragraph" w:styleId="ListParagraph">
    <w:name w:val="List Paragraph"/>
    <w:basedOn w:val="Normal"/>
    <w:uiPriority w:val="34"/>
    <w:qFormat/>
    <w:rsid w:val="00B763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184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F10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10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10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0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00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B78DE"/>
  </w:style>
  <w:style w:type="character" w:styleId="UnresolvedMention">
    <w:name w:val="Unresolved Mention"/>
    <w:basedOn w:val="DefaultParagraphFont"/>
    <w:uiPriority w:val="99"/>
    <w:semiHidden/>
    <w:unhideWhenUsed/>
    <w:rsid w:val="006408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06A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1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8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9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hutton@zenvoautomotive.com" TargetMode="External"/><Relationship Id="rId13" Type="http://schemas.openxmlformats.org/officeDocument/2006/relationships/hyperlink" Target="http://www.linkedin.com/company/zenvoautomotive" TargetMode="External"/><Relationship Id="rId3" Type="http://schemas.openxmlformats.org/officeDocument/2006/relationships/styles" Target="styles.xml"/><Relationship Id="rId7" Type="http://schemas.openxmlformats.org/officeDocument/2006/relationships/hyperlink" Target="mailto:j.sverdrup@zenvoautomotive.com" TargetMode="External"/><Relationship Id="rId12" Type="http://schemas.openxmlformats.org/officeDocument/2006/relationships/hyperlink" Target="http://www.youtube.com/c/ZenvoAutomotive/video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twitter.com/ZenvoAut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acebook.com/ZenvoAutomotiveOffici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stagram.com/ZenvoAutomotive" TargetMode="External"/><Relationship Id="rId14" Type="http://schemas.openxmlformats.org/officeDocument/2006/relationships/hyperlink" Target="http://www.tiktok.com/@zenvoautomot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47B7DF-D62A-4248-847D-6E8B8BBDD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Nanw Llwyd Williams</dc:creator>
  <cp:keywords/>
  <dc:description/>
  <cp:lastModifiedBy>Tim Hutton</cp:lastModifiedBy>
  <cp:revision>12</cp:revision>
  <cp:lastPrinted>2022-05-25T09:52:00Z</cp:lastPrinted>
  <dcterms:created xsi:type="dcterms:W3CDTF">2022-06-12T17:47:00Z</dcterms:created>
  <dcterms:modified xsi:type="dcterms:W3CDTF">2023-03-14T10:25:00Z</dcterms:modified>
</cp:coreProperties>
</file>