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0A253" w14:textId="77777777" w:rsidR="007E765B" w:rsidRPr="006F287F" w:rsidRDefault="007E765B" w:rsidP="002024FB">
      <w:pPr>
        <w:spacing w:line="26" w:lineRule="atLeast"/>
        <w:rPr>
          <w:rFonts w:ascii="Arial" w:eastAsia="SimSun" w:hAnsi="Arial" w:cs="Arial"/>
          <w:lang w:val="it-IT"/>
        </w:rPr>
      </w:pPr>
    </w:p>
    <w:p w14:paraId="43903E71" w14:textId="77777777" w:rsidR="007E765B" w:rsidRPr="006F287F" w:rsidRDefault="007E765B" w:rsidP="002024FB">
      <w:pPr>
        <w:tabs>
          <w:tab w:val="right" w:pos="9000"/>
        </w:tabs>
        <w:spacing w:line="26" w:lineRule="atLeast"/>
        <w:rPr>
          <w:rFonts w:ascii="Arial" w:hAnsi="Arial" w:cs="Arial"/>
          <w:b/>
          <w:sz w:val="32"/>
          <w:szCs w:val="32"/>
          <w:lang w:val="it-IT"/>
        </w:rPr>
      </w:pPr>
    </w:p>
    <w:p w14:paraId="0FB84B4C" w14:textId="2F00A7B8" w:rsidR="007E765B" w:rsidRPr="006F287F" w:rsidRDefault="005E6801" w:rsidP="002024FB">
      <w:pPr>
        <w:tabs>
          <w:tab w:val="right" w:pos="9000"/>
        </w:tabs>
        <w:spacing w:line="312" w:lineRule="auto"/>
        <w:rPr>
          <w:rFonts w:ascii="Arial" w:eastAsia="SimSun" w:hAnsi="Arial" w:cs="Arial"/>
          <w:b/>
          <w:sz w:val="23"/>
          <w:szCs w:val="23"/>
          <w:lang w:val="it-IT"/>
        </w:rPr>
      </w:pPr>
      <w:r>
        <w:rPr>
          <w:rFonts w:ascii="Arial" w:hAnsi="Arial" w:cs="Arial"/>
          <w:b/>
          <w:sz w:val="32"/>
          <w:szCs w:val="32"/>
          <w:lang w:val="it-IT"/>
        </w:rPr>
        <w:t>INFORMAZIONE AI MEDIA</w:t>
      </w:r>
      <w:r w:rsidR="007E765B" w:rsidRPr="006F287F">
        <w:rPr>
          <w:rFonts w:ascii="Arial" w:eastAsia="SimSun" w:hAnsi="Arial" w:cs="Arial"/>
          <w:b/>
          <w:sz w:val="32"/>
          <w:lang w:val="it-IT"/>
        </w:rPr>
        <w:tab/>
        <w:t xml:space="preserve"> </w:t>
      </w:r>
      <w:r w:rsidR="007E765B" w:rsidRPr="006F287F">
        <w:rPr>
          <w:rFonts w:ascii="Arial" w:eastAsia="SimSun" w:hAnsi="Arial" w:cs="Arial"/>
          <w:sz w:val="23"/>
          <w:lang w:val="it-IT"/>
        </w:rPr>
        <w:t>13</w:t>
      </w:r>
      <w:r>
        <w:rPr>
          <w:rFonts w:ascii="Arial" w:eastAsia="SimSun" w:hAnsi="Arial" w:cs="Arial"/>
          <w:sz w:val="23"/>
          <w:lang w:val="it-IT"/>
        </w:rPr>
        <w:t xml:space="preserve"> giugno</w:t>
      </w:r>
      <w:r w:rsidR="007E765B" w:rsidRPr="006F287F">
        <w:rPr>
          <w:rFonts w:ascii="Arial" w:eastAsia="SimSun" w:hAnsi="Arial" w:cs="Arial"/>
          <w:sz w:val="23"/>
          <w:lang w:val="it-IT"/>
        </w:rPr>
        <w:t xml:space="preserve"> 2016</w:t>
      </w:r>
    </w:p>
    <w:p w14:paraId="2C2D58B6" w14:textId="77777777" w:rsidR="007E765B" w:rsidRPr="006F287F" w:rsidRDefault="007E765B" w:rsidP="002024FB">
      <w:pPr>
        <w:tabs>
          <w:tab w:val="right" w:pos="9000"/>
        </w:tabs>
        <w:spacing w:line="312" w:lineRule="auto"/>
        <w:rPr>
          <w:rFonts w:ascii="Arial" w:eastAsia="SimSun" w:hAnsi="Arial" w:cs="Arial"/>
          <w:b/>
          <w:sz w:val="23"/>
          <w:szCs w:val="23"/>
          <w:lang w:val="it-IT"/>
        </w:rPr>
      </w:pPr>
    </w:p>
    <w:p w14:paraId="62B0F723" w14:textId="77777777" w:rsidR="007E765B" w:rsidRPr="006F287F" w:rsidRDefault="007E765B" w:rsidP="002024FB">
      <w:pPr>
        <w:spacing w:line="312" w:lineRule="auto"/>
        <w:rPr>
          <w:rFonts w:ascii="Arial" w:eastAsia="Modern H Bold" w:hAnsi="Arial" w:cs="Arial"/>
          <w:sz w:val="23"/>
          <w:szCs w:val="23"/>
          <w:lang w:val="it-IT" w:eastAsia="en-US"/>
        </w:rPr>
      </w:pPr>
    </w:p>
    <w:p w14:paraId="3A05DC52" w14:textId="01F4CB07" w:rsidR="007E765B" w:rsidRPr="006F287F" w:rsidRDefault="00A33DED" w:rsidP="008D6C58">
      <w:pPr>
        <w:spacing w:line="312" w:lineRule="auto"/>
        <w:rPr>
          <w:rFonts w:ascii="Arial" w:hAnsi="Arial" w:cs="Arial"/>
          <w:b/>
          <w:sz w:val="32"/>
          <w:szCs w:val="32"/>
          <w:lang w:val="it-IT"/>
        </w:rPr>
      </w:pPr>
      <w:r w:rsidRPr="006F287F">
        <w:rPr>
          <w:rFonts w:ascii="Arial" w:hAnsi="Arial" w:cs="Arial"/>
          <w:b/>
          <w:sz w:val="32"/>
          <w:szCs w:val="32"/>
          <w:lang w:val="it-IT"/>
        </w:rPr>
        <w:t xml:space="preserve">Hyundai Motor consegna 50 auto al primo servizio al mondo di car sharing </w:t>
      </w:r>
      <w:r w:rsidR="006F287F" w:rsidRPr="006F287F">
        <w:rPr>
          <w:rFonts w:ascii="Arial" w:hAnsi="Arial" w:cs="Arial"/>
          <w:b/>
          <w:sz w:val="32"/>
          <w:szCs w:val="32"/>
          <w:lang w:val="it-IT"/>
        </w:rPr>
        <w:t>con vetture a idrogeno</w:t>
      </w:r>
      <w:r w:rsidR="007E765B" w:rsidRPr="006F287F">
        <w:rPr>
          <w:rFonts w:ascii="Arial" w:hAnsi="Arial" w:cs="Arial"/>
          <w:b/>
          <w:sz w:val="32"/>
          <w:szCs w:val="32"/>
          <w:lang w:val="it-IT"/>
        </w:rPr>
        <w:t>: BeeZero by Linde</w:t>
      </w:r>
    </w:p>
    <w:p w14:paraId="0DE21121" w14:textId="77777777" w:rsidR="007E765B" w:rsidRPr="006F287F" w:rsidRDefault="007E765B" w:rsidP="00335F85">
      <w:pPr>
        <w:spacing w:line="312" w:lineRule="auto"/>
        <w:jc w:val="both"/>
        <w:rPr>
          <w:rFonts w:ascii="Arial" w:hAnsi="Arial" w:cs="Arial"/>
          <w:lang w:val="it-IT"/>
        </w:rPr>
      </w:pPr>
    </w:p>
    <w:p w14:paraId="34B7E293" w14:textId="6F2D8D97" w:rsidR="007E765B" w:rsidRPr="006F287F" w:rsidRDefault="006F287F" w:rsidP="00FD362E">
      <w:pPr>
        <w:numPr>
          <w:ilvl w:val="0"/>
          <w:numId w:val="32"/>
        </w:numPr>
        <w:spacing w:line="312" w:lineRule="auto"/>
        <w:ind w:left="426" w:hanging="426"/>
        <w:rPr>
          <w:rFonts w:ascii="Arial" w:hAnsi="Arial" w:cs="Arial"/>
          <w:b/>
          <w:sz w:val="23"/>
          <w:szCs w:val="23"/>
          <w:lang w:val="it-IT"/>
        </w:rPr>
      </w:pPr>
      <w:r w:rsidRPr="006F287F">
        <w:rPr>
          <w:rFonts w:ascii="Arial" w:hAnsi="Arial" w:cs="Arial"/>
          <w:b/>
          <w:sz w:val="23"/>
          <w:szCs w:val="23"/>
          <w:lang w:val="it-IT"/>
        </w:rPr>
        <w:t xml:space="preserve">Consegna ufficiale </w:t>
      </w:r>
      <w:r w:rsidR="005E6801">
        <w:rPr>
          <w:rFonts w:ascii="Arial" w:hAnsi="Arial" w:cs="Arial"/>
          <w:b/>
          <w:sz w:val="23"/>
          <w:szCs w:val="23"/>
          <w:lang w:val="it-IT"/>
        </w:rPr>
        <w:t>di</w:t>
      </w:r>
      <w:r w:rsidR="007E765B" w:rsidRPr="006F287F">
        <w:rPr>
          <w:rFonts w:ascii="Arial" w:hAnsi="Arial" w:cs="Arial"/>
          <w:b/>
          <w:sz w:val="23"/>
          <w:szCs w:val="23"/>
          <w:lang w:val="it-IT"/>
        </w:rPr>
        <w:t xml:space="preserve"> 50 Hyundai ix35 Fuel Cell </w:t>
      </w:r>
      <w:r w:rsidR="005E6801">
        <w:rPr>
          <w:rFonts w:ascii="Arial" w:hAnsi="Arial" w:cs="Arial"/>
          <w:b/>
          <w:sz w:val="23"/>
          <w:szCs w:val="23"/>
          <w:lang w:val="it-IT"/>
        </w:rPr>
        <w:t xml:space="preserve">alla sede centrale di </w:t>
      </w:r>
      <w:r w:rsidR="007E765B" w:rsidRPr="006F287F">
        <w:rPr>
          <w:rFonts w:ascii="Arial" w:hAnsi="Arial" w:cs="Arial"/>
          <w:b/>
          <w:sz w:val="23"/>
          <w:szCs w:val="23"/>
          <w:lang w:val="it-IT"/>
        </w:rPr>
        <w:t xml:space="preserve">Linde </w:t>
      </w:r>
      <w:r w:rsidR="005E6801">
        <w:rPr>
          <w:rFonts w:ascii="Arial" w:hAnsi="Arial" w:cs="Arial"/>
          <w:b/>
          <w:sz w:val="23"/>
          <w:szCs w:val="23"/>
          <w:lang w:val="it-IT"/>
        </w:rPr>
        <w:t xml:space="preserve">per l’attività della più grande flotta </w:t>
      </w:r>
      <w:r w:rsidR="000D44A9">
        <w:rPr>
          <w:rFonts w:ascii="Arial" w:hAnsi="Arial" w:cs="Arial"/>
          <w:b/>
          <w:sz w:val="23"/>
          <w:szCs w:val="23"/>
          <w:lang w:val="it-IT"/>
        </w:rPr>
        <w:t>al</w:t>
      </w:r>
      <w:r w:rsidR="005E6801">
        <w:rPr>
          <w:rFonts w:ascii="Arial" w:hAnsi="Arial" w:cs="Arial"/>
          <w:b/>
          <w:sz w:val="23"/>
          <w:szCs w:val="23"/>
          <w:lang w:val="it-IT"/>
        </w:rPr>
        <w:t xml:space="preserve"> mondo di veicoli a idrogeno gestita da un singolo operatore</w:t>
      </w:r>
      <w:r w:rsidR="007E765B" w:rsidRPr="006F287F">
        <w:rPr>
          <w:rFonts w:ascii="Arial" w:hAnsi="Arial" w:cs="Arial"/>
          <w:b/>
          <w:sz w:val="23"/>
          <w:szCs w:val="23"/>
          <w:lang w:val="it-IT"/>
        </w:rPr>
        <w:t xml:space="preserve"> </w:t>
      </w:r>
    </w:p>
    <w:p w14:paraId="0D7BF51A" w14:textId="26BC5DE4" w:rsidR="007E765B" w:rsidRPr="006F287F" w:rsidRDefault="007E765B" w:rsidP="00FD362E">
      <w:pPr>
        <w:numPr>
          <w:ilvl w:val="0"/>
          <w:numId w:val="32"/>
        </w:numPr>
        <w:spacing w:line="312" w:lineRule="auto"/>
        <w:ind w:left="426" w:hanging="426"/>
        <w:rPr>
          <w:rFonts w:ascii="Arial" w:hAnsi="Arial" w:cs="Arial"/>
          <w:b/>
          <w:sz w:val="23"/>
          <w:szCs w:val="23"/>
          <w:lang w:val="it-IT"/>
        </w:rPr>
      </w:pPr>
      <w:r w:rsidRPr="006F287F">
        <w:rPr>
          <w:rFonts w:ascii="Arial" w:hAnsi="Arial" w:cs="Arial"/>
          <w:b/>
          <w:sz w:val="23"/>
          <w:szCs w:val="23"/>
          <w:lang w:val="it-IT"/>
        </w:rPr>
        <w:t xml:space="preserve">BeeZero </w:t>
      </w:r>
      <w:r w:rsidR="00084038">
        <w:rPr>
          <w:rFonts w:ascii="Arial" w:hAnsi="Arial" w:cs="Arial"/>
          <w:b/>
          <w:sz w:val="23"/>
          <w:szCs w:val="23"/>
          <w:lang w:val="it-IT"/>
        </w:rPr>
        <w:t>offre il primo servizio al mondo di car sharing con vetture alimentate esclusivamente a idrogeno</w:t>
      </w:r>
    </w:p>
    <w:p w14:paraId="677695CC" w14:textId="237AEEA8" w:rsidR="007E765B" w:rsidRPr="006F287F" w:rsidRDefault="007E765B" w:rsidP="00FD362E">
      <w:pPr>
        <w:numPr>
          <w:ilvl w:val="0"/>
          <w:numId w:val="32"/>
        </w:numPr>
        <w:spacing w:line="312" w:lineRule="auto"/>
        <w:ind w:left="426" w:hanging="426"/>
        <w:rPr>
          <w:rFonts w:ascii="Arial" w:hAnsi="Arial" w:cs="Arial"/>
          <w:b/>
          <w:sz w:val="23"/>
          <w:szCs w:val="23"/>
          <w:lang w:val="it-IT"/>
        </w:rPr>
      </w:pPr>
      <w:r w:rsidRPr="006F287F">
        <w:rPr>
          <w:rFonts w:ascii="Arial" w:hAnsi="Arial" w:cs="Arial"/>
          <w:b/>
          <w:sz w:val="23"/>
          <w:szCs w:val="23"/>
          <w:lang w:val="it-IT"/>
        </w:rPr>
        <w:t xml:space="preserve">Hyundai Motor </w:t>
      </w:r>
      <w:r w:rsidR="00084038">
        <w:rPr>
          <w:rFonts w:ascii="Arial" w:hAnsi="Arial" w:cs="Arial"/>
          <w:b/>
          <w:sz w:val="23"/>
          <w:szCs w:val="23"/>
          <w:lang w:val="it-IT"/>
        </w:rPr>
        <w:t xml:space="preserve">assume la posizione di leader in Europa per l’introduzione sul mercato di vetture a idrogeno e con </w:t>
      </w:r>
      <w:r w:rsidRPr="006F287F">
        <w:rPr>
          <w:rFonts w:ascii="Arial" w:hAnsi="Arial" w:cs="Arial"/>
          <w:b/>
          <w:sz w:val="23"/>
          <w:szCs w:val="23"/>
          <w:lang w:val="it-IT"/>
        </w:rPr>
        <w:t>ix35 Fuel</w:t>
      </w:r>
      <w:r w:rsidR="00084038">
        <w:rPr>
          <w:rFonts w:ascii="Arial" w:hAnsi="Arial" w:cs="Arial"/>
          <w:b/>
          <w:sz w:val="23"/>
          <w:szCs w:val="23"/>
          <w:lang w:val="it-IT"/>
        </w:rPr>
        <w:t xml:space="preserve"> Cell e </w:t>
      </w:r>
      <w:r w:rsidRPr="006F287F">
        <w:rPr>
          <w:rFonts w:ascii="Arial" w:hAnsi="Arial" w:cs="Arial"/>
          <w:b/>
          <w:sz w:val="23"/>
          <w:szCs w:val="23"/>
          <w:lang w:val="it-IT"/>
        </w:rPr>
        <w:t>IONIQ (</w:t>
      </w:r>
      <w:r w:rsidR="00084038">
        <w:rPr>
          <w:rFonts w:ascii="Arial" w:hAnsi="Arial" w:cs="Arial"/>
          <w:b/>
          <w:sz w:val="23"/>
          <w:szCs w:val="23"/>
          <w:lang w:val="it-IT"/>
        </w:rPr>
        <w:t>da ottobre</w:t>
      </w:r>
      <w:r w:rsidRPr="006F287F">
        <w:rPr>
          <w:rFonts w:ascii="Arial" w:hAnsi="Arial" w:cs="Arial"/>
          <w:b/>
          <w:sz w:val="23"/>
          <w:szCs w:val="23"/>
          <w:lang w:val="it-IT"/>
        </w:rPr>
        <w:t xml:space="preserve"> 2016) </w:t>
      </w:r>
      <w:r w:rsidR="00A206AB">
        <w:rPr>
          <w:rFonts w:ascii="Arial" w:hAnsi="Arial" w:cs="Arial"/>
          <w:b/>
          <w:sz w:val="23"/>
          <w:szCs w:val="23"/>
          <w:lang w:val="it-IT"/>
        </w:rPr>
        <w:t xml:space="preserve">è l’unico costruttore di automobili a proporre l’intera gamma di propulsioni alterative: </w:t>
      </w:r>
      <w:r w:rsidR="00433318">
        <w:rPr>
          <w:rFonts w:ascii="Arial" w:hAnsi="Arial" w:cs="Arial"/>
          <w:b/>
          <w:sz w:val="23"/>
          <w:szCs w:val="23"/>
          <w:lang w:val="it-IT"/>
        </w:rPr>
        <w:t>ibride, ibride plug-in, elettriche</w:t>
      </w:r>
      <w:r w:rsidR="00A206AB">
        <w:rPr>
          <w:rFonts w:ascii="Arial" w:hAnsi="Arial" w:cs="Arial"/>
          <w:b/>
          <w:sz w:val="23"/>
          <w:szCs w:val="23"/>
          <w:lang w:val="it-IT"/>
        </w:rPr>
        <w:t xml:space="preserve"> e a idrogeno</w:t>
      </w:r>
      <w:r w:rsidRPr="006F287F">
        <w:rPr>
          <w:rFonts w:ascii="Arial" w:hAnsi="Arial" w:cs="Arial"/>
          <w:b/>
          <w:sz w:val="23"/>
          <w:szCs w:val="23"/>
          <w:lang w:val="it-IT"/>
        </w:rPr>
        <w:t>.</w:t>
      </w:r>
    </w:p>
    <w:p w14:paraId="4B5DAB85" w14:textId="77777777" w:rsidR="007E765B" w:rsidRPr="006F287F" w:rsidRDefault="007E765B" w:rsidP="000D7471">
      <w:pPr>
        <w:spacing w:line="312" w:lineRule="auto"/>
        <w:jc w:val="both"/>
        <w:rPr>
          <w:rFonts w:ascii="Arial" w:hAnsi="Arial" w:cs="Arial"/>
          <w:sz w:val="23"/>
          <w:szCs w:val="23"/>
          <w:lang w:val="it-IT"/>
        </w:rPr>
      </w:pPr>
    </w:p>
    <w:p w14:paraId="6389E32F" w14:textId="2D86ED93" w:rsidR="007E765B" w:rsidRPr="006F287F" w:rsidRDefault="00433318" w:rsidP="000D7471">
      <w:pPr>
        <w:spacing w:line="312" w:lineRule="auto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  <w:lang w:val="it-IT"/>
        </w:rPr>
        <w:t>Momento storico a</w:t>
      </w:r>
      <w:r w:rsidR="007E765B" w:rsidRPr="006F287F">
        <w:rPr>
          <w:rFonts w:ascii="Arial" w:hAnsi="Arial" w:cs="Arial"/>
          <w:sz w:val="23"/>
          <w:szCs w:val="23"/>
          <w:lang w:val="it-IT"/>
        </w:rPr>
        <w:t xml:space="preserve"> Pullach, </w:t>
      </w:r>
      <w:r>
        <w:rPr>
          <w:rFonts w:ascii="Arial" w:hAnsi="Arial" w:cs="Arial"/>
          <w:sz w:val="23"/>
          <w:szCs w:val="23"/>
          <w:lang w:val="it-IT"/>
        </w:rPr>
        <w:t>vicino a</w:t>
      </w:r>
      <w:r w:rsidR="007E765B" w:rsidRPr="006F287F">
        <w:rPr>
          <w:rFonts w:ascii="Arial" w:hAnsi="Arial" w:cs="Arial"/>
          <w:sz w:val="23"/>
          <w:szCs w:val="23"/>
          <w:lang w:val="it-IT"/>
        </w:rPr>
        <w:t xml:space="preserve"> </w:t>
      </w:r>
      <w:r w:rsidR="009D6085">
        <w:rPr>
          <w:rFonts w:ascii="Arial" w:hAnsi="Arial" w:cs="Arial"/>
          <w:sz w:val="23"/>
          <w:szCs w:val="23"/>
          <w:lang w:val="it-IT"/>
        </w:rPr>
        <w:t>Monaco</w:t>
      </w:r>
      <w:r w:rsidR="007E765B" w:rsidRPr="006F287F">
        <w:rPr>
          <w:rFonts w:ascii="Arial" w:hAnsi="Arial" w:cs="Arial"/>
          <w:sz w:val="23"/>
          <w:szCs w:val="23"/>
          <w:lang w:val="it-IT"/>
        </w:rPr>
        <w:t xml:space="preserve">: </w:t>
      </w:r>
      <w:r>
        <w:rPr>
          <w:rFonts w:ascii="Arial" w:hAnsi="Arial" w:cs="Arial"/>
          <w:sz w:val="23"/>
          <w:szCs w:val="23"/>
          <w:lang w:val="it-IT"/>
        </w:rPr>
        <w:t xml:space="preserve">con la </w:t>
      </w:r>
      <w:r w:rsidR="00A53023">
        <w:rPr>
          <w:rFonts w:ascii="Arial" w:hAnsi="Arial" w:cs="Arial"/>
          <w:sz w:val="23"/>
          <w:szCs w:val="23"/>
          <w:lang w:val="it-IT"/>
        </w:rPr>
        <w:t xml:space="preserve">presa in </w:t>
      </w:r>
      <w:r>
        <w:rPr>
          <w:rFonts w:ascii="Arial" w:hAnsi="Arial" w:cs="Arial"/>
          <w:sz w:val="23"/>
          <w:szCs w:val="23"/>
          <w:lang w:val="it-IT"/>
        </w:rPr>
        <w:t xml:space="preserve">consegna di </w:t>
      </w:r>
      <w:r w:rsidR="00A53023">
        <w:rPr>
          <w:rFonts w:ascii="Arial" w:hAnsi="Arial" w:cs="Arial"/>
          <w:sz w:val="23"/>
          <w:szCs w:val="23"/>
          <w:lang w:val="it-IT"/>
        </w:rPr>
        <w:t xml:space="preserve">50 ix35 Fuel Cell, </w:t>
      </w:r>
      <w:r w:rsidR="007E765B" w:rsidRPr="006F287F">
        <w:rPr>
          <w:rFonts w:ascii="Arial" w:hAnsi="Arial" w:cs="Arial"/>
          <w:sz w:val="23"/>
          <w:szCs w:val="23"/>
          <w:lang w:val="it-IT"/>
        </w:rPr>
        <w:t xml:space="preserve">BeeZero (by Linde) </w:t>
      </w:r>
      <w:r w:rsidR="00A53023">
        <w:rPr>
          <w:rFonts w:ascii="Arial" w:hAnsi="Arial" w:cs="Arial"/>
          <w:sz w:val="23"/>
          <w:szCs w:val="23"/>
          <w:lang w:val="it-IT"/>
        </w:rPr>
        <w:t xml:space="preserve">posa una pietra miliare per il primo servizio al mondo di car sharing che impiega esclusivamente vetture alimentate a idrogeno. Alla cerimonia </w:t>
      </w:r>
      <w:r w:rsidR="007D24FE">
        <w:rPr>
          <w:rFonts w:ascii="Arial" w:hAnsi="Arial" w:cs="Arial"/>
          <w:sz w:val="23"/>
          <w:szCs w:val="23"/>
          <w:lang w:val="it-IT"/>
        </w:rPr>
        <w:t>ufficiale</w:t>
      </w:r>
      <w:r w:rsidR="00A53023">
        <w:rPr>
          <w:rFonts w:ascii="Arial" w:hAnsi="Arial" w:cs="Arial"/>
          <w:sz w:val="23"/>
          <w:szCs w:val="23"/>
          <w:lang w:val="it-IT"/>
        </w:rPr>
        <w:t xml:space="preserve"> hanno partecipato rappresentanti di </w:t>
      </w:r>
      <w:r w:rsidR="007E765B" w:rsidRPr="006F287F">
        <w:rPr>
          <w:rFonts w:ascii="Arial" w:hAnsi="Arial" w:cs="Arial"/>
          <w:sz w:val="23"/>
          <w:szCs w:val="23"/>
          <w:lang w:val="it-IT"/>
        </w:rPr>
        <w:t xml:space="preserve">Hyundai Motor Company, </w:t>
      </w:r>
      <w:r w:rsidR="007D24FE">
        <w:rPr>
          <w:rFonts w:ascii="Arial" w:hAnsi="Arial" w:cs="Arial"/>
          <w:sz w:val="23"/>
          <w:szCs w:val="23"/>
          <w:lang w:val="it-IT"/>
        </w:rPr>
        <w:t>di</w:t>
      </w:r>
      <w:r w:rsidR="007E765B" w:rsidRPr="006F287F">
        <w:rPr>
          <w:rFonts w:ascii="Arial" w:hAnsi="Arial" w:cs="Arial"/>
          <w:sz w:val="23"/>
          <w:szCs w:val="23"/>
          <w:lang w:val="it-IT"/>
        </w:rPr>
        <w:t xml:space="preserve"> Hyundai Motor Europe </w:t>
      </w:r>
      <w:r w:rsidR="007D24FE">
        <w:rPr>
          <w:rFonts w:ascii="Arial" w:hAnsi="Arial" w:cs="Arial"/>
          <w:sz w:val="23"/>
          <w:szCs w:val="23"/>
          <w:lang w:val="it-IT"/>
        </w:rPr>
        <w:t>e di</w:t>
      </w:r>
      <w:r w:rsidR="007E765B" w:rsidRPr="006F287F">
        <w:rPr>
          <w:rFonts w:ascii="Arial" w:hAnsi="Arial" w:cs="Arial"/>
          <w:sz w:val="23"/>
          <w:szCs w:val="23"/>
          <w:lang w:val="it-IT"/>
        </w:rPr>
        <w:t xml:space="preserve"> Linde. </w:t>
      </w:r>
      <w:r w:rsidR="007D24FE">
        <w:rPr>
          <w:rFonts w:ascii="Arial" w:hAnsi="Arial" w:cs="Arial"/>
          <w:sz w:val="23"/>
          <w:szCs w:val="23"/>
          <w:lang w:val="it-IT"/>
        </w:rPr>
        <w:t xml:space="preserve">La flotta di </w:t>
      </w:r>
      <w:r w:rsidR="007E765B" w:rsidRPr="006F287F">
        <w:rPr>
          <w:rFonts w:ascii="Arial" w:hAnsi="Arial" w:cs="Arial"/>
          <w:sz w:val="23"/>
          <w:szCs w:val="23"/>
          <w:lang w:val="it-IT"/>
        </w:rPr>
        <w:t xml:space="preserve">BeeZero </w:t>
      </w:r>
      <w:r w:rsidR="007D24FE">
        <w:rPr>
          <w:rFonts w:ascii="Arial" w:hAnsi="Arial" w:cs="Arial"/>
          <w:sz w:val="23"/>
          <w:szCs w:val="23"/>
          <w:lang w:val="it-IT"/>
        </w:rPr>
        <w:t>inizierà a essere operativa nell’estate del</w:t>
      </w:r>
      <w:r w:rsidR="007E765B" w:rsidRPr="006F287F">
        <w:rPr>
          <w:rFonts w:ascii="Arial" w:hAnsi="Arial" w:cs="Arial"/>
          <w:sz w:val="23"/>
          <w:szCs w:val="23"/>
          <w:lang w:val="it-IT"/>
        </w:rPr>
        <w:t xml:space="preserve"> 2016.</w:t>
      </w:r>
    </w:p>
    <w:p w14:paraId="3BDD620F" w14:textId="77777777" w:rsidR="007E765B" w:rsidRPr="006F287F" w:rsidRDefault="007E765B" w:rsidP="000D7471">
      <w:pPr>
        <w:spacing w:line="312" w:lineRule="auto"/>
        <w:jc w:val="both"/>
        <w:rPr>
          <w:rFonts w:ascii="Arial" w:hAnsi="Arial" w:cs="Arial"/>
          <w:sz w:val="23"/>
          <w:szCs w:val="23"/>
          <w:lang w:val="it-IT"/>
        </w:rPr>
      </w:pPr>
    </w:p>
    <w:p w14:paraId="3707A713" w14:textId="11238C29" w:rsidR="007E765B" w:rsidRPr="006F287F" w:rsidRDefault="007E765B" w:rsidP="000D7471">
      <w:pPr>
        <w:spacing w:line="312" w:lineRule="auto"/>
        <w:jc w:val="both"/>
        <w:rPr>
          <w:rFonts w:ascii="Arial" w:hAnsi="Arial" w:cs="Arial"/>
          <w:sz w:val="23"/>
          <w:szCs w:val="23"/>
          <w:lang w:val="it-IT"/>
        </w:rPr>
      </w:pPr>
      <w:r w:rsidRPr="006F287F">
        <w:rPr>
          <w:rFonts w:ascii="Arial" w:hAnsi="Arial" w:cs="Arial"/>
          <w:sz w:val="23"/>
          <w:szCs w:val="23"/>
          <w:lang w:val="it-IT"/>
        </w:rPr>
        <w:t xml:space="preserve">BeeZero, </w:t>
      </w:r>
      <w:r w:rsidR="00CA1E01">
        <w:rPr>
          <w:rFonts w:ascii="Arial" w:hAnsi="Arial" w:cs="Arial"/>
          <w:sz w:val="23"/>
          <w:szCs w:val="23"/>
          <w:lang w:val="it-IT"/>
        </w:rPr>
        <w:t>una divisione di nuova costituzione di</w:t>
      </w:r>
      <w:r w:rsidRPr="006F287F">
        <w:rPr>
          <w:rFonts w:ascii="Arial" w:hAnsi="Arial" w:cs="Arial"/>
          <w:sz w:val="23"/>
          <w:szCs w:val="23"/>
          <w:lang w:val="it-IT"/>
        </w:rPr>
        <w:t xml:space="preserve"> Linde, </w:t>
      </w:r>
      <w:r w:rsidR="00CA1E01">
        <w:rPr>
          <w:rFonts w:ascii="Arial" w:hAnsi="Arial" w:cs="Arial"/>
          <w:sz w:val="23"/>
          <w:szCs w:val="23"/>
          <w:lang w:val="it-IT"/>
        </w:rPr>
        <w:t>fonde sinergicamente</w:t>
      </w:r>
      <w:r w:rsidR="00CA1E01" w:rsidRPr="00567844">
        <w:rPr>
          <w:rFonts w:ascii="Arial" w:hAnsi="Arial" w:cs="Arial"/>
          <w:sz w:val="23"/>
          <w:szCs w:val="23"/>
          <w:lang w:val="it-IT"/>
        </w:rPr>
        <w:t xml:space="preserve"> </w:t>
      </w:r>
      <w:r w:rsidR="00CA1E01">
        <w:rPr>
          <w:rFonts w:ascii="Arial" w:hAnsi="Arial" w:cs="Arial"/>
          <w:sz w:val="23"/>
          <w:szCs w:val="23"/>
          <w:lang w:val="it-IT"/>
        </w:rPr>
        <w:t>le due principali tendenze della mobilità</w:t>
      </w:r>
      <w:r w:rsidR="00CA1E01" w:rsidRPr="00567844">
        <w:rPr>
          <w:rFonts w:ascii="Arial" w:hAnsi="Arial" w:cs="Arial"/>
          <w:sz w:val="23"/>
          <w:szCs w:val="23"/>
          <w:lang w:val="it-IT"/>
        </w:rPr>
        <w:t>:</w:t>
      </w:r>
      <w:r w:rsidRPr="006F287F">
        <w:rPr>
          <w:rFonts w:ascii="Arial" w:hAnsi="Arial" w:cs="Arial"/>
          <w:sz w:val="23"/>
          <w:szCs w:val="23"/>
          <w:lang w:val="it-IT"/>
        </w:rPr>
        <w:t xml:space="preserve"> </w:t>
      </w:r>
      <w:r w:rsidR="00CA1E01">
        <w:rPr>
          <w:rFonts w:ascii="Arial" w:hAnsi="Arial" w:cs="Arial"/>
          <w:sz w:val="23"/>
          <w:szCs w:val="23"/>
          <w:lang w:val="it-IT"/>
        </w:rPr>
        <w:t>il car sharing e la guida priva di emissioni</w:t>
      </w:r>
      <w:r w:rsidRPr="006F287F">
        <w:rPr>
          <w:rFonts w:ascii="Arial" w:hAnsi="Arial" w:cs="Arial"/>
          <w:sz w:val="23"/>
          <w:szCs w:val="23"/>
          <w:lang w:val="it-IT"/>
        </w:rPr>
        <w:t xml:space="preserve"> (</w:t>
      </w:r>
      <w:r w:rsidR="00CA1E01">
        <w:rPr>
          <w:rFonts w:ascii="Arial" w:hAnsi="Arial" w:cs="Arial"/>
          <w:sz w:val="23"/>
          <w:szCs w:val="23"/>
          <w:lang w:val="it-IT"/>
        </w:rPr>
        <w:t>emissioni zero</w:t>
      </w:r>
      <w:r w:rsidRPr="006F287F">
        <w:rPr>
          <w:rFonts w:ascii="Arial" w:hAnsi="Arial" w:cs="Arial"/>
          <w:sz w:val="23"/>
          <w:szCs w:val="23"/>
          <w:lang w:val="it-IT"/>
        </w:rPr>
        <w:t>). Thomas A. Schmid,</w:t>
      </w:r>
      <w:r w:rsidR="00522B37" w:rsidRPr="006F287F">
        <w:rPr>
          <w:rFonts w:ascii="Arial" w:hAnsi="Arial" w:cs="Arial"/>
          <w:sz w:val="23"/>
          <w:szCs w:val="23"/>
          <w:lang w:val="it-IT"/>
        </w:rPr>
        <w:t xml:space="preserve"> COO </w:t>
      </w:r>
      <w:r w:rsidR="00CA1E01">
        <w:rPr>
          <w:rFonts w:ascii="Arial" w:hAnsi="Arial" w:cs="Arial"/>
          <w:sz w:val="23"/>
          <w:szCs w:val="23"/>
          <w:lang w:val="it-IT"/>
        </w:rPr>
        <w:t>di</w:t>
      </w:r>
      <w:r w:rsidR="00522B37" w:rsidRPr="006F287F">
        <w:rPr>
          <w:rFonts w:ascii="Arial" w:hAnsi="Arial" w:cs="Arial"/>
          <w:sz w:val="23"/>
          <w:szCs w:val="23"/>
          <w:lang w:val="it-IT"/>
        </w:rPr>
        <w:t xml:space="preserve"> Hyundai Motor Europe: </w:t>
      </w:r>
      <w:r w:rsidR="00522B37" w:rsidRPr="0063550F">
        <w:rPr>
          <w:rFonts w:ascii="Arial" w:hAnsi="Arial" w:cs="Arial"/>
          <w:i/>
          <w:sz w:val="23"/>
          <w:szCs w:val="23"/>
          <w:lang w:val="it-IT"/>
        </w:rPr>
        <w:t>«</w:t>
      </w:r>
      <w:r w:rsidRPr="0063550F">
        <w:rPr>
          <w:rFonts w:ascii="Arial" w:hAnsi="Arial" w:cs="Arial"/>
          <w:i/>
          <w:sz w:val="23"/>
          <w:szCs w:val="23"/>
          <w:lang w:val="it-IT"/>
        </w:rPr>
        <w:t xml:space="preserve">BeeZero </w:t>
      </w:r>
      <w:r w:rsidR="008D7767" w:rsidRPr="0063550F">
        <w:rPr>
          <w:rFonts w:ascii="Arial" w:hAnsi="Arial" w:cs="Arial"/>
          <w:i/>
          <w:sz w:val="23"/>
          <w:szCs w:val="23"/>
          <w:lang w:val="it-IT"/>
        </w:rPr>
        <w:t xml:space="preserve">riunisce il concetto di un pioniere con la posizione di leader di </w:t>
      </w:r>
      <w:r w:rsidRPr="0063550F">
        <w:rPr>
          <w:rFonts w:ascii="Arial" w:hAnsi="Arial" w:cs="Arial"/>
          <w:i/>
          <w:sz w:val="23"/>
          <w:szCs w:val="23"/>
          <w:lang w:val="it-IT"/>
        </w:rPr>
        <w:t xml:space="preserve">Hyundai </w:t>
      </w:r>
      <w:r w:rsidR="008D7767" w:rsidRPr="0063550F">
        <w:rPr>
          <w:rFonts w:ascii="Arial" w:hAnsi="Arial" w:cs="Arial"/>
          <w:i/>
          <w:sz w:val="23"/>
          <w:szCs w:val="23"/>
          <w:lang w:val="it-IT"/>
        </w:rPr>
        <w:t xml:space="preserve">nel campo della tecnologia </w:t>
      </w:r>
      <w:r w:rsidR="009D6085" w:rsidRPr="0063550F">
        <w:rPr>
          <w:rFonts w:ascii="Arial" w:hAnsi="Arial" w:cs="Arial"/>
          <w:i/>
          <w:sz w:val="23"/>
          <w:szCs w:val="23"/>
          <w:lang w:val="it-IT"/>
        </w:rPr>
        <w:t>dei</w:t>
      </w:r>
      <w:r w:rsidR="005F2817" w:rsidRPr="0063550F">
        <w:rPr>
          <w:rFonts w:ascii="Arial" w:hAnsi="Arial" w:cs="Arial"/>
          <w:i/>
          <w:sz w:val="23"/>
          <w:szCs w:val="23"/>
          <w:lang w:val="it-IT"/>
        </w:rPr>
        <w:t xml:space="preserve"> veicoli alimentati a idrogeno.</w:t>
      </w:r>
      <w:r w:rsidRPr="0063550F">
        <w:rPr>
          <w:rFonts w:ascii="Arial" w:hAnsi="Arial" w:cs="Arial"/>
          <w:i/>
          <w:sz w:val="23"/>
          <w:szCs w:val="23"/>
          <w:lang w:val="it-IT"/>
        </w:rPr>
        <w:t xml:space="preserve"> </w:t>
      </w:r>
      <w:r w:rsidR="005F2817" w:rsidRPr="0063550F">
        <w:rPr>
          <w:rFonts w:ascii="Arial" w:hAnsi="Arial" w:cs="Arial"/>
          <w:i/>
          <w:sz w:val="23"/>
          <w:szCs w:val="23"/>
          <w:lang w:val="it-IT"/>
        </w:rPr>
        <w:t xml:space="preserve">La tecnologia a celle a combustibile per veicoli a propulsione elettrica, che utilizzano esclusivamente l’idrogeno come carburante </w:t>
      </w:r>
      <w:r w:rsidR="00231AB7" w:rsidRPr="0063550F">
        <w:rPr>
          <w:rFonts w:ascii="Arial" w:hAnsi="Arial" w:cs="Arial"/>
          <w:i/>
          <w:sz w:val="23"/>
          <w:szCs w:val="23"/>
          <w:lang w:val="it-IT"/>
        </w:rPr>
        <w:t xml:space="preserve">e che viaggiano senza emettere alcun gas nocivo, è pronta per essere utilizzata nel quotidiano. Con la </w:t>
      </w:r>
      <w:r w:rsidR="00000618" w:rsidRPr="0063550F">
        <w:rPr>
          <w:rFonts w:ascii="Arial" w:hAnsi="Arial" w:cs="Arial"/>
          <w:i/>
          <w:sz w:val="23"/>
          <w:szCs w:val="23"/>
          <w:lang w:val="it-IT"/>
        </w:rPr>
        <w:t xml:space="preserve">presa in consegna </w:t>
      </w:r>
      <w:r w:rsidR="00231AB7" w:rsidRPr="0063550F">
        <w:rPr>
          <w:rFonts w:ascii="Arial" w:hAnsi="Arial" w:cs="Arial"/>
          <w:i/>
          <w:sz w:val="23"/>
          <w:szCs w:val="23"/>
          <w:lang w:val="it-IT"/>
        </w:rPr>
        <w:t>della flot</w:t>
      </w:r>
      <w:r w:rsidR="00846364" w:rsidRPr="0063550F">
        <w:rPr>
          <w:rFonts w:ascii="Arial" w:hAnsi="Arial" w:cs="Arial"/>
          <w:i/>
          <w:sz w:val="23"/>
          <w:szCs w:val="23"/>
          <w:lang w:val="it-IT"/>
        </w:rPr>
        <w:t xml:space="preserve">ta di auto a celle a combustibile </w:t>
      </w:r>
      <w:r w:rsidR="00231AB7" w:rsidRPr="0063550F">
        <w:rPr>
          <w:rFonts w:ascii="Arial" w:hAnsi="Arial" w:cs="Arial"/>
          <w:i/>
          <w:sz w:val="23"/>
          <w:szCs w:val="23"/>
          <w:lang w:val="it-IT"/>
        </w:rPr>
        <w:t>più grande</w:t>
      </w:r>
      <w:r w:rsidR="00F91921" w:rsidRPr="0063550F">
        <w:rPr>
          <w:rFonts w:ascii="Arial" w:hAnsi="Arial" w:cs="Arial"/>
          <w:i/>
          <w:sz w:val="23"/>
          <w:szCs w:val="23"/>
          <w:lang w:val="it-IT"/>
        </w:rPr>
        <w:t xml:space="preserve"> al mondo</w:t>
      </w:r>
      <w:r w:rsidR="00231AB7" w:rsidRPr="0063550F">
        <w:rPr>
          <w:rFonts w:ascii="Arial" w:hAnsi="Arial" w:cs="Arial"/>
          <w:i/>
          <w:sz w:val="23"/>
          <w:szCs w:val="23"/>
          <w:lang w:val="it-IT"/>
        </w:rPr>
        <w:t xml:space="preserve"> </w:t>
      </w:r>
      <w:r w:rsidR="00000618" w:rsidRPr="0063550F">
        <w:rPr>
          <w:rFonts w:ascii="Arial" w:hAnsi="Arial" w:cs="Arial"/>
          <w:i/>
          <w:sz w:val="23"/>
          <w:szCs w:val="23"/>
          <w:lang w:val="it-IT"/>
        </w:rPr>
        <w:t>per un</w:t>
      </w:r>
      <w:r w:rsidR="00846364" w:rsidRPr="0063550F">
        <w:rPr>
          <w:rFonts w:ascii="Arial" w:hAnsi="Arial" w:cs="Arial"/>
          <w:i/>
          <w:sz w:val="23"/>
          <w:szCs w:val="23"/>
          <w:lang w:val="it-IT"/>
        </w:rPr>
        <w:t xml:space="preserve"> servizio</w:t>
      </w:r>
      <w:r w:rsidR="00231AB7" w:rsidRPr="0063550F">
        <w:rPr>
          <w:rFonts w:ascii="Arial" w:hAnsi="Arial" w:cs="Arial"/>
          <w:i/>
          <w:sz w:val="23"/>
          <w:szCs w:val="23"/>
          <w:lang w:val="it-IT"/>
        </w:rPr>
        <w:t xml:space="preserve"> </w:t>
      </w:r>
      <w:r w:rsidR="00846364" w:rsidRPr="0063550F">
        <w:rPr>
          <w:rFonts w:ascii="Arial" w:hAnsi="Arial" w:cs="Arial"/>
          <w:i/>
          <w:sz w:val="23"/>
          <w:szCs w:val="23"/>
          <w:lang w:val="it-IT"/>
        </w:rPr>
        <w:t>di car sharing,</w:t>
      </w:r>
      <w:r w:rsidR="00F91921" w:rsidRPr="0063550F">
        <w:rPr>
          <w:rFonts w:ascii="Arial" w:hAnsi="Arial" w:cs="Arial"/>
          <w:i/>
          <w:sz w:val="23"/>
          <w:szCs w:val="23"/>
          <w:lang w:val="it-IT"/>
        </w:rPr>
        <w:t xml:space="preserve"> il progetto idrogeno di</w:t>
      </w:r>
      <w:r w:rsidR="00846364" w:rsidRPr="0063550F">
        <w:rPr>
          <w:rFonts w:ascii="Arial" w:hAnsi="Arial" w:cs="Arial"/>
          <w:i/>
          <w:sz w:val="23"/>
          <w:szCs w:val="23"/>
          <w:lang w:val="it-IT"/>
        </w:rPr>
        <w:t xml:space="preserve"> </w:t>
      </w:r>
      <w:r w:rsidR="00231AB7" w:rsidRPr="0063550F">
        <w:rPr>
          <w:rFonts w:ascii="Arial" w:hAnsi="Arial" w:cs="Arial"/>
          <w:i/>
          <w:sz w:val="23"/>
          <w:szCs w:val="23"/>
          <w:lang w:val="it-IT"/>
        </w:rPr>
        <w:t>Linde</w:t>
      </w:r>
      <w:r w:rsidR="00F91921" w:rsidRPr="0063550F">
        <w:rPr>
          <w:rFonts w:ascii="Arial" w:hAnsi="Arial" w:cs="Arial"/>
          <w:i/>
          <w:sz w:val="23"/>
          <w:szCs w:val="23"/>
          <w:lang w:val="it-IT"/>
        </w:rPr>
        <w:t xml:space="preserve"> compie un passo fondamentale </w:t>
      </w:r>
      <w:r w:rsidR="00000618" w:rsidRPr="0063550F">
        <w:rPr>
          <w:rFonts w:ascii="Arial" w:hAnsi="Arial" w:cs="Arial"/>
          <w:i/>
          <w:sz w:val="23"/>
          <w:szCs w:val="23"/>
          <w:lang w:val="it-IT"/>
        </w:rPr>
        <w:t xml:space="preserve">nel </w:t>
      </w:r>
      <w:r w:rsidR="009D6085" w:rsidRPr="0063550F">
        <w:rPr>
          <w:rFonts w:ascii="Arial" w:hAnsi="Arial" w:cs="Arial"/>
          <w:i/>
          <w:sz w:val="23"/>
          <w:szCs w:val="23"/>
          <w:lang w:val="it-IT"/>
        </w:rPr>
        <w:t xml:space="preserve">diffondere e </w:t>
      </w:r>
      <w:r w:rsidR="00000618" w:rsidRPr="0063550F">
        <w:rPr>
          <w:rFonts w:ascii="Arial" w:hAnsi="Arial" w:cs="Arial"/>
          <w:i/>
          <w:sz w:val="23"/>
          <w:szCs w:val="23"/>
          <w:lang w:val="it-IT"/>
        </w:rPr>
        <w:t xml:space="preserve">rendere </w:t>
      </w:r>
      <w:r w:rsidR="00071C0D" w:rsidRPr="0063550F">
        <w:rPr>
          <w:rFonts w:ascii="Arial" w:hAnsi="Arial" w:cs="Arial"/>
          <w:i/>
          <w:sz w:val="23"/>
          <w:szCs w:val="23"/>
          <w:lang w:val="it-IT"/>
        </w:rPr>
        <w:t>disponibile per tutti</w:t>
      </w:r>
      <w:r w:rsidR="009D6085" w:rsidRPr="0063550F">
        <w:rPr>
          <w:rFonts w:ascii="Arial" w:hAnsi="Arial" w:cs="Arial"/>
          <w:i/>
          <w:sz w:val="23"/>
          <w:szCs w:val="23"/>
          <w:lang w:val="it-IT"/>
        </w:rPr>
        <w:t xml:space="preserve"> questa tecnologia</w:t>
      </w:r>
      <w:r w:rsidR="00522B37" w:rsidRPr="0063550F">
        <w:rPr>
          <w:rFonts w:ascii="Arial" w:hAnsi="Arial" w:cs="Arial"/>
          <w:i/>
          <w:sz w:val="23"/>
          <w:szCs w:val="23"/>
          <w:lang w:val="it-IT"/>
        </w:rPr>
        <w:t>.»</w:t>
      </w:r>
    </w:p>
    <w:p w14:paraId="3BA164A3" w14:textId="77777777" w:rsidR="007E765B" w:rsidRPr="006F287F" w:rsidRDefault="007E765B" w:rsidP="000D7471">
      <w:pPr>
        <w:spacing w:line="312" w:lineRule="auto"/>
        <w:jc w:val="both"/>
        <w:rPr>
          <w:rFonts w:ascii="Arial" w:hAnsi="Arial" w:cs="Arial"/>
          <w:sz w:val="23"/>
          <w:szCs w:val="23"/>
          <w:lang w:val="it-IT"/>
        </w:rPr>
      </w:pPr>
    </w:p>
    <w:p w14:paraId="399E87CC" w14:textId="7DBB6EFE" w:rsidR="007E765B" w:rsidRPr="006F287F" w:rsidRDefault="007E765B" w:rsidP="000D7471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it-IT"/>
        </w:rPr>
      </w:pPr>
      <w:r w:rsidRPr="006F287F">
        <w:rPr>
          <w:rFonts w:ascii="Arial" w:eastAsia="Modern H Light" w:hAnsi="Arial" w:cs="Arial"/>
          <w:sz w:val="23"/>
          <w:szCs w:val="23"/>
          <w:lang w:val="it-IT"/>
        </w:rPr>
        <w:t xml:space="preserve">Dr. Christian Bruch, </w:t>
      </w:r>
      <w:r w:rsidR="00500008">
        <w:rPr>
          <w:rFonts w:ascii="Arial" w:eastAsia="Modern H Light" w:hAnsi="Arial" w:cs="Arial"/>
          <w:sz w:val="23"/>
          <w:szCs w:val="23"/>
          <w:lang w:val="it-IT"/>
        </w:rPr>
        <w:t xml:space="preserve">membro della direzione di </w:t>
      </w:r>
      <w:r w:rsidRPr="00C93AA4">
        <w:rPr>
          <w:rFonts w:ascii="Arial" w:eastAsia="Modern H Light" w:hAnsi="Arial" w:cs="Arial"/>
          <w:sz w:val="23"/>
          <w:szCs w:val="23"/>
          <w:lang w:val="it-IT"/>
        </w:rPr>
        <w:t>Linde AG:</w:t>
      </w:r>
      <w:r w:rsidRPr="006F287F">
        <w:rPr>
          <w:rFonts w:ascii="Arial" w:eastAsia="Modern H Light" w:hAnsi="Arial" w:cs="Arial"/>
          <w:sz w:val="23"/>
          <w:szCs w:val="23"/>
          <w:lang w:val="it-IT"/>
        </w:rPr>
        <w:t xml:space="preserve"> </w:t>
      </w:r>
      <w:bookmarkStart w:id="0" w:name="_GoBack"/>
      <w:r w:rsidR="00522B37" w:rsidRPr="0063550F">
        <w:rPr>
          <w:rFonts w:ascii="Arial" w:eastAsia="Modern H Light" w:hAnsi="Arial" w:cs="Arial"/>
          <w:i/>
          <w:sz w:val="23"/>
          <w:szCs w:val="23"/>
          <w:lang w:val="it-IT"/>
        </w:rPr>
        <w:t>«</w:t>
      </w:r>
      <w:r w:rsidR="00500008" w:rsidRPr="0063550F">
        <w:rPr>
          <w:rFonts w:ascii="Arial" w:hAnsi="Arial" w:cs="Arial"/>
          <w:i/>
          <w:sz w:val="23"/>
          <w:szCs w:val="23"/>
          <w:lang w:val="it-IT"/>
        </w:rPr>
        <w:t>La tecnologia a idrogeno può diventare un elemento fondamentale della mobilità futura</w:t>
      </w:r>
      <w:r w:rsidRPr="0063550F">
        <w:rPr>
          <w:rFonts w:ascii="Arial" w:eastAsia="Modern H Light" w:hAnsi="Arial" w:cs="Arial"/>
          <w:i/>
          <w:sz w:val="23"/>
          <w:szCs w:val="23"/>
          <w:lang w:val="it-IT"/>
        </w:rPr>
        <w:t xml:space="preserve">. </w:t>
      </w:r>
      <w:r w:rsidR="00477A48" w:rsidRPr="0063550F">
        <w:rPr>
          <w:rFonts w:ascii="Arial" w:eastAsia="Modern H Light" w:hAnsi="Arial" w:cs="Arial"/>
          <w:i/>
          <w:sz w:val="23"/>
          <w:szCs w:val="23"/>
          <w:lang w:val="it-IT"/>
        </w:rPr>
        <w:t xml:space="preserve">Insieme ai nostri clienti </w:t>
      </w:r>
      <w:r w:rsidR="00477A48" w:rsidRPr="0063550F">
        <w:rPr>
          <w:rFonts w:ascii="Arial" w:eastAsia="Modern H Light" w:hAnsi="Arial" w:cs="Arial"/>
          <w:i/>
          <w:sz w:val="23"/>
          <w:szCs w:val="23"/>
          <w:lang w:val="it-IT"/>
        </w:rPr>
        <w:lastRenderedPageBreak/>
        <w:t>intendiamo raccogliere esperienze pratiche nell’uso quotidiano e contribuire allo sviluppo di questa tecnologia.</w:t>
      </w:r>
      <w:r w:rsidRPr="0063550F">
        <w:rPr>
          <w:rFonts w:ascii="Arial" w:eastAsia="Modern H Light" w:hAnsi="Arial" w:cs="Arial"/>
          <w:i/>
          <w:sz w:val="23"/>
          <w:szCs w:val="23"/>
          <w:lang w:val="it-IT"/>
        </w:rPr>
        <w:t xml:space="preserve"> </w:t>
      </w:r>
      <w:r w:rsidR="00477A48" w:rsidRPr="0063550F">
        <w:rPr>
          <w:rFonts w:ascii="Arial" w:eastAsia="Modern H Light" w:hAnsi="Arial" w:cs="Arial"/>
          <w:i/>
          <w:sz w:val="23"/>
          <w:szCs w:val="23"/>
          <w:lang w:val="it-IT"/>
        </w:rPr>
        <w:t>Con</w:t>
      </w:r>
      <w:r w:rsidRPr="0063550F">
        <w:rPr>
          <w:rFonts w:ascii="Arial" w:eastAsia="Modern H Light" w:hAnsi="Arial" w:cs="Arial"/>
          <w:i/>
          <w:sz w:val="23"/>
          <w:szCs w:val="23"/>
          <w:lang w:val="it-IT"/>
        </w:rPr>
        <w:t xml:space="preserve"> BeeZero </w:t>
      </w:r>
      <w:r w:rsidR="00B9749E" w:rsidRPr="0063550F">
        <w:rPr>
          <w:rFonts w:ascii="Arial" w:eastAsia="Modern H Light" w:hAnsi="Arial" w:cs="Arial"/>
          <w:i/>
          <w:sz w:val="23"/>
          <w:szCs w:val="23"/>
          <w:lang w:val="it-IT"/>
        </w:rPr>
        <w:t>gettiamo</w:t>
      </w:r>
      <w:r w:rsidR="00477A48" w:rsidRPr="0063550F">
        <w:rPr>
          <w:rFonts w:ascii="Arial" w:eastAsia="Modern H Light" w:hAnsi="Arial" w:cs="Arial"/>
          <w:i/>
          <w:sz w:val="23"/>
          <w:szCs w:val="23"/>
          <w:lang w:val="it-IT"/>
        </w:rPr>
        <w:t xml:space="preserve"> le basi per </w:t>
      </w:r>
      <w:r w:rsidR="002B013B" w:rsidRPr="0063550F">
        <w:rPr>
          <w:rFonts w:ascii="Arial" w:eastAsia="Modern H Light" w:hAnsi="Arial" w:cs="Arial"/>
          <w:i/>
          <w:sz w:val="23"/>
          <w:szCs w:val="23"/>
          <w:lang w:val="it-IT"/>
        </w:rPr>
        <w:t>sviluppare e ampliare</w:t>
      </w:r>
      <w:r w:rsidR="00477A48" w:rsidRPr="0063550F">
        <w:rPr>
          <w:rFonts w:ascii="Arial" w:eastAsia="Modern H Light" w:hAnsi="Arial" w:cs="Arial"/>
          <w:i/>
          <w:sz w:val="23"/>
          <w:szCs w:val="23"/>
          <w:lang w:val="it-IT"/>
        </w:rPr>
        <w:t xml:space="preserve"> </w:t>
      </w:r>
      <w:r w:rsidR="002B013B" w:rsidRPr="0063550F">
        <w:rPr>
          <w:rFonts w:ascii="Arial" w:eastAsia="Modern H Light" w:hAnsi="Arial" w:cs="Arial"/>
          <w:i/>
          <w:sz w:val="23"/>
          <w:szCs w:val="23"/>
          <w:lang w:val="it-IT"/>
        </w:rPr>
        <w:t>sia la tecnologia dei veicoli a celle a combustibile sia l’infrastruttura con le stazioni di rifornimento per l’idrogeno</w:t>
      </w:r>
      <w:r w:rsidR="00522B37" w:rsidRPr="0063550F">
        <w:rPr>
          <w:rFonts w:ascii="Arial" w:eastAsia="Modern H Light" w:hAnsi="Arial" w:cs="Arial"/>
          <w:i/>
          <w:sz w:val="23"/>
          <w:szCs w:val="23"/>
          <w:lang w:val="it-IT"/>
        </w:rPr>
        <w:t>.»</w:t>
      </w:r>
      <w:bookmarkEnd w:id="0"/>
    </w:p>
    <w:p w14:paraId="11CC7AFF" w14:textId="77777777" w:rsidR="007E765B" w:rsidRPr="006F287F" w:rsidRDefault="007E765B" w:rsidP="000D7471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it-IT"/>
        </w:rPr>
      </w:pPr>
    </w:p>
    <w:p w14:paraId="6C9752F7" w14:textId="42954BAB" w:rsidR="007E765B" w:rsidRPr="006F287F" w:rsidRDefault="007E765B" w:rsidP="000D7471">
      <w:pPr>
        <w:spacing w:line="312" w:lineRule="auto"/>
        <w:jc w:val="both"/>
        <w:rPr>
          <w:rFonts w:ascii="Arial" w:eastAsia="Modern H Bold" w:hAnsi="Arial" w:cs="Arial"/>
          <w:b/>
          <w:sz w:val="23"/>
          <w:szCs w:val="23"/>
          <w:lang w:val="it-IT"/>
        </w:rPr>
      </w:pPr>
      <w:r w:rsidRPr="006F287F">
        <w:rPr>
          <w:rFonts w:ascii="Arial" w:eastAsia="Modern H Bold" w:hAnsi="Arial" w:cs="Arial"/>
          <w:b/>
          <w:sz w:val="23"/>
          <w:szCs w:val="23"/>
          <w:lang w:val="it-IT"/>
        </w:rPr>
        <w:t xml:space="preserve">600 </w:t>
      </w:r>
      <w:r w:rsidR="00316B53">
        <w:rPr>
          <w:rFonts w:ascii="Arial" w:eastAsia="Modern H Bold" w:hAnsi="Arial" w:cs="Arial"/>
          <w:b/>
          <w:sz w:val="23"/>
          <w:szCs w:val="23"/>
          <w:lang w:val="it-IT"/>
        </w:rPr>
        <w:t>chilometri con un pieno</w:t>
      </w:r>
    </w:p>
    <w:p w14:paraId="0456AEC4" w14:textId="5C491CFA" w:rsidR="007E765B" w:rsidRPr="006F287F" w:rsidRDefault="008B673C" w:rsidP="000D7471">
      <w:pPr>
        <w:spacing w:line="312" w:lineRule="auto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  <w:lang w:val="it-IT"/>
        </w:rPr>
        <w:t>Il servizio</w:t>
      </w:r>
      <w:r w:rsidRPr="00567844">
        <w:rPr>
          <w:rFonts w:ascii="Arial" w:hAnsi="Arial" w:cs="Arial"/>
          <w:sz w:val="23"/>
          <w:szCs w:val="23"/>
          <w:lang w:val="it-IT"/>
        </w:rPr>
        <w:t xml:space="preserve"> BeeZero car sharing </w:t>
      </w:r>
      <w:r>
        <w:rPr>
          <w:rFonts w:ascii="Arial" w:hAnsi="Arial" w:cs="Arial"/>
          <w:sz w:val="23"/>
          <w:szCs w:val="23"/>
          <w:lang w:val="it-IT"/>
        </w:rPr>
        <w:t>opererà su un modello in scala regionale.</w:t>
      </w:r>
      <w:r w:rsidR="007E765B" w:rsidRPr="006F287F">
        <w:rPr>
          <w:rFonts w:ascii="Arial" w:hAnsi="Arial" w:cs="Arial"/>
          <w:sz w:val="23"/>
          <w:szCs w:val="23"/>
          <w:lang w:val="it-IT"/>
        </w:rPr>
        <w:t xml:space="preserve"> </w:t>
      </w:r>
      <w:r>
        <w:rPr>
          <w:rFonts w:ascii="Arial" w:hAnsi="Arial" w:cs="Arial"/>
          <w:sz w:val="23"/>
          <w:szCs w:val="23"/>
          <w:lang w:val="it-IT"/>
        </w:rPr>
        <w:t xml:space="preserve">La flotta di cinquanta </w:t>
      </w:r>
      <w:r w:rsidRPr="00567844">
        <w:rPr>
          <w:rFonts w:ascii="Arial" w:hAnsi="Arial" w:cs="Arial"/>
          <w:sz w:val="23"/>
          <w:szCs w:val="23"/>
          <w:lang w:val="it-IT"/>
        </w:rPr>
        <w:t xml:space="preserve">ix35 Fuel Cell </w:t>
      </w:r>
      <w:r>
        <w:rPr>
          <w:rFonts w:ascii="Arial" w:hAnsi="Arial" w:cs="Arial"/>
          <w:sz w:val="23"/>
          <w:szCs w:val="23"/>
          <w:lang w:val="it-IT"/>
        </w:rPr>
        <w:t>sarà disponibile per l’impiego nella città di Monaco</w:t>
      </w:r>
      <w:r w:rsidR="00D311EE">
        <w:rPr>
          <w:rFonts w:ascii="Arial" w:hAnsi="Arial" w:cs="Arial"/>
          <w:sz w:val="23"/>
          <w:szCs w:val="23"/>
          <w:lang w:val="it-IT"/>
        </w:rPr>
        <w:t xml:space="preserve"> e dintorni</w:t>
      </w:r>
      <w:r>
        <w:rPr>
          <w:rFonts w:ascii="Arial" w:hAnsi="Arial" w:cs="Arial"/>
          <w:sz w:val="23"/>
          <w:szCs w:val="23"/>
          <w:lang w:val="it-IT"/>
        </w:rPr>
        <w:t xml:space="preserve"> (</w:t>
      </w:r>
      <w:r w:rsidR="00D311EE">
        <w:rPr>
          <w:rFonts w:ascii="Arial" w:hAnsi="Arial" w:cs="Arial"/>
          <w:sz w:val="23"/>
          <w:szCs w:val="23"/>
          <w:lang w:val="it-IT"/>
        </w:rPr>
        <w:t>centro urbano e</w:t>
      </w:r>
      <w:r>
        <w:rPr>
          <w:rFonts w:ascii="Arial" w:hAnsi="Arial" w:cs="Arial"/>
          <w:sz w:val="23"/>
          <w:szCs w:val="23"/>
          <w:lang w:val="it-IT"/>
        </w:rPr>
        <w:t xml:space="preserve"> </w:t>
      </w:r>
      <w:r w:rsidR="00D311EE">
        <w:rPr>
          <w:rFonts w:ascii="Arial" w:hAnsi="Arial" w:cs="Arial"/>
          <w:sz w:val="23"/>
          <w:szCs w:val="23"/>
          <w:lang w:val="it-IT"/>
        </w:rPr>
        <w:t>agglomerato:</w:t>
      </w:r>
      <w:r w:rsidRPr="00567844">
        <w:rPr>
          <w:rFonts w:ascii="Arial" w:hAnsi="Arial" w:cs="Arial"/>
          <w:sz w:val="23"/>
          <w:szCs w:val="23"/>
          <w:lang w:val="it-IT"/>
        </w:rPr>
        <w:t xml:space="preserve"> Schwabing, Haidhausen, Au </w:t>
      </w:r>
      <w:r>
        <w:rPr>
          <w:rFonts w:ascii="Arial" w:hAnsi="Arial" w:cs="Arial"/>
          <w:sz w:val="23"/>
          <w:szCs w:val="23"/>
          <w:lang w:val="it-IT"/>
        </w:rPr>
        <w:t>e</w:t>
      </w:r>
      <w:r w:rsidRPr="00567844">
        <w:rPr>
          <w:rFonts w:ascii="Arial" w:hAnsi="Arial" w:cs="Arial"/>
          <w:sz w:val="23"/>
          <w:szCs w:val="23"/>
          <w:lang w:val="it-IT"/>
        </w:rPr>
        <w:t xml:space="preserve"> Glockenbachviertel</w:t>
      </w:r>
      <w:r w:rsidR="00D311EE">
        <w:rPr>
          <w:rFonts w:ascii="Arial" w:hAnsi="Arial" w:cs="Arial"/>
          <w:sz w:val="23"/>
          <w:szCs w:val="23"/>
          <w:lang w:val="it-IT"/>
        </w:rPr>
        <w:t>)</w:t>
      </w:r>
      <w:r w:rsidRPr="00567844">
        <w:rPr>
          <w:rFonts w:ascii="Arial" w:hAnsi="Arial" w:cs="Arial"/>
          <w:sz w:val="23"/>
          <w:szCs w:val="23"/>
          <w:lang w:val="it-IT"/>
        </w:rPr>
        <w:t>.</w:t>
      </w:r>
      <w:r>
        <w:rPr>
          <w:rFonts w:ascii="Arial" w:hAnsi="Arial" w:cs="Arial"/>
          <w:sz w:val="23"/>
          <w:szCs w:val="23"/>
          <w:lang w:val="it-IT"/>
        </w:rPr>
        <w:t xml:space="preserve"> </w:t>
      </w:r>
      <w:r w:rsidR="00D311EE">
        <w:rPr>
          <w:rFonts w:ascii="Arial" w:hAnsi="Arial" w:cs="Arial"/>
          <w:sz w:val="23"/>
          <w:szCs w:val="23"/>
          <w:lang w:val="it-IT"/>
        </w:rPr>
        <w:t>Analogamente ai servizi di car sharing tradizionali, le automobili possono essere prenotate comodamente online sul sito o tramite un’app specifica</w:t>
      </w:r>
      <w:r w:rsidR="00D311EE" w:rsidRPr="00567844">
        <w:rPr>
          <w:rFonts w:ascii="Arial" w:hAnsi="Arial" w:cs="Arial"/>
          <w:sz w:val="23"/>
          <w:szCs w:val="23"/>
          <w:lang w:val="it-IT"/>
        </w:rPr>
        <w:t>.</w:t>
      </w:r>
      <w:r w:rsidR="00D311EE">
        <w:rPr>
          <w:rFonts w:ascii="Arial" w:hAnsi="Arial" w:cs="Arial"/>
          <w:sz w:val="23"/>
          <w:szCs w:val="23"/>
          <w:lang w:val="it-IT"/>
        </w:rPr>
        <w:t xml:space="preserve"> </w:t>
      </w:r>
    </w:p>
    <w:p w14:paraId="0C7B5160" w14:textId="77777777" w:rsidR="007E765B" w:rsidRPr="006F287F" w:rsidRDefault="007E765B" w:rsidP="000D7471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it-IT"/>
        </w:rPr>
      </w:pPr>
    </w:p>
    <w:p w14:paraId="71ED7DE1" w14:textId="2BB5A907" w:rsidR="007E765B" w:rsidRPr="006F287F" w:rsidRDefault="0064184D" w:rsidP="000D7471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  <w:lang w:val="it-IT"/>
        </w:rPr>
        <w:t>La</w:t>
      </w:r>
      <w:r w:rsidRPr="00567844">
        <w:rPr>
          <w:rFonts w:ascii="Arial" w:hAnsi="Arial" w:cs="Arial"/>
          <w:sz w:val="23"/>
          <w:szCs w:val="23"/>
          <w:lang w:val="it-IT"/>
        </w:rPr>
        <w:t xml:space="preserve"> Hyundai ix35 Fuel Cell </w:t>
      </w:r>
      <w:r>
        <w:rPr>
          <w:rFonts w:ascii="Arial" w:hAnsi="Arial" w:cs="Arial"/>
          <w:sz w:val="23"/>
          <w:szCs w:val="23"/>
          <w:lang w:val="it-IT"/>
        </w:rPr>
        <w:t>ha un’autonomia di circa 600 chilometri con un singolo pieno, per cui è ideale anche per viaggi</w:t>
      </w:r>
      <w:r w:rsidR="00733A49">
        <w:rPr>
          <w:rFonts w:ascii="Arial" w:hAnsi="Arial" w:cs="Arial"/>
          <w:sz w:val="23"/>
          <w:szCs w:val="23"/>
          <w:lang w:val="it-IT"/>
        </w:rPr>
        <w:t xml:space="preserve"> nelle regioni limitrofe</w:t>
      </w:r>
      <w:r>
        <w:rPr>
          <w:rFonts w:ascii="Arial" w:hAnsi="Arial" w:cs="Arial"/>
          <w:sz w:val="23"/>
          <w:szCs w:val="23"/>
          <w:lang w:val="it-IT"/>
        </w:rPr>
        <w:t>, ad esempio verso i laghi o le montagne bavaresi</w:t>
      </w:r>
      <w:r w:rsidRPr="00567844">
        <w:rPr>
          <w:rFonts w:ascii="Arial" w:hAnsi="Arial" w:cs="Arial"/>
          <w:sz w:val="23"/>
          <w:szCs w:val="23"/>
          <w:lang w:val="it-IT"/>
        </w:rPr>
        <w:t xml:space="preserve">, </w:t>
      </w:r>
      <w:r>
        <w:rPr>
          <w:rFonts w:ascii="Arial" w:hAnsi="Arial" w:cs="Arial"/>
          <w:sz w:val="23"/>
          <w:szCs w:val="23"/>
          <w:lang w:val="it-IT"/>
        </w:rPr>
        <w:t xml:space="preserve">e non solo per brevi tragitti in città. </w:t>
      </w:r>
      <w:r w:rsidR="00733A49" w:rsidRPr="00567844">
        <w:rPr>
          <w:rFonts w:ascii="Arial" w:hAnsi="Arial" w:cs="Arial"/>
          <w:sz w:val="23"/>
          <w:szCs w:val="23"/>
          <w:lang w:val="it-IT"/>
        </w:rPr>
        <w:t xml:space="preserve">BeeZero </w:t>
      </w:r>
      <w:r w:rsidR="00733A49">
        <w:rPr>
          <w:rFonts w:ascii="Arial" w:hAnsi="Arial" w:cs="Arial"/>
          <w:sz w:val="23"/>
          <w:szCs w:val="23"/>
          <w:lang w:val="it-IT"/>
        </w:rPr>
        <w:t xml:space="preserve">utilizza idrogeno prodotto secondo processi sostenibili, che lo rendono completamente neutrale in termini di emissioni di anidride carbonica. </w:t>
      </w:r>
    </w:p>
    <w:p w14:paraId="3F030ECF" w14:textId="77777777" w:rsidR="007E765B" w:rsidRPr="006F287F" w:rsidRDefault="007E765B" w:rsidP="000D7471">
      <w:pPr>
        <w:spacing w:line="312" w:lineRule="auto"/>
        <w:jc w:val="both"/>
        <w:rPr>
          <w:rFonts w:ascii="Arial" w:eastAsia="Modern H Bold" w:hAnsi="Arial" w:cs="Arial"/>
          <w:sz w:val="23"/>
          <w:szCs w:val="23"/>
          <w:lang w:val="it-IT"/>
        </w:rPr>
      </w:pPr>
    </w:p>
    <w:p w14:paraId="735BEE97" w14:textId="5FCF3B1E" w:rsidR="007E765B" w:rsidRPr="006F287F" w:rsidRDefault="00D3421C" w:rsidP="000D7471">
      <w:pPr>
        <w:spacing w:line="312" w:lineRule="auto"/>
        <w:jc w:val="both"/>
        <w:rPr>
          <w:rFonts w:ascii="Arial" w:eastAsia="Modern H Bold" w:hAnsi="Arial" w:cs="Arial"/>
          <w:b/>
          <w:sz w:val="23"/>
          <w:szCs w:val="23"/>
          <w:lang w:val="it-IT"/>
        </w:rPr>
      </w:pPr>
      <w:r>
        <w:rPr>
          <w:rFonts w:ascii="Arial" w:eastAsia="Modern H Bold" w:hAnsi="Arial" w:cs="Arial"/>
          <w:b/>
          <w:sz w:val="23"/>
          <w:szCs w:val="23"/>
          <w:lang w:val="it-IT"/>
        </w:rPr>
        <w:t>Leader della mobilità sostenibile</w:t>
      </w:r>
    </w:p>
    <w:p w14:paraId="28DD1D6E" w14:textId="3B7CCF79" w:rsidR="007E765B" w:rsidRPr="006F287F" w:rsidRDefault="00142A62" w:rsidP="000D7471">
      <w:pPr>
        <w:spacing w:line="312" w:lineRule="auto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  <w:lang w:val="it-IT"/>
        </w:rPr>
        <w:t>La</w:t>
      </w:r>
      <w:r w:rsidRPr="00567844">
        <w:rPr>
          <w:rFonts w:ascii="Arial" w:hAnsi="Arial" w:cs="Arial"/>
          <w:sz w:val="23"/>
          <w:szCs w:val="23"/>
          <w:lang w:val="it-IT"/>
        </w:rPr>
        <w:t xml:space="preserve"> ix35 </w:t>
      </w:r>
      <w:r>
        <w:rPr>
          <w:rFonts w:ascii="Arial" w:hAnsi="Arial" w:cs="Arial"/>
          <w:sz w:val="23"/>
          <w:szCs w:val="23"/>
          <w:lang w:val="it-IT"/>
        </w:rPr>
        <w:t xml:space="preserve">è la prima vettura al mondo con motore elettrico alimentata unicamente a idrogeno (FCEV, </w:t>
      </w:r>
      <w:r w:rsidRPr="006F287F">
        <w:rPr>
          <w:rFonts w:ascii="Arial" w:hAnsi="Arial" w:cs="Arial"/>
          <w:sz w:val="23"/>
          <w:szCs w:val="23"/>
          <w:lang w:val="it-IT"/>
        </w:rPr>
        <w:t>Fuel Cell Eelctric Vehicle</w:t>
      </w:r>
      <w:r>
        <w:rPr>
          <w:rFonts w:ascii="Arial" w:hAnsi="Arial" w:cs="Arial"/>
          <w:sz w:val="23"/>
          <w:szCs w:val="23"/>
          <w:lang w:val="it-IT"/>
        </w:rPr>
        <w:t xml:space="preserve">) prodotta in serie e disponibile sul mercato. </w:t>
      </w:r>
      <w:r w:rsidR="00E1428A">
        <w:rPr>
          <w:rFonts w:ascii="Arial" w:hAnsi="Arial" w:cs="Arial"/>
          <w:sz w:val="23"/>
          <w:szCs w:val="23"/>
          <w:lang w:val="it-IT"/>
        </w:rPr>
        <w:t xml:space="preserve">Attualmente sulle strade di 12 paesi europei circolano </w:t>
      </w:r>
      <w:r w:rsidR="006A6767">
        <w:rPr>
          <w:rFonts w:ascii="Arial" w:hAnsi="Arial" w:cs="Arial"/>
          <w:sz w:val="23"/>
          <w:szCs w:val="23"/>
          <w:lang w:val="it-IT"/>
        </w:rPr>
        <w:t>già</w:t>
      </w:r>
      <w:r w:rsidR="00E1428A">
        <w:rPr>
          <w:rFonts w:ascii="Arial" w:hAnsi="Arial" w:cs="Arial"/>
          <w:sz w:val="23"/>
          <w:szCs w:val="23"/>
          <w:lang w:val="it-IT"/>
        </w:rPr>
        <w:t xml:space="preserve"> </w:t>
      </w:r>
      <w:r w:rsidR="006A6767">
        <w:rPr>
          <w:rFonts w:ascii="Arial" w:hAnsi="Arial" w:cs="Arial"/>
          <w:sz w:val="23"/>
          <w:szCs w:val="23"/>
          <w:lang w:val="it-IT"/>
        </w:rPr>
        <w:t>300</w:t>
      </w:r>
      <w:r w:rsidR="00E1428A">
        <w:rPr>
          <w:rFonts w:ascii="Arial" w:hAnsi="Arial" w:cs="Arial"/>
          <w:sz w:val="23"/>
          <w:szCs w:val="23"/>
          <w:lang w:val="it-IT"/>
        </w:rPr>
        <w:t xml:space="preserve"> </w:t>
      </w:r>
      <w:r w:rsidR="006A6767">
        <w:rPr>
          <w:rFonts w:ascii="Arial" w:hAnsi="Arial" w:cs="Arial"/>
          <w:sz w:val="23"/>
          <w:szCs w:val="23"/>
          <w:lang w:val="it-IT"/>
        </w:rPr>
        <w:t>vetture del modello</w:t>
      </w:r>
      <w:r w:rsidR="00E1428A">
        <w:rPr>
          <w:rFonts w:ascii="Arial" w:hAnsi="Arial" w:cs="Arial"/>
          <w:sz w:val="23"/>
          <w:szCs w:val="23"/>
          <w:lang w:val="it-IT"/>
        </w:rPr>
        <w:t xml:space="preserve"> Hyundai ix35 Fuel Cell, più di tutti gli altri FCEV di qualsiasi costruttore sommati. </w:t>
      </w:r>
      <w:r w:rsidR="006A6767">
        <w:rPr>
          <w:rFonts w:ascii="Arial" w:hAnsi="Arial" w:cs="Arial"/>
          <w:sz w:val="23"/>
          <w:szCs w:val="23"/>
          <w:lang w:val="it-IT"/>
        </w:rPr>
        <w:t>E con la</w:t>
      </w:r>
      <w:r w:rsidR="006A6767" w:rsidRPr="00567844">
        <w:rPr>
          <w:rFonts w:ascii="Arial" w:hAnsi="Arial" w:cs="Arial"/>
          <w:sz w:val="23"/>
          <w:szCs w:val="23"/>
          <w:lang w:val="it-IT"/>
        </w:rPr>
        <w:t xml:space="preserve"> IONIQ, </w:t>
      </w:r>
      <w:r w:rsidR="006A6767">
        <w:rPr>
          <w:rFonts w:ascii="Arial" w:hAnsi="Arial" w:cs="Arial"/>
          <w:sz w:val="23"/>
          <w:szCs w:val="23"/>
          <w:lang w:val="it-IT"/>
        </w:rPr>
        <w:t xml:space="preserve">che sarà lanciata quest’anno, </w:t>
      </w:r>
      <w:r w:rsidR="006A6767" w:rsidRPr="00567844">
        <w:rPr>
          <w:rFonts w:ascii="Arial" w:hAnsi="Arial" w:cs="Arial"/>
          <w:sz w:val="23"/>
          <w:szCs w:val="23"/>
          <w:lang w:val="it-IT"/>
        </w:rPr>
        <w:t xml:space="preserve">Hyundai </w:t>
      </w:r>
      <w:r w:rsidR="006A6767">
        <w:rPr>
          <w:rFonts w:ascii="Arial" w:hAnsi="Arial" w:cs="Arial"/>
          <w:sz w:val="23"/>
          <w:szCs w:val="23"/>
          <w:lang w:val="it-IT"/>
        </w:rPr>
        <w:t xml:space="preserve">introduce un’ulteriore novità per la mobilità sostenibile: la prima auto al mondo </w:t>
      </w:r>
      <w:r w:rsidR="00E04B63">
        <w:rPr>
          <w:rFonts w:ascii="Arial" w:hAnsi="Arial" w:cs="Arial"/>
          <w:sz w:val="23"/>
          <w:szCs w:val="23"/>
          <w:lang w:val="it-IT"/>
        </w:rPr>
        <w:t xml:space="preserve">di serie </w:t>
      </w:r>
      <w:r w:rsidR="006A6767">
        <w:rPr>
          <w:rFonts w:ascii="Arial" w:hAnsi="Arial" w:cs="Arial"/>
          <w:sz w:val="23"/>
          <w:szCs w:val="23"/>
          <w:lang w:val="it-IT"/>
        </w:rPr>
        <w:t>che per un singolo tipo di carrozzeria propone la scelta tra motorizzazione ibrida, ibrida plug-in e totalmente elettrica.</w:t>
      </w:r>
      <w:r w:rsidR="006A6767" w:rsidRPr="00567844">
        <w:rPr>
          <w:rFonts w:ascii="Arial" w:hAnsi="Arial" w:cs="Arial"/>
          <w:sz w:val="23"/>
          <w:szCs w:val="23"/>
          <w:lang w:val="it-IT"/>
        </w:rPr>
        <w:t xml:space="preserve"> </w:t>
      </w:r>
    </w:p>
    <w:p w14:paraId="45BEC121" w14:textId="77777777" w:rsidR="007E765B" w:rsidRPr="006F287F" w:rsidRDefault="0068403E" w:rsidP="000D7471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it-IT"/>
        </w:rPr>
      </w:pPr>
      <w:r w:rsidRPr="006F287F">
        <w:rPr>
          <w:rFonts w:ascii="Arial" w:eastAsia="Modern H Light" w:hAnsi="Arial" w:cs="Arial"/>
          <w:noProof/>
          <w:sz w:val="23"/>
          <w:szCs w:val="23"/>
          <w:lang w:eastAsia="de-CH"/>
        </w:rPr>
        <w:drawing>
          <wp:anchor distT="0" distB="0" distL="114300" distR="114300" simplePos="0" relativeHeight="251658240" behindDoc="1" locked="0" layoutInCell="1" allowOverlap="1" wp14:anchorId="5C02797B" wp14:editId="65FB3B46">
            <wp:simplePos x="0" y="0"/>
            <wp:positionH relativeFrom="column">
              <wp:posOffset>4445</wp:posOffset>
            </wp:positionH>
            <wp:positionV relativeFrom="paragraph">
              <wp:posOffset>55245</wp:posOffset>
            </wp:positionV>
            <wp:extent cx="928800" cy="928800"/>
            <wp:effectExtent l="0" t="0" r="5080" b="5080"/>
            <wp:wrapTight wrapText="bothSides">
              <wp:wrapPolygon edited="0">
                <wp:start x="0" y="0"/>
                <wp:lineTo x="0" y="21275"/>
                <wp:lineTo x="21275" y="21275"/>
                <wp:lineTo x="21275" y="0"/>
                <wp:lineTo x="0" y="0"/>
              </wp:wrapPolygon>
            </wp:wrapTight>
            <wp:docPr id="2" name="Grafik 2" descr="P:\laufende Projekte\U-Projekte, Jan 2016 bis Dez 2016\U06.000, HYU\U06.113, Media Info Hyundai, BeeZero Handover\job\Input\FCH JU (HyFIVE)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aufende Projekte\U-Projekte, Jan 2016 bis Dez 2016\U06.000, HYU\U06.113, Media Info Hyundai, BeeZero Handover\job\Input\FCH JU (HyFIVE)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3E35C" w14:textId="77777777" w:rsidR="0068403E" w:rsidRPr="006F287F" w:rsidRDefault="0068403E" w:rsidP="000D7471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it-IT"/>
        </w:rPr>
      </w:pPr>
    </w:p>
    <w:p w14:paraId="2A360821" w14:textId="77777777" w:rsidR="0068403E" w:rsidRPr="006F287F" w:rsidRDefault="0068403E" w:rsidP="000D7471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it-IT"/>
        </w:rPr>
      </w:pPr>
    </w:p>
    <w:p w14:paraId="75E2AD4E" w14:textId="77777777" w:rsidR="0068403E" w:rsidRPr="006F287F" w:rsidRDefault="0068403E" w:rsidP="000D7471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it-IT"/>
        </w:rPr>
      </w:pPr>
    </w:p>
    <w:p w14:paraId="141F88F1" w14:textId="77777777" w:rsidR="0068403E" w:rsidRPr="006F287F" w:rsidRDefault="0068403E" w:rsidP="000D7471">
      <w:pPr>
        <w:spacing w:line="312" w:lineRule="auto"/>
        <w:jc w:val="both"/>
        <w:rPr>
          <w:rFonts w:ascii="Arial" w:eastAsia="Modern H Bold" w:hAnsi="Arial" w:cs="Arial"/>
          <w:b/>
          <w:sz w:val="23"/>
          <w:szCs w:val="23"/>
          <w:lang w:val="it-IT"/>
        </w:rPr>
      </w:pPr>
    </w:p>
    <w:p w14:paraId="18D545EB" w14:textId="650AD529" w:rsidR="007E765B" w:rsidRPr="006F287F" w:rsidRDefault="007E765B" w:rsidP="000D7471">
      <w:pPr>
        <w:spacing w:line="312" w:lineRule="auto"/>
        <w:jc w:val="both"/>
        <w:rPr>
          <w:rFonts w:ascii="Arial" w:eastAsia="Modern H Bold" w:hAnsi="Arial" w:cs="Arial"/>
          <w:b/>
          <w:sz w:val="23"/>
          <w:szCs w:val="23"/>
          <w:lang w:val="it-IT"/>
        </w:rPr>
      </w:pPr>
      <w:r w:rsidRPr="006F287F">
        <w:rPr>
          <w:rFonts w:ascii="Arial" w:eastAsia="Modern H Bold" w:hAnsi="Arial" w:cs="Arial"/>
          <w:b/>
          <w:sz w:val="23"/>
          <w:szCs w:val="23"/>
          <w:lang w:val="it-IT"/>
        </w:rPr>
        <w:t>Hydrogen For Innovative Vehicles Project (HyFIVE</w:t>
      </w:r>
      <w:r w:rsidR="0036706C">
        <w:rPr>
          <w:rFonts w:ascii="Arial" w:eastAsia="Modern H Bold" w:hAnsi="Arial" w:cs="Arial"/>
          <w:b/>
          <w:sz w:val="23"/>
          <w:szCs w:val="23"/>
          <w:lang w:val="it-IT"/>
        </w:rPr>
        <w:t>, idrogeno per veicoli innovativi</w:t>
      </w:r>
      <w:r w:rsidRPr="006F287F">
        <w:rPr>
          <w:rFonts w:ascii="Arial" w:eastAsia="Modern H Bold" w:hAnsi="Arial" w:cs="Arial"/>
          <w:b/>
          <w:sz w:val="23"/>
          <w:szCs w:val="23"/>
          <w:lang w:val="it-IT"/>
        </w:rPr>
        <w:t>)</w:t>
      </w:r>
    </w:p>
    <w:p w14:paraId="48E7FCF8" w14:textId="50858F46" w:rsidR="007E765B" w:rsidRPr="006F287F" w:rsidRDefault="0036706C" w:rsidP="000D7471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it-IT"/>
        </w:rPr>
      </w:pPr>
      <w:r>
        <w:rPr>
          <w:rFonts w:ascii="Arial" w:eastAsia="Modern H Light" w:hAnsi="Arial" w:cs="Arial"/>
          <w:sz w:val="23"/>
          <w:szCs w:val="23"/>
          <w:lang w:val="it-IT"/>
        </w:rPr>
        <w:t>L’utilizzo della</w:t>
      </w:r>
      <w:r w:rsidR="007E765B" w:rsidRPr="006F287F">
        <w:rPr>
          <w:rFonts w:ascii="Arial" w:eastAsia="Modern H Light" w:hAnsi="Arial" w:cs="Arial"/>
          <w:sz w:val="23"/>
          <w:szCs w:val="23"/>
          <w:lang w:val="it-IT"/>
        </w:rPr>
        <w:t xml:space="preserve"> ix35 Fuel Cell </w:t>
      </w:r>
      <w:r>
        <w:rPr>
          <w:rFonts w:ascii="Arial" w:eastAsia="Modern H Light" w:hAnsi="Arial" w:cs="Arial"/>
          <w:sz w:val="23"/>
          <w:szCs w:val="23"/>
          <w:lang w:val="it-IT"/>
        </w:rPr>
        <w:t>viene in parte sostenuto dal progetto</w:t>
      </w:r>
      <w:r w:rsidR="007E765B" w:rsidRPr="006F287F">
        <w:rPr>
          <w:rFonts w:ascii="Arial" w:eastAsia="Modern H Light" w:hAnsi="Arial" w:cs="Arial"/>
          <w:sz w:val="23"/>
          <w:szCs w:val="23"/>
          <w:lang w:val="it-IT"/>
        </w:rPr>
        <w:t xml:space="preserve"> HyFIVE. </w:t>
      </w:r>
      <w:r>
        <w:rPr>
          <w:rFonts w:ascii="Arial" w:eastAsia="Modern H Light" w:hAnsi="Arial" w:cs="Arial"/>
          <w:sz w:val="23"/>
          <w:szCs w:val="23"/>
          <w:lang w:val="it-IT"/>
        </w:rPr>
        <w:t>Quest’ultimo a sua volta fa parte di</w:t>
      </w:r>
      <w:r w:rsidR="007E765B" w:rsidRPr="006F287F">
        <w:rPr>
          <w:rFonts w:ascii="Arial" w:eastAsia="Modern H Light" w:hAnsi="Arial" w:cs="Arial"/>
          <w:sz w:val="23"/>
          <w:szCs w:val="23"/>
          <w:lang w:val="it-IT"/>
        </w:rPr>
        <w:t xml:space="preserve"> FCH JU (Fuel Cells and Hydrogen Joint Undertaking), </w:t>
      </w:r>
      <w:r w:rsidR="00D04919">
        <w:rPr>
          <w:rFonts w:ascii="Arial" w:eastAsia="Modern H Light" w:hAnsi="Arial" w:cs="Arial"/>
          <w:sz w:val="23"/>
          <w:szCs w:val="23"/>
          <w:lang w:val="it-IT"/>
        </w:rPr>
        <w:t xml:space="preserve">una partnership pubblica-privata che sostiene la ricerca, lo sviluppo tecnologico e </w:t>
      </w:r>
      <w:r w:rsidR="005E60CC">
        <w:rPr>
          <w:rFonts w:ascii="Arial" w:eastAsia="Modern H Light" w:hAnsi="Arial" w:cs="Arial"/>
          <w:sz w:val="23"/>
          <w:szCs w:val="23"/>
          <w:lang w:val="it-IT"/>
        </w:rPr>
        <w:t>la dimostrazione</w:t>
      </w:r>
      <w:r w:rsidR="007E765B" w:rsidRPr="006F287F">
        <w:rPr>
          <w:rFonts w:ascii="Arial" w:eastAsia="Modern H Light" w:hAnsi="Arial" w:cs="Arial"/>
          <w:sz w:val="23"/>
          <w:szCs w:val="23"/>
          <w:lang w:val="it-IT"/>
        </w:rPr>
        <w:t xml:space="preserve"> (RTD = Research, Technological development &amp; Demonstration) </w:t>
      </w:r>
      <w:r w:rsidR="005E60CC">
        <w:rPr>
          <w:rFonts w:ascii="Arial" w:eastAsia="Modern H Light" w:hAnsi="Arial" w:cs="Arial"/>
          <w:sz w:val="23"/>
          <w:szCs w:val="23"/>
          <w:lang w:val="it-IT"/>
        </w:rPr>
        <w:t>di attività in Europa nel settore delle celle a combustibile e delle tecnologie a idrogeno</w:t>
      </w:r>
      <w:r w:rsidR="007E765B" w:rsidRPr="006F287F">
        <w:rPr>
          <w:rFonts w:ascii="Arial" w:eastAsia="Modern H Light" w:hAnsi="Arial" w:cs="Arial"/>
          <w:sz w:val="23"/>
          <w:szCs w:val="23"/>
          <w:lang w:val="it-IT"/>
        </w:rPr>
        <w:t xml:space="preserve">. </w:t>
      </w:r>
    </w:p>
    <w:p w14:paraId="06E0A391" w14:textId="77777777" w:rsidR="007E765B" w:rsidRPr="006F287F" w:rsidRDefault="007E765B" w:rsidP="00335F85">
      <w:pPr>
        <w:spacing w:line="312" w:lineRule="auto"/>
        <w:jc w:val="both"/>
        <w:rPr>
          <w:rFonts w:ascii="Arial" w:hAnsi="Arial" w:cs="Arial"/>
          <w:lang w:val="it-IT"/>
        </w:rPr>
      </w:pPr>
    </w:p>
    <w:p w14:paraId="72EFB39C" w14:textId="77777777" w:rsidR="007E765B" w:rsidRPr="006F287F" w:rsidRDefault="007E765B" w:rsidP="002024FB">
      <w:pPr>
        <w:spacing w:line="312" w:lineRule="auto"/>
        <w:jc w:val="center"/>
        <w:rPr>
          <w:rFonts w:ascii="Arial" w:eastAsia="Modern H Light" w:hAnsi="Arial" w:cs="Arial"/>
          <w:sz w:val="23"/>
          <w:szCs w:val="23"/>
          <w:lang w:val="it-IT" w:eastAsia="en-US"/>
        </w:rPr>
      </w:pPr>
      <w:r w:rsidRPr="006F287F">
        <w:rPr>
          <w:rFonts w:ascii="Arial" w:eastAsia="Modern H Light" w:hAnsi="Arial" w:cs="Arial"/>
          <w:sz w:val="23"/>
          <w:szCs w:val="23"/>
          <w:lang w:val="it-IT" w:eastAsia="en-US"/>
        </w:rPr>
        <w:t>*  *  *</w:t>
      </w:r>
    </w:p>
    <w:p w14:paraId="70CA61E1" w14:textId="77777777" w:rsidR="0068403E" w:rsidRPr="006F287F" w:rsidRDefault="0068403E" w:rsidP="002024FB">
      <w:pPr>
        <w:spacing w:line="26" w:lineRule="atLeast"/>
        <w:ind w:right="1694"/>
        <w:outlineLvl w:val="0"/>
        <w:rPr>
          <w:rFonts w:ascii="Arial" w:hAnsi="Arial" w:cs="Arial"/>
          <w:b/>
          <w:sz w:val="18"/>
          <w:szCs w:val="18"/>
          <w:lang w:val="it-IT"/>
        </w:rPr>
      </w:pPr>
    </w:p>
    <w:p w14:paraId="70B32EEB" w14:textId="77777777" w:rsidR="00E269A6" w:rsidRPr="00567844" w:rsidRDefault="00E269A6" w:rsidP="00E269A6">
      <w:pPr>
        <w:spacing w:line="26" w:lineRule="atLeast"/>
        <w:ind w:right="1694"/>
        <w:outlineLvl w:val="0"/>
        <w:rPr>
          <w:rFonts w:ascii="Arial" w:hAnsi="Arial" w:cs="Arial"/>
          <w:b/>
          <w:sz w:val="18"/>
          <w:szCs w:val="18"/>
          <w:lang w:val="it-IT"/>
        </w:rPr>
      </w:pPr>
      <w:r w:rsidRPr="005E07ED">
        <w:rPr>
          <w:rFonts w:ascii="Arial" w:hAnsi="Arial" w:cs="Arial"/>
          <w:b/>
          <w:sz w:val="18"/>
          <w:szCs w:val="18"/>
          <w:lang w:val="it-IT"/>
        </w:rPr>
        <w:lastRenderedPageBreak/>
        <w:t>A disposizione dei media</w:t>
      </w:r>
      <w:r w:rsidRPr="00567844">
        <w:rPr>
          <w:rFonts w:ascii="Arial" w:hAnsi="Arial" w:cs="Arial"/>
          <w:b/>
          <w:sz w:val="18"/>
          <w:szCs w:val="18"/>
          <w:lang w:val="it-IT"/>
        </w:rPr>
        <w:t>:</w:t>
      </w:r>
    </w:p>
    <w:p w14:paraId="251BD958" w14:textId="77777777" w:rsidR="00E269A6" w:rsidRPr="00567844" w:rsidRDefault="00E269A6" w:rsidP="00E269A6">
      <w:pPr>
        <w:spacing w:line="26" w:lineRule="atLeast"/>
        <w:ind w:right="1694"/>
        <w:outlineLvl w:val="0"/>
        <w:rPr>
          <w:rFonts w:ascii="Arial" w:hAnsi="Arial" w:cs="Arial"/>
          <w:sz w:val="18"/>
          <w:szCs w:val="18"/>
          <w:lang w:val="it-IT"/>
        </w:rPr>
      </w:pPr>
      <w:r w:rsidRPr="00567844">
        <w:rPr>
          <w:rFonts w:ascii="Arial" w:hAnsi="Arial" w:cs="Arial"/>
          <w:sz w:val="18"/>
          <w:szCs w:val="18"/>
          <w:lang w:val="it-IT"/>
        </w:rPr>
        <w:t>Nicholas Blattner, Public Relations Manager</w:t>
      </w:r>
    </w:p>
    <w:p w14:paraId="386DD511" w14:textId="77777777" w:rsidR="00E269A6" w:rsidRPr="00567844" w:rsidRDefault="00E269A6" w:rsidP="00E269A6">
      <w:pPr>
        <w:spacing w:line="26" w:lineRule="atLeast"/>
        <w:ind w:right="1694"/>
        <w:rPr>
          <w:rFonts w:ascii="Arial" w:hAnsi="Arial" w:cs="Arial"/>
          <w:b/>
          <w:bCs/>
          <w:sz w:val="23"/>
          <w:szCs w:val="23"/>
          <w:lang w:val="it-IT"/>
        </w:rPr>
      </w:pPr>
    </w:p>
    <w:p w14:paraId="6893CDAE" w14:textId="77777777" w:rsidR="00E269A6" w:rsidRPr="00567844" w:rsidRDefault="00E269A6" w:rsidP="00E269A6">
      <w:pPr>
        <w:spacing w:line="26" w:lineRule="atLeast"/>
        <w:ind w:right="1694"/>
        <w:rPr>
          <w:rFonts w:ascii="Arial" w:hAnsi="Arial" w:cs="Arial"/>
          <w:b/>
          <w:bCs/>
          <w:sz w:val="18"/>
          <w:szCs w:val="18"/>
          <w:lang w:val="it-IT"/>
        </w:rPr>
      </w:pPr>
      <w:r w:rsidRPr="00567844">
        <w:rPr>
          <w:rFonts w:ascii="Arial" w:hAnsi="Arial" w:cs="Arial"/>
          <w:b/>
          <w:bCs/>
          <w:sz w:val="18"/>
          <w:szCs w:val="18"/>
          <w:lang w:val="it-IT"/>
        </w:rPr>
        <w:t xml:space="preserve">HYUNDAI SUISSE </w:t>
      </w:r>
    </w:p>
    <w:p w14:paraId="09468A9E" w14:textId="77777777" w:rsidR="00E269A6" w:rsidRPr="00567844" w:rsidRDefault="00E269A6" w:rsidP="00E269A6">
      <w:pPr>
        <w:spacing w:line="26" w:lineRule="atLeast"/>
        <w:ind w:right="1694"/>
        <w:rPr>
          <w:rFonts w:ascii="Arial" w:hAnsi="Arial" w:cs="Arial"/>
          <w:sz w:val="18"/>
          <w:szCs w:val="18"/>
          <w:lang w:val="it-IT"/>
        </w:rPr>
      </w:pPr>
      <w:r w:rsidRPr="00567844">
        <w:rPr>
          <w:rFonts w:ascii="Arial" w:hAnsi="Arial" w:cs="Arial"/>
          <w:i/>
          <w:iCs/>
          <w:sz w:val="18"/>
          <w:szCs w:val="18"/>
          <w:lang w:val="it-IT"/>
        </w:rPr>
        <w:t>Korean Motor Company, Kontich (B) - Branch Dietlikon</w:t>
      </w:r>
      <w:r w:rsidRPr="00567844">
        <w:rPr>
          <w:rFonts w:ascii="Arial" w:hAnsi="Arial" w:cs="Arial"/>
          <w:i/>
          <w:sz w:val="18"/>
          <w:szCs w:val="18"/>
          <w:lang w:val="it-IT"/>
        </w:rPr>
        <w:br/>
      </w:r>
      <w:r w:rsidRPr="00567844">
        <w:rPr>
          <w:rFonts w:ascii="Arial" w:hAnsi="Arial" w:cs="Arial"/>
          <w:sz w:val="18"/>
          <w:szCs w:val="18"/>
          <w:lang w:val="it-IT"/>
        </w:rPr>
        <w:t>Brandbachstrasse 6, CH-8305 Dietlikon</w:t>
      </w:r>
      <w:r w:rsidRPr="00567844">
        <w:rPr>
          <w:rFonts w:ascii="Arial" w:hAnsi="Arial" w:cs="Arial"/>
          <w:sz w:val="18"/>
          <w:szCs w:val="18"/>
          <w:lang w:val="it-IT"/>
        </w:rPr>
        <w:br/>
        <w:t xml:space="preserve">Tel. +41 44 816 43 45, </w:t>
      </w:r>
      <w:r>
        <w:rPr>
          <w:rFonts w:ascii="Arial" w:hAnsi="Arial" w:cs="Arial"/>
          <w:sz w:val="18"/>
          <w:szCs w:val="18"/>
          <w:lang w:val="it-IT"/>
        </w:rPr>
        <w:t>cell</w:t>
      </w:r>
      <w:r w:rsidRPr="00567844">
        <w:rPr>
          <w:rFonts w:ascii="Arial" w:hAnsi="Arial" w:cs="Arial"/>
          <w:sz w:val="18"/>
          <w:szCs w:val="18"/>
          <w:lang w:val="it-IT"/>
        </w:rPr>
        <w:t>. +41 79 412 13 11</w:t>
      </w:r>
      <w:r w:rsidRPr="00567844">
        <w:rPr>
          <w:rFonts w:ascii="Arial" w:hAnsi="Arial" w:cs="Arial"/>
          <w:sz w:val="18"/>
          <w:szCs w:val="18"/>
          <w:lang w:val="it-IT"/>
        </w:rPr>
        <w:br/>
        <w:t>Fax. +41 44 816 43 09, nicholas.blattner@hyundai.ch</w:t>
      </w:r>
    </w:p>
    <w:p w14:paraId="72409348" w14:textId="77777777" w:rsidR="00E269A6" w:rsidRPr="00567844" w:rsidRDefault="00E269A6" w:rsidP="00E269A6">
      <w:pPr>
        <w:spacing w:line="26" w:lineRule="atLeast"/>
        <w:ind w:right="1694"/>
        <w:rPr>
          <w:rFonts w:ascii="Arial" w:hAnsi="Arial" w:cs="Arial"/>
          <w:sz w:val="18"/>
          <w:szCs w:val="18"/>
          <w:lang w:val="it-IT"/>
        </w:rPr>
      </w:pPr>
      <w:r w:rsidRPr="00567844">
        <w:rPr>
          <w:rFonts w:ascii="Arial" w:hAnsi="Arial" w:cs="Arial"/>
          <w:sz w:val="18"/>
          <w:szCs w:val="18"/>
          <w:lang w:val="it-IT"/>
        </w:rPr>
        <w:t xml:space="preserve">www.hyundai.ch </w:t>
      </w:r>
    </w:p>
    <w:p w14:paraId="325F20BA" w14:textId="77777777" w:rsidR="00E269A6" w:rsidRPr="00567844" w:rsidRDefault="00E269A6" w:rsidP="00E269A6">
      <w:pPr>
        <w:spacing w:line="26" w:lineRule="atLeast"/>
        <w:ind w:right="1694"/>
        <w:rPr>
          <w:rFonts w:ascii="Arial" w:hAnsi="Arial" w:cs="Arial"/>
          <w:sz w:val="23"/>
          <w:szCs w:val="23"/>
          <w:lang w:val="it-IT"/>
        </w:rPr>
      </w:pPr>
    </w:p>
    <w:p w14:paraId="067744E2" w14:textId="77777777" w:rsidR="00E269A6" w:rsidRPr="00567844" w:rsidRDefault="00E269A6" w:rsidP="00E269A6">
      <w:pPr>
        <w:spacing w:line="26" w:lineRule="atLeast"/>
        <w:ind w:right="22"/>
        <w:rPr>
          <w:rFonts w:ascii="Arial" w:hAnsi="Arial" w:cs="Arial"/>
          <w:bCs/>
          <w:sz w:val="23"/>
          <w:szCs w:val="23"/>
          <w:lang w:val="it-IT"/>
        </w:rPr>
      </w:pPr>
      <w:r w:rsidRPr="005E07ED">
        <w:rPr>
          <w:rFonts w:ascii="Arial" w:hAnsi="Arial" w:cs="Arial"/>
          <w:sz w:val="18"/>
          <w:szCs w:val="18"/>
          <w:lang w:val="it-IT"/>
        </w:rPr>
        <w:t xml:space="preserve">I comunicati stampa e le immagini possono essere visionati e/o scaricati sul sito destinato ai media di Hyundai all'indirizzo: </w:t>
      </w:r>
      <w:hyperlink r:id="rId8" w:history="1">
        <w:r w:rsidRPr="005E07ED">
          <w:rPr>
            <w:rStyle w:val="Lienhypertexte"/>
            <w:rFonts w:ascii="Arial" w:hAnsi="Arial" w:cs="Arial"/>
            <w:sz w:val="18"/>
            <w:szCs w:val="18"/>
            <w:lang w:val="it-IT"/>
          </w:rPr>
          <w:t>http://www.hyundai.ch</w:t>
        </w:r>
      </w:hyperlink>
      <w:r w:rsidRPr="005E07ED">
        <w:rPr>
          <w:rFonts w:ascii="Arial" w:hAnsi="Arial" w:cs="Arial"/>
          <w:sz w:val="18"/>
          <w:szCs w:val="18"/>
          <w:lang w:val="it-IT"/>
        </w:rPr>
        <w:t xml:space="preserve"> / Login Giornalisti. Riceverete i vostri dati di accesso personali dopo aver compilato il modulo elettronico.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</w:p>
    <w:sectPr w:rsidR="00E269A6" w:rsidRPr="00567844" w:rsidSect="00876A41">
      <w:headerReference w:type="default" r:id="rId9"/>
      <w:headerReference w:type="first" r:id="rId10"/>
      <w:pgSz w:w="11900" w:h="16840" w:code="9"/>
      <w:pgMar w:top="1701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8C404" w14:textId="77777777" w:rsidR="00E03F65" w:rsidRDefault="00E03F65">
      <w:pPr>
        <w:rPr>
          <w:rFonts w:eastAsia="SimSun"/>
        </w:rPr>
      </w:pPr>
      <w:r>
        <w:rPr>
          <w:rFonts w:eastAsia="SimSun"/>
        </w:rPr>
        <w:separator/>
      </w:r>
    </w:p>
  </w:endnote>
  <w:endnote w:type="continuationSeparator" w:id="0">
    <w:p w14:paraId="57AE28D9" w14:textId="77777777" w:rsidR="00E03F65" w:rsidRDefault="00E03F65">
      <w:pPr>
        <w:rPr>
          <w:rFonts w:eastAsia="SimSun"/>
        </w:rPr>
      </w:pPr>
      <w:r>
        <w:rPr>
          <w:rFonts w:eastAsia="SimSu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dern H Light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">
    <w:altName w:val="Arial"/>
    <w:panose1 w:val="00000000000000000000"/>
    <w:charset w:val="FF"/>
    <w:family w:val="moder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¢®E¢®©­¢®¡×uA¢®¡×¢®©­ ¡Ë¢ç¡§¢®i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odern H Bold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CA345" w14:textId="77777777" w:rsidR="00E03F65" w:rsidRDefault="00E03F65">
      <w:pPr>
        <w:rPr>
          <w:rFonts w:eastAsia="SimSun"/>
        </w:rPr>
      </w:pPr>
      <w:r>
        <w:rPr>
          <w:rFonts w:eastAsia="SimSun"/>
        </w:rPr>
        <w:separator/>
      </w:r>
    </w:p>
  </w:footnote>
  <w:footnote w:type="continuationSeparator" w:id="0">
    <w:p w14:paraId="1A56D792" w14:textId="77777777" w:rsidR="00E03F65" w:rsidRDefault="00E03F65">
      <w:pPr>
        <w:rPr>
          <w:rFonts w:eastAsia="SimSun"/>
        </w:rPr>
      </w:pPr>
      <w:r>
        <w:rPr>
          <w:rFonts w:eastAsia="SimSu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DFBE7" w14:textId="4B459CF1" w:rsidR="000D44A9" w:rsidRPr="00C93AA4" w:rsidRDefault="00C93AA4" w:rsidP="002B0A3D">
    <w:pPr>
      <w:spacing w:line="312" w:lineRule="auto"/>
      <w:jc w:val="right"/>
      <w:rPr>
        <w:rFonts w:ascii="Arial" w:eastAsia="SimSun" w:hAnsi="Arial" w:cs="Arial"/>
        <w:bCs/>
        <w:noProof/>
        <w:sz w:val="20"/>
        <w:szCs w:val="20"/>
        <w:lang w:val="it-CH"/>
      </w:rPr>
    </w:pPr>
    <w:r w:rsidRPr="00C93AA4">
      <w:rPr>
        <w:rFonts w:ascii="Arial" w:hAnsi="Arial" w:cs="Arial"/>
        <w:sz w:val="20"/>
        <w:szCs w:val="20"/>
        <w:lang w:val="it-CH"/>
      </w:rPr>
      <w:t>Hyundai Motor consegna 50 auto ix35 Fuel Cell a BeeZero by Linde</w:t>
    </w:r>
    <w:r w:rsidR="000D44A9" w:rsidRPr="00C93AA4">
      <w:rPr>
        <w:rFonts w:ascii="Arial" w:hAnsi="Arial" w:cs="Arial"/>
        <w:sz w:val="20"/>
        <w:szCs w:val="20"/>
        <w:lang w:val="it-CH"/>
      </w:rPr>
      <w:t>,</w:t>
    </w:r>
    <w:r w:rsidR="000D44A9" w:rsidRPr="00C93AA4">
      <w:rPr>
        <w:rFonts w:ascii="Arial" w:eastAsia="SimSun" w:hAnsi="Arial" w:cs="Arial"/>
        <w:bCs/>
        <w:sz w:val="20"/>
        <w:szCs w:val="20"/>
        <w:lang w:val="it-CH"/>
      </w:rPr>
      <w:t xml:space="preserve"> </w:t>
    </w:r>
    <w:r w:rsidRPr="00C93AA4">
      <w:rPr>
        <w:rFonts w:ascii="Arial" w:eastAsia="SimSun" w:hAnsi="Arial" w:cs="Arial"/>
        <w:bCs/>
        <w:sz w:val="20"/>
        <w:szCs w:val="20"/>
        <w:lang w:val="it-CH"/>
      </w:rPr>
      <w:t>pagina</w:t>
    </w:r>
    <w:r w:rsidR="000D44A9" w:rsidRPr="00C93AA4">
      <w:rPr>
        <w:rFonts w:ascii="Arial" w:eastAsia="SimSun" w:hAnsi="Arial" w:cs="Arial"/>
        <w:bCs/>
        <w:sz w:val="20"/>
        <w:szCs w:val="20"/>
        <w:lang w:val="it-CH"/>
      </w:rPr>
      <w:t xml:space="preserve"> </w:t>
    </w:r>
    <w:r w:rsidR="000D44A9" w:rsidRPr="00C93AA4">
      <w:rPr>
        <w:rStyle w:val="Numrodepage"/>
        <w:rFonts w:ascii="Arial" w:eastAsia="SimSun" w:hAnsi="Arial" w:cs="Arial"/>
        <w:bCs/>
        <w:noProof/>
        <w:sz w:val="20"/>
        <w:szCs w:val="20"/>
        <w:lang w:val="it-CH"/>
      </w:rPr>
      <w:fldChar w:fldCharType="begin"/>
    </w:r>
    <w:r w:rsidR="000D44A9" w:rsidRPr="00C93AA4">
      <w:rPr>
        <w:rStyle w:val="Numrodepage"/>
        <w:rFonts w:ascii="Arial" w:eastAsia="SimSun" w:hAnsi="Arial" w:cs="Arial"/>
        <w:bCs/>
        <w:noProof/>
        <w:sz w:val="20"/>
        <w:szCs w:val="20"/>
        <w:lang w:val="it-CH"/>
      </w:rPr>
      <w:instrText xml:space="preserve"> PAGE </w:instrText>
    </w:r>
    <w:r w:rsidR="000D44A9" w:rsidRPr="00C93AA4">
      <w:rPr>
        <w:rStyle w:val="Numrodepage"/>
        <w:rFonts w:ascii="Arial" w:eastAsia="SimSun" w:hAnsi="Arial" w:cs="Arial"/>
        <w:bCs/>
        <w:noProof/>
        <w:sz w:val="20"/>
        <w:szCs w:val="20"/>
        <w:lang w:val="it-CH"/>
      </w:rPr>
      <w:fldChar w:fldCharType="separate"/>
    </w:r>
    <w:r w:rsidR="0063550F">
      <w:rPr>
        <w:rStyle w:val="Numrodepage"/>
        <w:rFonts w:ascii="Arial" w:eastAsia="SimSun" w:hAnsi="Arial" w:cs="Arial"/>
        <w:bCs/>
        <w:noProof/>
        <w:sz w:val="20"/>
        <w:szCs w:val="20"/>
        <w:lang w:val="it-CH"/>
      </w:rPr>
      <w:t>3</w:t>
    </w:r>
    <w:r w:rsidR="000D44A9" w:rsidRPr="00C93AA4">
      <w:rPr>
        <w:rStyle w:val="Numrodepage"/>
        <w:rFonts w:ascii="Arial" w:eastAsia="SimSun" w:hAnsi="Arial" w:cs="Arial"/>
        <w:bCs/>
        <w:noProof/>
        <w:sz w:val="20"/>
        <w:szCs w:val="20"/>
        <w:lang w:val="it-CH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4D4EB" w14:textId="77777777" w:rsidR="000D44A9" w:rsidRDefault="000D44A9">
    <w:pPr>
      <w:pStyle w:val="En-tte"/>
      <w:rPr>
        <w:rFonts w:eastAsia="SimSun"/>
      </w:rPr>
    </w:pP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2607A27A" wp14:editId="0DF0DF77">
          <wp:simplePos x="0" y="0"/>
          <wp:positionH relativeFrom="column">
            <wp:posOffset>-236855</wp:posOffset>
          </wp:positionH>
          <wp:positionV relativeFrom="page">
            <wp:posOffset>659130</wp:posOffset>
          </wp:positionV>
          <wp:extent cx="3771900" cy="330200"/>
          <wp:effectExtent l="0" t="0" r="0" b="0"/>
          <wp:wrapNone/>
          <wp:docPr id="1" name="Bild 1" descr="Horizontal typ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orizontal typ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ACBF8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13E9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B1B062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40CB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EB8AA0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BBC28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8C0D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5B2C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E30E9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E468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0C44C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2A3B4E"/>
    <w:multiLevelType w:val="hybridMultilevel"/>
    <w:tmpl w:val="B1CA3C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C7330"/>
    <w:multiLevelType w:val="hybridMultilevel"/>
    <w:tmpl w:val="740A28E8"/>
    <w:lvl w:ilvl="0" w:tplc="59C08D3A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A7618"/>
    <w:multiLevelType w:val="hybridMultilevel"/>
    <w:tmpl w:val="5AB89B66"/>
    <w:lvl w:ilvl="0" w:tplc="C824A6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DC1A53"/>
    <w:multiLevelType w:val="hybridMultilevel"/>
    <w:tmpl w:val="6B3C7688"/>
    <w:lvl w:ilvl="0" w:tplc="0B726BF0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B5702"/>
    <w:multiLevelType w:val="hybridMultilevel"/>
    <w:tmpl w:val="68D669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10713"/>
    <w:multiLevelType w:val="hybridMultilevel"/>
    <w:tmpl w:val="9F7009AE"/>
    <w:lvl w:ilvl="0" w:tplc="24F63EE0">
      <w:numFmt w:val="bullet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E35FD"/>
    <w:multiLevelType w:val="hybridMultilevel"/>
    <w:tmpl w:val="C40EF0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A3803"/>
    <w:multiLevelType w:val="hybridMultilevel"/>
    <w:tmpl w:val="F8521546"/>
    <w:lvl w:ilvl="0" w:tplc="57C6C7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979A5"/>
    <w:multiLevelType w:val="hybridMultilevel"/>
    <w:tmpl w:val="E2CE72EC"/>
    <w:lvl w:ilvl="0" w:tplc="57C6C7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B359B"/>
    <w:multiLevelType w:val="hybridMultilevel"/>
    <w:tmpl w:val="307C79BA"/>
    <w:lvl w:ilvl="0" w:tplc="F0464D3A">
      <w:numFmt w:val="bullet"/>
      <w:lvlText w:val="-"/>
      <w:lvlJc w:val="left"/>
      <w:pPr>
        <w:ind w:left="720" w:hanging="360"/>
      </w:pPr>
      <w:rPr>
        <w:rFonts w:ascii="Arial" w:eastAsia="Modern H Light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4536A"/>
    <w:multiLevelType w:val="hybridMultilevel"/>
    <w:tmpl w:val="3D3EC5C4"/>
    <w:lvl w:ilvl="0" w:tplc="DE24B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02092"/>
    <w:multiLevelType w:val="hybridMultilevel"/>
    <w:tmpl w:val="5CBA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D68BE"/>
    <w:multiLevelType w:val="hybridMultilevel"/>
    <w:tmpl w:val="3F5CFF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F396D"/>
    <w:multiLevelType w:val="hybridMultilevel"/>
    <w:tmpl w:val="8B7478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07E89"/>
    <w:multiLevelType w:val="hybridMultilevel"/>
    <w:tmpl w:val="AA5E6E50"/>
    <w:lvl w:ilvl="0" w:tplc="CC8A3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E3BED"/>
    <w:multiLevelType w:val="hybridMultilevel"/>
    <w:tmpl w:val="6F767076"/>
    <w:lvl w:ilvl="0" w:tplc="4A90E05A">
      <w:numFmt w:val="bullet"/>
      <w:lvlText w:val=""/>
      <w:lvlJc w:val="left"/>
      <w:pPr>
        <w:ind w:left="1065" w:hanging="705"/>
      </w:pPr>
      <w:rPr>
        <w:rFonts w:ascii="Symbol" w:eastAsia="Modern H Light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F0472"/>
    <w:multiLevelType w:val="hybridMultilevel"/>
    <w:tmpl w:val="4E380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27371"/>
    <w:multiLevelType w:val="hybridMultilevel"/>
    <w:tmpl w:val="BA3C0FEE"/>
    <w:lvl w:ilvl="0" w:tplc="1CDEB7B8">
      <w:numFmt w:val="bullet"/>
      <w:lvlText w:val=""/>
      <w:lvlJc w:val="left"/>
      <w:pPr>
        <w:ind w:left="1065" w:hanging="705"/>
      </w:pPr>
      <w:rPr>
        <w:rFonts w:ascii="Symbol" w:eastAsia="Modern H Light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651B9"/>
    <w:multiLevelType w:val="hybridMultilevel"/>
    <w:tmpl w:val="DB06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10558"/>
    <w:multiLevelType w:val="hybridMultilevel"/>
    <w:tmpl w:val="4456EC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A06F8"/>
    <w:multiLevelType w:val="hybridMultilevel"/>
    <w:tmpl w:val="59C423C2"/>
    <w:lvl w:ilvl="0" w:tplc="FC62E5E0">
      <w:numFmt w:val="bullet"/>
      <w:lvlText w:val=""/>
      <w:lvlJc w:val="left"/>
      <w:pPr>
        <w:ind w:left="720" w:hanging="360"/>
      </w:pPr>
      <w:rPr>
        <w:rFonts w:ascii="Symbol" w:eastAsia="Modern H Light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9"/>
  </w:num>
  <w:num w:numId="14">
    <w:abstractNumId w:val="18"/>
  </w:num>
  <w:num w:numId="15">
    <w:abstractNumId w:val="21"/>
  </w:num>
  <w:num w:numId="16">
    <w:abstractNumId w:val="14"/>
  </w:num>
  <w:num w:numId="17">
    <w:abstractNumId w:val="27"/>
  </w:num>
  <w:num w:numId="18">
    <w:abstractNumId w:val="12"/>
  </w:num>
  <w:num w:numId="19">
    <w:abstractNumId w:val="25"/>
  </w:num>
  <w:num w:numId="20">
    <w:abstractNumId w:val="22"/>
  </w:num>
  <w:num w:numId="21">
    <w:abstractNumId w:val="29"/>
  </w:num>
  <w:num w:numId="22">
    <w:abstractNumId w:val="31"/>
  </w:num>
  <w:num w:numId="23">
    <w:abstractNumId w:val="26"/>
  </w:num>
  <w:num w:numId="24">
    <w:abstractNumId w:val="28"/>
  </w:num>
  <w:num w:numId="25">
    <w:abstractNumId w:val="13"/>
  </w:num>
  <w:num w:numId="26">
    <w:abstractNumId w:val="24"/>
  </w:num>
  <w:num w:numId="27">
    <w:abstractNumId w:val="20"/>
  </w:num>
  <w:num w:numId="28">
    <w:abstractNumId w:val="30"/>
  </w:num>
  <w:num w:numId="29">
    <w:abstractNumId w:val="11"/>
  </w:num>
  <w:num w:numId="30">
    <w:abstractNumId w:val="15"/>
  </w:num>
  <w:num w:numId="31">
    <w:abstractNumId w:val="1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Outlines" w:val="???????"/>
  </w:docVars>
  <w:rsids>
    <w:rsidRoot w:val="00403BBF"/>
    <w:rsid w:val="00000618"/>
    <w:rsid w:val="00000860"/>
    <w:rsid w:val="000038E4"/>
    <w:rsid w:val="00006909"/>
    <w:rsid w:val="0001180B"/>
    <w:rsid w:val="00012893"/>
    <w:rsid w:val="000129D9"/>
    <w:rsid w:val="00013F9F"/>
    <w:rsid w:val="000147B2"/>
    <w:rsid w:val="000168AB"/>
    <w:rsid w:val="00016D12"/>
    <w:rsid w:val="000220AE"/>
    <w:rsid w:val="000245B9"/>
    <w:rsid w:val="000262E6"/>
    <w:rsid w:val="00026666"/>
    <w:rsid w:val="000314AB"/>
    <w:rsid w:val="00031547"/>
    <w:rsid w:val="00031C1B"/>
    <w:rsid w:val="0003497C"/>
    <w:rsid w:val="00034F67"/>
    <w:rsid w:val="000372D9"/>
    <w:rsid w:val="00037700"/>
    <w:rsid w:val="0004092A"/>
    <w:rsid w:val="00041A69"/>
    <w:rsid w:val="00041B3E"/>
    <w:rsid w:val="0004626D"/>
    <w:rsid w:val="00050755"/>
    <w:rsid w:val="00052D0D"/>
    <w:rsid w:val="000555DE"/>
    <w:rsid w:val="00057280"/>
    <w:rsid w:val="000625C9"/>
    <w:rsid w:val="000628E3"/>
    <w:rsid w:val="00063142"/>
    <w:rsid w:val="000700E6"/>
    <w:rsid w:val="00070E60"/>
    <w:rsid w:val="0007118D"/>
    <w:rsid w:val="00071C0D"/>
    <w:rsid w:val="00071E2C"/>
    <w:rsid w:val="000726F8"/>
    <w:rsid w:val="00072E18"/>
    <w:rsid w:val="00073C74"/>
    <w:rsid w:val="00073E8B"/>
    <w:rsid w:val="000749EE"/>
    <w:rsid w:val="00076931"/>
    <w:rsid w:val="0007778C"/>
    <w:rsid w:val="00080E43"/>
    <w:rsid w:val="000816BF"/>
    <w:rsid w:val="000819BB"/>
    <w:rsid w:val="00081C0E"/>
    <w:rsid w:val="00082314"/>
    <w:rsid w:val="00082B0C"/>
    <w:rsid w:val="0008315F"/>
    <w:rsid w:val="00083309"/>
    <w:rsid w:val="0008367F"/>
    <w:rsid w:val="00084038"/>
    <w:rsid w:val="00085F13"/>
    <w:rsid w:val="00086F5F"/>
    <w:rsid w:val="0009131C"/>
    <w:rsid w:val="00094073"/>
    <w:rsid w:val="0009463D"/>
    <w:rsid w:val="00094CEF"/>
    <w:rsid w:val="00095288"/>
    <w:rsid w:val="00095927"/>
    <w:rsid w:val="00095C2E"/>
    <w:rsid w:val="00096DCC"/>
    <w:rsid w:val="00096E8A"/>
    <w:rsid w:val="000A0644"/>
    <w:rsid w:val="000A07EA"/>
    <w:rsid w:val="000A1D93"/>
    <w:rsid w:val="000B0515"/>
    <w:rsid w:val="000B077B"/>
    <w:rsid w:val="000B2E5E"/>
    <w:rsid w:val="000B3005"/>
    <w:rsid w:val="000B30F1"/>
    <w:rsid w:val="000B3271"/>
    <w:rsid w:val="000B73E9"/>
    <w:rsid w:val="000B7E2B"/>
    <w:rsid w:val="000B7F59"/>
    <w:rsid w:val="000C33D1"/>
    <w:rsid w:val="000C47FD"/>
    <w:rsid w:val="000C572A"/>
    <w:rsid w:val="000C61A7"/>
    <w:rsid w:val="000D0002"/>
    <w:rsid w:val="000D233D"/>
    <w:rsid w:val="000D319D"/>
    <w:rsid w:val="000D41F9"/>
    <w:rsid w:val="000D44A9"/>
    <w:rsid w:val="000D47AE"/>
    <w:rsid w:val="000D6949"/>
    <w:rsid w:val="000D7471"/>
    <w:rsid w:val="000E014A"/>
    <w:rsid w:val="000E09C8"/>
    <w:rsid w:val="000E290D"/>
    <w:rsid w:val="000E408B"/>
    <w:rsid w:val="000E57DE"/>
    <w:rsid w:val="000E5BAE"/>
    <w:rsid w:val="000F0492"/>
    <w:rsid w:val="000F174C"/>
    <w:rsid w:val="000F2D5D"/>
    <w:rsid w:val="000F3DF2"/>
    <w:rsid w:val="000F4A4B"/>
    <w:rsid w:val="000F5CB5"/>
    <w:rsid w:val="000F69FF"/>
    <w:rsid w:val="00100A77"/>
    <w:rsid w:val="00101253"/>
    <w:rsid w:val="0010379E"/>
    <w:rsid w:val="00103A0F"/>
    <w:rsid w:val="00105FF9"/>
    <w:rsid w:val="00111FE3"/>
    <w:rsid w:val="001122CE"/>
    <w:rsid w:val="001150A7"/>
    <w:rsid w:val="0011532D"/>
    <w:rsid w:val="00116DB8"/>
    <w:rsid w:val="00117633"/>
    <w:rsid w:val="00117669"/>
    <w:rsid w:val="001236E2"/>
    <w:rsid w:val="00123BA1"/>
    <w:rsid w:val="0012467B"/>
    <w:rsid w:val="00124E1D"/>
    <w:rsid w:val="0012572C"/>
    <w:rsid w:val="00125752"/>
    <w:rsid w:val="00126136"/>
    <w:rsid w:val="001306C7"/>
    <w:rsid w:val="00131A4F"/>
    <w:rsid w:val="0013270D"/>
    <w:rsid w:val="00133535"/>
    <w:rsid w:val="00133E9A"/>
    <w:rsid w:val="00134987"/>
    <w:rsid w:val="00134DB7"/>
    <w:rsid w:val="00134E7E"/>
    <w:rsid w:val="0013622F"/>
    <w:rsid w:val="00136C6B"/>
    <w:rsid w:val="00137016"/>
    <w:rsid w:val="001370C6"/>
    <w:rsid w:val="0013797D"/>
    <w:rsid w:val="00141975"/>
    <w:rsid w:val="0014275E"/>
    <w:rsid w:val="00142A62"/>
    <w:rsid w:val="001433DB"/>
    <w:rsid w:val="00144C78"/>
    <w:rsid w:val="00146F5E"/>
    <w:rsid w:val="0014797B"/>
    <w:rsid w:val="00147E55"/>
    <w:rsid w:val="00151EA6"/>
    <w:rsid w:val="00153222"/>
    <w:rsid w:val="00153671"/>
    <w:rsid w:val="00155556"/>
    <w:rsid w:val="00155634"/>
    <w:rsid w:val="00155993"/>
    <w:rsid w:val="00157696"/>
    <w:rsid w:val="00161155"/>
    <w:rsid w:val="00161A7F"/>
    <w:rsid w:val="00162D2C"/>
    <w:rsid w:val="00163657"/>
    <w:rsid w:val="0016419C"/>
    <w:rsid w:val="0016508F"/>
    <w:rsid w:val="001656C2"/>
    <w:rsid w:val="00166040"/>
    <w:rsid w:val="0016726F"/>
    <w:rsid w:val="00167DA1"/>
    <w:rsid w:val="0017187D"/>
    <w:rsid w:val="00172F9A"/>
    <w:rsid w:val="00173977"/>
    <w:rsid w:val="001742E5"/>
    <w:rsid w:val="00174C09"/>
    <w:rsid w:val="001766B4"/>
    <w:rsid w:val="00177323"/>
    <w:rsid w:val="0018211B"/>
    <w:rsid w:val="001822BC"/>
    <w:rsid w:val="001823D1"/>
    <w:rsid w:val="0018410B"/>
    <w:rsid w:val="00184CCC"/>
    <w:rsid w:val="001867B2"/>
    <w:rsid w:val="0019127A"/>
    <w:rsid w:val="00191FF4"/>
    <w:rsid w:val="00192163"/>
    <w:rsid w:val="00192C86"/>
    <w:rsid w:val="0019480F"/>
    <w:rsid w:val="0019668E"/>
    <w:rsid w:val="00197671"/>
    <w:rsid w:val="001A270F"/>
    <w:rsid w:val="001A2B14"/>
    <w:rsid w:val="001A3810"/>
    <w:rsid w:val="001B053E"/>
    <w:rsid w:val="001B08FB"/>
    <w:rsid w:val="001B1380"/>
    <w:rsid w:val="001B427A"/>
    <w:rsid w:val="001B4494"/>
    <w:rsid w:val="001B46AC"/>
    <w:rsid w:val="001B51D3"/>
    <w:rsid w:val="001C13D7"/>
    <w:rsid w:val="001C1A8B"/>
    <w:rsid w:val="001C2534"/>
    <w:rsid w:val="001C3A5A"/>
    <w:rsid w:val="001C4F21"/>
    <w:rsid w:val="001C6ED0"/>
    <w:rsid w:val="001D0CA1"/>
    <w:rsid w:val="001D1095"/>
    <w:rsid w:val="001D3BED"/>
    <w:rsid w:val="001D522B"/>
    <w:rsid w:val="001D574F"/>
    <w:rsid w:val="001D58A1"/>
    <w:rsid w:val="001E0202"/>
    <w:rsid w:val="001E0218"/>
    <w:rsid w:val="001E1DAD"/>
    <w:rsid w:val="001E2AE1"/>
    <w:rsid w:val="001E32CA"/>
    <w:rsid w:val="001E366F"/>
    <w:rsid w:val="001E3CFF"/>
    <w:rsid w:val="001E6223"/>
    <w:rsid w:val="001E7F59"/>
    <w:rsid w:val="001F02F1"/>
    <w:rsid w:val="001F0E7B"/>
    <w:rsid w:val="001F1D66"/>
    <w:rsid w:val="001F4241"/>
    <w:rsid w:val="001F45F1"/>
    <w:rsid w:val="001F470A"/>
    <w:rsid w:val="001F5E42"/>
    <w:rsid w:val="001F70D0"/>
    <w:rsid w:val="0020013A"/>
    <w:rsid w:val="00200A1F"/>
    <w:rsid w:val="00201A06"/>
    <w:rsid w:val="002024FB"/>
    <w:rsid w:val="0020265F"/>
    <w:rsid w:val="00203D85"/>
    <w:rsid w:val="00203EA3"/>
    <w:rsid w:val="00211739"/>
    <w:rsid w:val="002129A0"/>
    <w:rsid w:val="002145A7"/>
    <w:rsid w:val="00214AD5"/>
    <w:rsid w:val="0021761A"/>
    <w:rsid w:val="002176F8"/>
    <w:rsid w:val="00217940"/>
    <w:rsid w:val="00221770"/>
    <w:rsid w:val="00222F23"/>
    <w:rsid w:val="00222FB3"/>
    <w:rsid w:val="00223C57"/>
    <w:rsid w:val="00225C24"/>
    <w:rsid w:val="00226957"/>
    <w:rsid w:val="002276A5"/>
    <w:rsid w:val="00230EFF"/>
    <w:rsid w:val="00231AB7"/>
    <w:rsid w:val="00231E37"/>
    <w:rsid w:val="00232144"/>
    <w:rsid w:val="0023263B"/>
    <w:rsid w:val="00233515"/>
    <w:rsid w:val="00233650"/>
    <w:rsid w:val="0023372B"/>
    <w:rsid w:val="00234027"/>
    <w:rsid w:val="00235E05"/>
    <w:rsid w:val="00241715"/>
    <w:rsid w:val="002417F8"/>
    <w:rsid w:val="0024208C"/>
    <w:rsid w:val="00242652"/>
    <w:rsid w:val="00243101"/>
    <w:rsid w:val="0024493A"/>
    <w:rsid w:val="0025055C"/>
    <w:rsid w:val="002525CB"/>
    <w:rsid w:val="00253879"/>
    <w:rsid w:val="00254212"/>
    <w:rsid w:val="00255120"/>
    <w:rsid w:val="00255342"/>
    <w:rsid w:val="00255D9E"/>
    <w:rsid w:val="00256002"/>
    <w:rsid w:val="0025667C"/>
    <w:rsid w:val="002608FA"/>
    <w:rsid w:val="00264290"/>
    <w:rsid w:val="00271470"/>
    <w:rsid w:val="00271847"/>
    <w:rsid w:val="00271A00"/>
    <w:rsid w:val="00271D00"/>
    <w:rsid w:val="00272E95"/>
    <w:rsid w:val="0027391A"/>
    <w:rsid w:val="00274C20"/>
    <w:rsid w:val="00274F66"/>
    <w:rsid w:val="0027502F"/>
    <w:rsid w:val="0027604B"/>
    <w:rsid w:val="002766BB"/>
    <w:rsid w:val="00276BC9"/>
    <w:rsid w:val="0028039C"/>
    <w:rsid w:val="002821D6"/>
    <w:rsid w:val="00282C1B"/>
    <w:rsid w:val="002833DB"/>
    <w:rsid w:val="002834E2"/>
    <w:rsid w:val="00284C88"/>
    <w:rsid w:val="002939D9"/>
    <w:rsid w:val="00293A0A"/>
    <w:rsid w:val="00293C29"/>
    <w:rsid w:val="00293EA9"/>
    <w:rsid w:val="00294024"/>
    <w:rsid w:val="00294E38"/>
    <w:rsid w:val="00295054"/>
    <w:rsid w:val="002960D5"/>
    <w:rsid w:val="0029688D"/>
    <w:rsid w:val="00296A2E"/>
    <w:rsid w:val="002A056F"/>
    <w:rsid w:val="002A11CB"/>
    <w:rsid w:val="002A3D05"/>
    <w:rsid w:val="002A417E"/>
    <w:rsid w:val="002A4224"/>
    <w:rsid w:val="002A749E"/>
    <w:rsid w:val="002B013B"/>
    <w:rsid w:val="002B02D3"/>
    <w:rsid w:val="002B0A3D"/>
    <w:rsid w:val="002B2B40"/>
    <w:rsid w:val="002B54C6"/>
    <w:rsid w:val="002B6919"/>
    <w:rsid w:val="002C03BB"/>
    <w:rsid w:val="002C0403"/>
    <w:rsid w:val="002C0457"/>
    <w:rsid w:val="002C2586"/>
    <w:rsid w:val="002C305E"/>
    <w:rsid w:val="002D0FEF"/>
    <w:rsid w:val="002D150B"/>
    <w:rsid w:val="002D1766"/>
    <w:rsid w:val="002D2624"/>
    <w:rsid w:val="002D6F54"/>
    <w:rsid w:val="002E2706"/>
    <w:rsid w:val="002E4C49"/>
    <w:rsid w:val="002E6107"/>
    <w:rsid w:val="002E717D"/>
    <w:rsid w:val="002E7213"/>
    <w:rsid w:val="002F2812"/>
    <w:rsid w:val="002F4661"/>
    <w:rsid w:val="002F4D4E"/>
    <w:rsid w:val="002F678D"/>
    <w:rsid w:val="002F7ADD"/>
    <w:rsid w:val="003029A9"/>
    <w:rsid w:val="003032F6"/>
    <w:rsid w:val="003076E2"/>
    <w:rsid w:val="00310378"/>
    <w:rsid w:val="00310663"/>
    <w:rsid w:val="0031066B"/>
    <w:rsid w:val="00313838"/>
    <w:rsid w:val="003139DA"/>
    <w:rsid w:val="003155D3"/>
    <w:rsid w:val="00316B53"/>
    <w:rsid w:val="00317B4E"/>
    <w:rsid w:val="003210D3"/>
    <w:rsid w:val="00321F93"/>
    <w:rsid w:val="0032212F"/>
    <w:rsid w:val="00322AFC"/>
    <w:rsid w:val="003230D3"/>
    <w:rsid w:val="003232EF"/>
    <w:rsid w:val="00325F58"/>
    <w:rsid w:val="00326507"/>
    <w:rsid w:val="003268C5"/>
    <w:rsid w:val="003326FD"/>
    <w:rsid w:val="00333028"/>
    <w:rsid w:val="00335AF0"/>
    <w:rsid w:val="00335F85"/>
    <w:rsid w:val="0034030B"/>
    <w:rsid w:val="00340699"/>
    <w:rsid w:val="00340CB7"/>
    <w:rsid w:val="003412A3"/>
    <w:rsid w:val="00342493"/>
    <w:rsid w:val="00351ACB"/>
    <w:rsid w:val="00353599"/>
    <w:rsid w:val="00353EC3"/>
    <w:rsid w:val="00354502"/>
    <w:rsid w:val="00357ACC"/>
    <w:rsid w:val="00360D24"/>
    <w:rsid w:val="003638E3"/>
    <w:rsid w:val="00363963"/>
    <w:rsid w:val="00366DA8"/>
    <w:rsid w:val="00367030"/>
    <w:rsid w:val="0036706C"/>
    <w:rsid w:val="00371DBB"/>
    <w:rsid w:val="00372A0A"/>
    <w:rsid w:val="00374E7D"/>
    <w:rsid w:val="0037620A"/>
    <w:rsid w:val="00377083"/>
    <w:rsid w:val="0038106B"/>
    <w:rsid w:val="00382C18"/>
    <w:rsid w:val="00383DC2"/>
    <w:rsid w:val="00383F4C"/>
    <w:rsid w:val="00384550"/>
    <w:rsid w:val="003855E3"/>
    <w:rsid w:val="00385FE7"/>
    <w:rsid w:val="00387063"/>
    <w:rsid w:val="003874AE"/>
    <w:rsid w:val="00391456"/>
    <w:rsid w:val="003923EB"/>
    <w:rsid w:val="003933D5"/>
    <w:rsid w:val="00393C9E"/>
    <w:rsid w:val="00393F65"/>
    <w:rsid w:val="00395669"/>
    <w:rsid w:val="003975A7"/>
    <w:rsid w:val="003976F9"/>
    <w:rsid w:val="003A21C2"/>
    <w:rsid w:val="003A41A1"/>
    <w:rsid w:val="003A5C06"/>
    <w:rsid w:val="003A7571"/>
    <w:rsid w:val="003B28B6"/>
    <w:rsid w:val="003B3199"/>
    <w:rsid w:val="003B70F5"/>
    <w:rsid w:val="003C2ADF"/>
    <w:rsid w:val="003C43CF"/>
    <w:rsid w:val="003C4789"/>
    <w:rsid w:val="003D0E06"/>
    <w:rsid w:val="003D190C"/>
    <w:rsid w:val="003D2053"/>
    <w:rsid w:val="003D45B0"/>
    <w:rsid w:val="003D4B7D"/>
    <w:rsid w:val="003D5094"/>
    <w:rsid w:val="003E0741"/>
    <w:rsid w:val="003E13B0"/>
    <w:rsid w:val="003E3A05"/>
    <w:rsid w:val="003E4ED7"/>
    <w:rsid w:val="003E55CF"/>
    <w:rsid w:val="003E56A0"/>
    <w:rsid w:val="003E693B"/>
    <w:rsid w:val="003E77D5"/>
    <w:rsid w:val="003E79FD"/>
    <w:rsid w:val="003F0228"/>
    <w:rsid w:val="003F0EC7"/>
    <w:rsid w:val="003F501F"/>
    <w:rsid w:val="003F6A80"/>
    <w:rsid w:val="003F7DCF"/>
    <w:rsid w:val="00400A09"/>
    <w:rsid w:val="004015F8"/>
    <w:rsid w:val="00403925"/>
    <w:rsid w:val="00403BBF"/>
    <w:rsid w:val="00404688"/>
    <w:rsid w:val="0041038E"/>
    <w:rsid w:val="00410AE4"/>
    <w:rsid w:val="0041138A"/>
    <w:rsid w:val="00412D58"/>
    <w:rsid w:val="0041498A"/>
    <w:rsid w:val="00414C36"/>
    <w:rsid w:val="00414DA5"/>
    <w:rsid w:val="00415755"/>
    <w:rsid w:val="004157FC"/>
    <w:rsid w:val="00417ABC"/>
    <w:rsid w:val="0042017D"/>
    <w:rsid w:val="00420477"/>
    <w:rsid w:val="00423B9B"/>
    <w:rsid w:val="00425373"/>
    <w:rsid w:val="0042745D"/>
    <w:rsid w:val="00433318"/>
    <w:rsid w:val="00433DCF"/>
    <w:rsid w:val="0043415D"/>
    <w:rsid w:val="0043418E"/>
    <w:rsid w:val="00434B27"/>
    <w:rsid w:val="00435C54"/>
    <w:rsid w:val="0043677E"/>
    <w:rsid w:val="004411A0"/>
    <w:rsid w:val="00441401"/>
    <w:rsid w:val="00441EF3"/>
    <w:rsid w:val="0044566A"/>
    <w:rsid w:val="0044767A"/>
    <w:rsid w:val="0044787D"/>
    <w:rsid w:val="00450DDE"/>
    <w:rsid w:val="00456020"/>
    <w:rsid w:val="00462DCD"/>
    <w:rsid w:val="00462E03"/>
    <w:rsid w:val="00463AC3"/>
    <w:rsid w:val="004654D2"/>
    <w:rsid w:val="00465CD1"/>
    <w:rsid w:val="00467532"/>
    <w:rsid w:val="00467A6B"/>
    <w:rsid w:val="004705AA"/>
    <w:rsid w:val="00470C1D"/>
    <w:rsid w:val="00470F0D"/>
    <w:rsid w:val="00471C9D"/>
    <w:rsid w:val="0047212C"/>
    <w:rsid w:val="00473C57"/>
    <w:rsid w:val="0047439F"/>
    <w:rsid w:val="00474901"/>
    <w:rsid w:val="00474BBB"/>
    <w:rsid w:val="00475473"/>
    <w:rsid w:val="004754FA"/>
    <w:rsid w:val="00475B5B"/>
    <w:rsid w:val="00476522"/>
    <w:rsid w:val="004774AC"/>
    <w:rsid w:val="004775D5"/>
    <w:rsid w:val="00477A48"/>
    <w:rsid w:val="00480CEC"/>
    <w:rsid w:val="004849A2"/>
    <w:rsid w:val="00485DA5"/>
    <w:rsid w:val="004909FE"/>
    <w:rsid w:val="00491646"/>
    <w:rsid w:val="004917BE"/>
    <w:rsid w:val="004A2C52"/>
    <w:rsid w:val="004A2FA3"/>
    <w:rsid w:val="004A54C5"/>
    <w:rsid w:val="004A7D4E"/>
    <w:rsid w:val="004A7E92"/>
    <w:rsid w:val="004B13CE"/>
    <w:rsid w:val="004B2A06"/>
    <w:rsid w:val="004B339B"/>
    <w:rsid w:val="004B3ED0"/>
    <w:rsid w:val="004B429E"/>
    <w:rsid w:val="004B474F"/>
    <w:rsid w:val="004B5780"/>
    <w:rsid w:val="004B59CF"/>
    <w:rsid w:val="004B67B8"/>
    <w:rsid w:val="004B7650"/>
    <w:rsid w:val="004C1807"/>
    <w:rsid w:val="004C1BD8"/>
    <w:rsid w:val="004C5346"/>
    <w:rsid w:val="004C7F05"/>
    <w:rsid w:val="004D14B5"/>
    <w:rsid w:val="004D3452"/>
    <w:rsid w:val="004D5704"/>
    <w:rsid w:val="004E0E80"/>
    <w:rsid w:val="004E2124"/>
    <w:rsid w:val="004E283A"/>
    <w:rsid w:val="004E2DBF"/>
    <w:rsid w:val="004E3C9B"/>
    <w:rsid w:val="004E3FFF"/>
    <w:rsid w:val="004E6200"/>
    <w:rsid w:val="004E6573"/>
    <w:rsid w:val="004E7AF3"/>
    <w:rsid w:val="004F0B59"/>
    <w:rsid w:val="004F10F0"/>
    <w:rsid w:val="004F11A0"/>
    <w:rsid w:val="004F249E"/>
    <w:rsid w:val="004F2519"/>
    <w:rsid w:val="004F47DB"/>
    <w:rsid w:val="004F70F8"/>
    <w:rsid w:val="00500008"/>
    <w:rsid w:val="00502703"/>
    <w:rsid w:val="0050471D"/>
    <w:rsid w:val="005048F7"/>
    <w:rsid w:val="00504B3D"/>
    <w:rsid w:val="00504B5F"/>
    <w:rsid w:val="00506218"/>
    <w:rsid w:val="0051007D"/>
    <w:rsid w:val="00510785"/>
    <w:rsid w:val="00510EA3"/>
    <w:rsid w:val="00512152"/>
    <w:rsid w:val="00515352"/>
    <w:rsid w:val="005175BE"/>
    <w:rsid w:val="00522B37"/>
    <w:rsid w:val="0052340B"/>
    <w:rsid w:val="005235FA"/>
    <w:rsid w:val="00524F47"/>
    <w:rsid w:val="00524FD3"/>
    <w:rsid w:val="005273AA"/>
    <w:rsid w:val="005321F4"/>
    <w:rsid w:val="00532364"/>
    <w:rsid w:val="00535203"/>
    <w:rsid w:val="0053556E"/>
    <w:rsid w:val="00536B6B"/>
    <w:rsid w:val="005415D8"/>
    <w:rsid w:val="00543C8A"/>
    <w:rsid w:val="00545105"/>
    <w:rsid w:val="00546E3F"/>
    <w:rsid w:val="00550AA7"/>
    <w:rsid w:val="005515AB"/>
    <w:rsid w:val="00552998"/>
    <w:rsid w:val="00552F5E"/>
    <w:rsid w:val="00553C00"/>
    <w:rsid w:val="0055447A"/>
    <w:rsid w:val="0055623C"/>
    <w:rsid w:val="00556B3A"/>
    <w:rsid w:val="00557BBE"/>
    <w:rsid w:val="0056272C"/>
    <w:rsid w:val="0056350E"/>
    <w:rsid w:val="00563927"/>
    <w:rsid w:val="00563D40"/>
    <w:rsid w:val="0056582C"/>
    <w:rsid w:val="00566439"/>
    <w:rsid w:val="0056676B"/>
    <w:rsid w:val="005670D0"/>
    <w:rsid w:val="00567915"/>
    <w:rsid w:val="00567966"/>
    <w:rsid w:val="0057144F"/>
    <w:rsid w:val="0057147E"/>
    <w:rsid w:val="00574621"/>
    <w:rsid w:val="00574C92"/>
    <w:rsid w:val="00574CC1"/>
    <w:rsid w:val="0057612A"/>
    <w:rsid w:val="00577956"/>
    <w:rsid w:val="00581340"/>
    <w:rsid w:val="00585C68"/>
    <w:rsid w:val="00585EB9"/>
    <w:rsid w:val="00586E24"/>
    <w:rsid w:val="0059543E"/>
    <w:rsid w:val="0059583A"/>
    <w:rsid w:val="00595CE5"/>
    <w:rsid w:val="005974C0"/>
    <w:rsid w:val="005A0402"/>
    <w:rsid w:val="005A1B86"/>
    <w:rsid w:val="005A4382"/>
    <w:rsid w:val="005A45A9"/>
    <w:rsid w:val="005A4BAB"/>
    <w:rsid w:val="005B0B75"/>
    <w:rsid w:val="005B2BE6"/>
    <w:rsid w:val="005B5409"/>
    <w:rsid w:val="005B6274"/>
    <w:rsid w:val="005B7CBA"/>
    <w:rsid w:val="005C3204"/>
    <w:rsid w:val="005C4F11"/>
    <w:rsid w:val="005C72CE"/>
    <w:rsid w:val="005C7334"/>
    <w:rsid w:val="005D3BBB"/>
    <w:rsid w:val="005D59E6"/>
    <w:rsid w:val="005D59F1"/>
    <w:rsid w:val="005D62BF"/>
    <w:rsid w:val="005D6615"/>
    <w:rsid w:val="005D77B9"/>
    <w:rsid w:val="005E3C6D"/>
    <w:rsid w:val="005E5C30"/>
    <w:rsid w:val="005E60CC"/>
    <w:rsid w:val="005E6801"/>
    <w:rsid w:val="005E689B"/>
    <w:rsid w:val="005E72A3"/>
    <w:rsid w:val="005F178D"/>
    <w:rsid w:val="005F1F08"/>
    <w:rsid w:val="005F2817"/>
    <w:rsid w:val="005F3686"/>
    <w:rsid w:val="005F6370"/>
    <w:rsid w:val="0060005E"/>
    <w:rsid w:val="00603B10"/>
    <w:rsid w:val="00605C62"/>
    <w:rsid w:val="006065D6"/>
    <w:rsid w:val="00607801"/>
    <w:rsid w:val="0061019C"/>
    <w:rsid w:val="006102AD"/>
    <w:rsid w:val="0061700E"/>
    <w:rsid w:val="00620479"/>
    <w:rsid w:val="00620B41"/>
    <w:rsid w:val="00622C08"/>
    <w:rsid w:val="00622CD6"/>
    <w:rsid w:val="00623F5B"/>
    <w:rsid w:val="0062463C"/>
    <w:rsid w:val="00625469"/>
    <w:rsid w:val="00625E63"/>
    <w:rsid w:val="006263C9"/>
    <w:rsid w:val="006265CE"/>
    <w:rsid w:val="00626A89"/>
    <w:rsid w:val="0063093A"/>
    <w:rsid w:val="006330FC"/>
    <w:rsid w:val="00634870"/>
    <w:rsid w:val="00634A4F"/>
    <w:rsid w:val="006352F9"/>
    <w:rsid w:val="0063550F"/>
    <w:rsid w:val="00641200"/>
    <w:rsid w:val="0064184D"/>
    <w:rsid w:val="00641D09"/>
    <w:rsid w:val="00641EAB"/>
    <w:rsid w:val="0064205A"/>
    <w:rsid w:val="00643251"/>
    <w:rsid w:val="0064643D"/>
    <w:rsid w:val="00647C29"/>
    <w:rsid w:val="0065157A"/>
    <w:rsid w:val="00651CF0"/>
    <w:rsid w:val="006528D1"/>
    <w:rsid w:val="00652945"/>
    <w:rsid w:val="00652A90"/>
    <w:rsid w:val="006625FD"/>
    <w:rsid w:val="006626C0"/>
    <w:rsid w:val="00670013"/>
    <w:rsid w:val="006701A0"/>
    <w:rsid w:val="00670F53"/>
    <w:rsid w:val="00671C6B"/>
    <w:rsid w:val="0067267A"/>
    <w:rsid w:val="00672C13"/>
    <w:rsid w:val="00673BCE"/>
    <w:rsid w:val="00673DDA"/>
    <w:rsid w:val="00674281"/>
    <w:rsid w:val="006758F9"/>
    <w:rsid w:val="00676F70"/>
    <w:rsid w:val="00681A2B"/>
    <w:rsid w:val="0068403E"/>
    <w:rsid w:val="00685772"/>
    <w:rsid w:val="00685C65"/>
    <w:rsid w:val="006863D4"/>
    <w:rsid w:val="00686BFB"/>
    <w:rsid w:val="00686C7F"/>
    <w:rsid w:val="00687022"/>
    <w:rsid w:val="00687822"/>
    <w:rsid w:val="00687A76"/>
    <w:rsid w:val="00687AB0"/>
    <w:rsid w:val="00690C57"/>
    <w:rsid w:val="00690DFF"/>
    <w:rsid w:val="00691737"/>
    <w:rsid w:val="00691BCD"/>
    <w:rsid w:val="00692641"/>
    <w:rsid w:val="0069338E"/>
    <w:rsid w:val="00694F27"/>
    <w:rsid w:val="00696E9B"/>
    <w:rsid w:val="0069729F"/>
    <w:rsid w:val="006A0465"/>
    <w:rsid w:val="006A0982"/>
    <w:rsid w:val="006A48D1"/>
    <w:rsid w:val="006A5EA0"/>
    <w:rsid w:val="006A618A"/>
    <w:rsid w:val="006A6767"/>
    <w:rsid w:val="006A684E"/>
    <w:rsid w:val="006A6B05"/>
    <w:rsid w:val="006A74E7"/>
    <w:rsid w:val="006B5CAB"/>
    <w:rsid w:val="006C1802"/>
    <w:rsid w:val="006C1863"/>
    <w:rsid w:val="006C26B5"/>
    <w:rsid w:val="006C2F1D"/>
    <w:rsid w:val="006D1E7B"/>
    <w:rsid w:val="006D2E23"/>
    <w:rsid w:val="006D56B3"/>
    <w:rsid w:val="006D68D5"/>
    <w:rsid w:val="006D7CDE"/>
    <w:rsid w:val="006E121B"/>
    <w:rsid w:val="006E1822"/>
    <w:rsid w:val="006E46D7"/>
    <w:rsid w:val="006F287F"/>
    <w:rsid w:val="006F4AE9"/>
    <w:rsid w:val="006F4D27"/>
    <w:rsid w:val="006F648E"/>
    <w:rsid w:val="0070090F"/>
    <w:rsid w:val="007024EF"/>
    <w:rsid w:val="00702FC0"/>
    <w:rsid w:val="00706171"/>
    <w:rsid w:val="0070775A"/>
    <w:rsid w:val="007145AD"/>
    <w:rsid w:val="00720499"/>
    <w:rsid w:val="00720F4C"/>
    <w:rsid w:val="00721189"/>
    <w:rsid w:val="00722219"/>
    <w:rsid w:val="007235BC"/>
    <w:rsid w:val="00724A6E"/>
    <w:rsid w:val="00724D1F"/>
    <w:rsid w:val="00724E10"/>
    <w:rsid w:val="00724F5A"/>
    <w:rsid w:val="007251DD"/>
    <w:rsid w:val="007261D7"/>
    <w:rsid w:val="007300E3"/>
    <w:rsid w:val="007336AE"/>
    <w:rsid w:val="00733A49"/>
    <w:rsid w:val="00733ECC"/>
    <w:rsid w:val="00736718"/>
    <w:rsid w:val="007367F6"/>
    <w:rsid w:val="00743E59"/>
    <w:rsid w:val="00744138"/>
    <w:rsid w:val="007445D0"/>
    <w:rsid w:val="00744A54"/>
    <w:rsid w:val="0074782E"/>
    <w:rsid w:val="00747934"/>
    <w:rsid w:val="00751C5E"/>
    <w:rsid w:val="0075250B"/>
    <w:rsid w:val="00752C9E"/>
    <w:rsid w:val="007535E0"/>
    <w:rsid w:val="007622C7"/>
    <w:rsid w:val="00762E86"/>
    <w:rsid w:val="00763312"/>
    <w:rsid w:val="00763980"/>
    <w:rsid w:val="0076492C"/>
    <w:rsid w:val="0076593E"/>
    <w:rsid w:val="00765942"/>
    <w:rsid w:val="00767477"/>
    <w:rsid w:val="00773A5B"/>
    <w:rsid w:val="0077473D"/>
    <w:rsid w:val="007757D1"/>
    <w:rsid w:val="007758E3"/>
    <w:rsid w:val="00776A15"/>
    <w:rsid w:val="00777A42"/>
    <w:rsid w:val="00777B4E"/>
    <w:rsid w:val="00777E33"/>
    <w:rsid w:val="00780586"/>
    <w:rsid w:val="007805EE"/>
    <w:rsid w:val="00780F03"/>
    <w:rsid w:val="0078215F"/>
    <w:rsid w:val="00782369"/>
    <w:rsid w:val="00784F61"/>
    <w:rsid w:val="00784FE0"/>
    <w:rsid w:val="00786D9D"/>
    <w:rsid w:val="00787374"/>
    <w:rsid w:val="00787BF4"/>
    <w:rsid w:val="00787D54"/>
    <w:rsid w:val="0079069E"/>
    <w:rsid w:val="00790C93"/>
    <w:rsid w:val="00791133"/>
    <w:rsid w:val="00791960"/>
    <w:rsid w:val="00792A7C"/>
    <w:rsid w:val="007961F5"/>
    <w:rsid w:val="0079659C"/>
    <w:rsid w:val="00797058"/>
    <w:rsid w:val="007973EB"/>
    <w:rsid w:val="007A04B8"/>
    <w:rsid w:val="007A0CB5"/>
    <w:rsid w:val="007A2695"/>
    <w:rsid w:val="007A2B71"/>
    <w:rsid w:val="007A45A9"/>
    <w:rsid w:val="007B1485"/>
    <w:rsid w:val="007B1DD6"/>
    <w:rsid w:val="007B3AE2"/>
    <w:rsid w:val="007B4271"/>
    <w:rsid w:val="007B57CD"/>
    <w:rsid w:val="007B7480"/>
    <w:rsid w:val="007C2065"/>
    <w:rsid w:val="007C2267"/>
    <w:rsid w:val="007C229B"/>
    <w:rsid w:val="007C23B6"/>
    <w:rsid w:val="007C27FC"/>
    <w:rsid w:val="007C301B"/>
    <w:rsid w:val="007C4ABA"/>
    <w:rsid w:val="007C55D3"/>
    <w:rsid w:val="007C6846"/>
    <w:rsid w:val="007C68C2"/>
    <w:rsid w:val="007C6D26"/>
    <w:rsid w:val="007D05D8"/>
    <w:rsid w:val="007D1B0B"/>
    <w:rsid w:val="007D24FE"/>
    <w:rsid w:val="007D2872"/>
    <w:rsid w:val="007D29AC"/>
    <w:rsid w:val="007D3526"/>
    <w:rsid w:val="007D3744"/>
    <w:rsid w:val="007D4AB4"/>
    <w:rsid w:val="007D6493"/>
    <w:rsid w:val="007D74E5"/>
    <w:rsid w:val="007E1D51"/>
    <w:rsid w:val="007E398F"/>
    <w:rsid w:val="007E5C99"/>
    <w:rsid w:val="007E765B"/>
    <w:rsid w:val="007E7712"/>
    <w:rsid w:val="007F0387"/>
    <w:rsid w:val="007F0943"/>
    <w:rsid w:val="007F0BA9"/>
    <w:rsid w:val="007F386F"/>
    <w:rsid w:val="007F42FF"/>
    <w:rsid w:val="007F509E"/>
    <w:rsid w:val="007F57C0"/>
    <w:rsid w:val="007F58B4"/>
    <w:rsid w:val="007F6076"/>
    <w:rsid w:val="007F64DE"/>
    <w:rsid w:val="007F78B6"/>
    <w:rsid w:val="008007AC"/>
    <w:rsid w:val="00801FB1"/>
    <w:rsid w:val="008023FA"/>
    <w:rsid w:val="008032FF"/>
    <w:rsid w:val="00803CFB"/>
    <w:rsid w:val="00810093"/>
    <w:rsid w:val="008116E8"/>
    <w:rsid w:val="0081313B"/>
    <w:rsid w:val="00815B82"/>
    <w:rsid w:val="00815C68"/>
    <w:rsid w:val="0081600C"/>
    <w:rsid w:val="008160DA"/>
    <w:rsid w:val="0081635D"/>
    <w:rsid w:val="008164E8"/>
    <w:rsid w:val="008172C5"/>
    <w:rsid w:val="00817C1F"/>
    <w:rsid w:val="00820176"/>
    <w:rsid w:val="0082189E"/>
    <w:rsid w:val="00821F12"/>
    <w:rsid w:val="00821F97"/>
    <w:rsid w:val="0082358A"/>
    <w:rsid w:val="00825EA8"/>
    <w:rsid w:val="00826327"/>
    <w:rsid w:val="0082636D"/>
    <w:rsid w:val="00826B71"/>
    <w:rsid w:val="008276D1"/>
    <w:rsid w:val="0083093A"/>
    <w:rsid w:val="008316CC"/>
    <w:rsid w:val="0083235C"/>
    <w:rsid w:val="0083343F"/>
    <w:rsid w:val="008407E4"/>
    <w:rsid w:val="00841335"/>
    <w:rsid w:val="008442BA"/>
    <w:rsid w:val="008451E4"/>
    <w:rsid w:val="00846364"/>
    <w:rsid w:val="0085002F"/>
    <w:rsid w:val="00850205"/>
    <w:rsid w:val="0085094F"/>
    <w:rsid w:val="00851739"/>
    <w:rsid w:val="0085189E"/>
    <w:rsid w:val="00851EDF"/>
    <w:rsid w:val="00852CB5"/>
    <w:rsid w:val="00853F6E"/>
    <w:rsid w:val="00854721"/>
    <w:rsid w:val="00854DE6"/>
    <w:rsid w:val="00854E70"/>
    <w:rsid w:val="0085527F"/>
    <w:rsid w:val="00856953"/>
    <w:rsid w:val="008610DC"/>
    <w:rsid w:val="008633B3"/>
    <w:rsid w:val="00863BD1"/>
    <w:rsid w:val="00863C97"/>
    <w:rsid w:val="00865886"/>
    <w:rsid w:val="00866293"/>
    <w:rsid w:val="00870433"/>
    <w:rsid w:val="00870CED"/>
    <w:rsid w:val="00870E1A"/>
    <w:rsid w:val="00871941"/>
    <w:rsid w:val="0087400C"/>
    <w:rsid w:val="00875016"/>
    <w:rsid w:val="00876086"/>
    <w:rsid w:val="00876A41"/>
    <w:rsid w:val="00880D20"/>
    <w:rsid w:val="008815DC"/>
    <w:rsid w:val="008816C1"/>
    <w:rsid w:val="00882074"/>
    <w:rsid w:val="00883AAE"/>
    <w:rsid w:val="00883B3C"/>
    <w:rsid w:val="00885510"/>
    <w:rsid w:val="008857CB"/>
    <w:rsid w:val="008859F8"/>
    <w:rsid w:val="008865CD"/>
    <w:rsid w:val="00887C98"/>
    <w:rsid w:val="00890246"/>
    <w:rsid w:val="0089107B"/>
    <w:rsid w:val="00893F7D"/>
    <w:rsid w:val="00895478"/>
    <w:rsid w:val="00895958"/>
    <w:rsid w:val="00896A93"/>
    <w:rsid w:val="008A02DA"/>
    <w:rsid w:val="008A1EF6"/>
    <w:rsid w:val="008A32BB"/>
    <w:rsid w:val="008A4A0B"/>
    <w:rsid w:val="008A4CDB"/>
    <w:rsid w:val="008A58EA"/>
    <w:rsid w:val="008A59B5"/>
    <w:rsid w:val="008A6D18"/>
    <w:rsid w:val="008A6F80"/>
    <w:rsid w:val="008A76A2"/>
    <w:rsid w:val="008B00C1"/>
    <w:rsid w:val="008B093D"/>
    <w:rsid w:val="008B15A8"/>
    <w:rsid w:val="008B261D"/>
    <w:rsid w:val="008B3E50"/>
    <w:rsid w:val="008B3FFC"/>
    <w:rsid w:val="008B428B"/>
    <w:rsid w:val="008B477C"/>
    <w:rsid w:val="008B673C"/>
    <w:rsid w:val="008B7208"/>
    <w:rsid w:val="008C145E"/>
    <w:rsid w:val="008C30C0"/>
    <w:rsid w:val="008C335F"/>
    <w:rsid w:val="008C35F7"/>
    <w:rsid w:val="008C398E"/>
    <w:rsid w:val="008C448D"/>
    <w:rsid w:val="008C56E2"/>
    <w:rsid w:val="008C5BB0"/>
    <w:rsid w:val="008C61DC"/>
    <w:rsid w:val="008C68B8"/>
    <w:rsid w:val="008D164A"/>
    <w:rsid w:val="008D2DF7"/>
    <w:rsid w:val="008D4618"/>
    <w:rsid w:val="008D4862"/>
    <w:rsid w:val="008D5B8A"/>
    <w:rsid w:val="008D6C58"/>
    <w:rsid w:val="008D6C8E"/>
    <w:rsid w:val="008D7767"/>
    <w:rsid w:val="008E3F56"/>
    <w:rsid w:val="008E4286"/>
    <w:rsid w:val="008E42E4"/>
    <w:rsid w:val="008E61BC"/>
    <w:rsid w:val="008E683F"/>
    <w:rsid w:val="008E7B3E"/>
    <w:rsid w:val="008F04FD"/>
    <w:rsid w:val="008F0C55"/>
    <w:rsid w:val="008F0CDF"/>
    <w:rsid w:val="008F2BE1"/>
    <w:rsid w:val="008F3525"/>
    <w:rsid w:val="008F709A"/>
    <w:rsid w:val="0090065F"/>
    <w:rsid w:val="009044B6"/>
    <w:rsid w:val="00907B4E"/>
    <w:rsid w:val="00907D22"/>
    <w:rsid w:val="00912D4D"/>
    <w:rsid w:val="00913558"/>
    <w:rsid w:val="00913DA6"/>
    <w:rsid w:val="009147DC"/>
    <w:rsid w:val="009164B4"/>
    <w:rsid w:val="0091681C"/>
    <w:rsid w:val="009177DC"/>
    <w:rsid w:val="00920BF2"/>
    <w:rsid w:val="0092410F"/>
    <w:rsid w:val="009241D1"/>
    <w:rsid w:val="00924966"/>
    <w:rsid w:val="00924D61"/>
    <w:rsid w:val="00925113"/>
    <w:rsid w:val="00926C12"/>
    <w:rsid w:val="00930229"/>
    <w:rsid w:val="00930840"/>
    <w:rsid w:val="00932438"/>
    <w:rsid w:val="009327A5"/>
    <w:rsid w:val="00934C2A"/>
    <w:rsid w:val="00936DE5"/>
    <w:rsid w:val="00937144"/>
    <w:rsid w:val="00943BB3"/>
    <w:rsid w:val="00943F8D"/>
    <w:rsid w:val="00945A3A"/>
    <w:rsid w:val="00945EB8"/>
    <w:rsid w:val="00946F85"/>
    <w:rsid w:val="009475AF"/>
    <w:rsid w:val="0095248B"/>
    <w:rsid w:val="00953908"/>
    <w:rsid w:val="00953ECC"/>
    <w:rsid w:val="00955DAA"/>
    <w:rsid w:val="00956174"/>
    <w:rsid w:val="00961709"/>
    <w:rsid w:val="00962EEE"/>
    <w:rsid w:val="00970431"/>
    <w:rsid w:val="00971650"/>
    <w:rsid w:val="00971D65"/>
    <w:rsid w:val="00971F98"/>
    <w:rsid w:val="00972A23"/>
    <w:rsid w:val="0097650A"/>
    <w:rsid w:val="009807ED"/>
    <w:rsid w:val="00981C32"/>
    <w:rsid w:val="00984A7E"/>
    <w:rsid w:val="009872C7"/>
    <w:rsid w:val="00987962"/>
    <w:rsid w:val="00990514"/>
    <w:rsid w:val="00990D86"/>
    <w:rsid w:val="0099241F"/>
    <w:rsid w:val="0099470E"/>
    <w:rsid w:val="00995883"/>
    <w:rsid w:val="00995E1B"/>
    <w:rsid w:val="0099629F"/>
    <w:rsid w:val="009A10AF"/>
    <w:rsid w:val="009A1587"/>
    <w:rsid w:val="009A220A"/>
    <w:rsid w:val="009A2662"/>
    <w:rsid w:val="009A2697"/>
    <w:rsid w:val="009A2B81"/>
    <w:rsid w:val="009A3A65"/>
    <w:rsid w:val="009A4013"/>
    <w:rsid w:val="009A506A"/>
    <w:rsid w:val="009B12A7"/>
    <w:rsid w:val="009B2E8D"/>
    <w:rsid w:val="009B3175"/>
    <w:rsid w:val="009B4A1E"/>
    <w:rsid w:val="009B5449"/>
    <w:rsid w:val="009B57EF"/>
    <w:rsid w:val="009B5F6C"/>
    <w:rsid w:val="009B62C4"/>
    <w:rsid w:val="009B6AD0"/>
    <w:rsid w:val="009B71ED"/>
    <w:rsid w:val="009C301B"/>
    <w:rsid w:val="009C4138"/>
    <w:rsid w:val="009C54D5"/>
    <w:rsid w:val="009C57E2"/>
    <w:rsid w:val="009C679B"/>
    <w:rsid w:val="009D0642"/>
    <w:rsid w:val="009D1C42"/>
    <w:rsid w:val="009D4E0D"/>
    <w:rsid w:val="009D5141"/>
    <w:rsid w:val="009D6085"/>
    <w:rsid w:val="009D71D5"/>
    <w:rsid w:val="009E01FE"/>
    <w:rsid w:val="009E041E"/>
    <w:rsid w:val="009E04A4"/>
    <w:rsid w:val="009E0523"/>
    <w:rsid w:val="009E3C7A"/>
    <w:rsid w:val="009E49A8"/>
    <w:rsid w:val="009E5552"/>
    <w:rsid w:val="009E58C5"/>
    <w:rsid w:val="009E62D0"/>
    <w:rsid w:val="009F0960"/>
    <w:rsid w:val="009F0B99"/>
    <w:rsid w:val="009F1AAE"/>
    <w:rsid w:val="009F1D65"/>
    <w:rsid w:val="009F1E94"/>
    <w:rsid w:val="009F30F0"/>
    <w:rsid w:val="009F4761"/>
    <w:rsid w:val="009F54AC"/>
    <w:rsid w:val="009F5AD1"/>
    <w:rsid w:val="009F67DA"/>
    <w:rsid w:val="009F77E1"/>
    <w:rsid w:val="00A00C4C"/>
    <w:rsid w:val="00A00E84"/>
    <w:rsid w:val="00A014B4"/>
    <w:rsid w:val="00A02018"/>
    <w:rsid w:val="00A0442C"/>
    <w:rsid w:val="00A0532E"/>
    <w:rsid w:val="00A06DB7"/>
    <w:rsid w:val="00A07C0F"/>
    <w:rsid w:val="00A100D7"/>
    <w:rsid w:val="00A1449F"/>
    <w:rsid w:val="00A14AA8"/>
    <w:rsid w:val="00A15412"/>
    <w:rsid w:val="00A164BE"/>
    <w:rsid w:val="00A166D3"/>
    <w:rsid w:val="00A206AB"/>
    <w:rsid w:val="00A21409"/>
    <w:rsid w:val="00A24748"/>
    <w:rsid w:val="00A25FEA"/>
    <w:rsid w:val="00A27082"/>
    <w:rsid w:val="00A321A0"/>
    <w:rsid w:val="00A33DED"/>
    <w:rsid w:val="00A341D7"/>
    <w:rsid w:val="00A3420D"/>
    <w:rsid w:val="00A40661"/>
    <w:rsid w:val="00A4075A"/>
    <w:rsid w:val="00A4275A"/>
    <w:rsid w:val="00A44248"/>
    <w:rsid w:val="00A458AA"/>
    <w:rsid w:val="00A45FD0"/>
    <w:rsid w:val="00A474BA"/>
    <w:rsid w:val="00A52623"/>
    <w:rsid w:val="00A53023"/>
    <w:rsid w:val="00A53AE4"/>
    <w:rsid w:val="00A600BD"/>
    <w:rsid w:val="00A60864"/>
    <w:rsid w:val="00A63E91"/>
    <w:rsid w:val="00A65BDE"/>
    <w:rsid w:val="00A665E7"/>
    <w:rsid w:val="00A66D7E"/>
    <w:rsid w:val="00A66FA7"/>
    <w:rsid w:val="00A71A6B"/>
    <w:rsid w:val="00A73D1D"/>
    <w:rsid w:val="00A76D37"/>
    <w:rsid w:val="00A827CF"/>
    <w:rsid w:val="00A82927"/>
    <w:rsid w:val="00A870A0"/>
    <w:rsid w:val="00A90C7B"/>
    <w:rsid w:val="00A914BF"/>
    <w:rsid w:val="00A92934"/>
    <w:rsid w:val="00A9319C"/>
    <w:rsid w:val="00A9377B"/>
    <w:rsid w:val="00A943D5"/>
    <w:rsid w:val="00A94BE2"/>
    <w:rsid w:val="00A9508E"/>
    <w:rsid w:val="00A96942"/>
    <w:rsid w:val="00A9785A"/>
    <w:rsid w:val="00AA0C56"/>
    <w:rsid w:val="00AA3C88"/>
    <w:rsid w:val="00AA5801"/>
    <w:rsid w:val="00AA59BC"/>
    <w:rsid w:val="00AA60A3"/>
    <w:rsid w:val="00AA627F"/>
    <w:rsid w:val="00AA726E"/>
    <w:rsid w:val="00AB2F47"/>
    <w:rsid w:val="00AB3310"/>
    <w:rsid w:val="00AB67BC"/>
    <w:rsid w:val="00AC3DD5"/>
    <w:rsid w:val="00AC5A19"/>
    <w:rsid w:val="00AC654E"/>
    <w:rsid w:val="00AC7381"/>
    <w:rsid w:val="00AD0C01"/>
    <w:rsid w:val="00AD1684"/>
    <w:rsid w:val="00AD25B9"/>
    <w:rsid w:val="00AD3294"/>
    <w:rsid w:val="00AD526D"/>
    <w:rsid w:val="00AD7944"/>
    <w:rsid w:val="00AE122C"/>
    <w:rsid w:val="00AE1315"/>
    <w:rsid w:val="00AE148C"/>
    <w:rsid w:val="00AE1626"/>
    <w:rsid w:val="00AE22D6"/>
    <w:rsid w:val="00AE2DF4"/>
    <w:rsid w:val="00AE4745"/>
    <w:rsid w:val="00AE52CA"/>
    <w:rsid w:val="00AE6FB4"/>
    <w:rsid w:val="00AE7576"/>
    <w:rsid w:val="00AE7713"/>
    <w:rsid w:val="00AF16CD"/>
    <w:rsid w:val="00AF3407"/>
    <w:rsid w:val="00AF4730"/>
    <w:rsid w:val="00B0146B"/>
    <w:rsid w:val="00B02937"/>
    <w:rsid w:val="00B05167"/>
    <w:rsid w:val="00B078C4"/>
    <w:rsid w:val="00B07DAA"/>
    <w:rsid w:val="00B12D1D"/>
    <w:rsid w:val="00B13767"/>
    <w:rsid w:val="00B16C9F"/>
    <w:rsid w:val="00B17195"/>
    <w:rsid w:val="00B1736B"/>
    <w:rsid w:val="00B20E33"/>
    <w:rsid w:val="00B210C9"/>
    <w:rsid w:val="00B213A4"/>
    <w:rsid w:val="00B21B96"/>
    <w:rsid w:val="00B22F2B"/>
    <w:rsid w:val="00B24968"/>
    <w:rsid w:val="00B32702"/>
    <w:rsid w:val="00B337EF"/>
    <w:rsid w:val="00B33C51"/>
    <w:rsid w:val="00B343CE"/>
    <w:rsid w:val="00B36E0D"/>
    <w:rsid w:val="00B4193D"/>
    <w:rsid w:val="00B42CD3"/>
    <w:rsid w:val="00B436F7"/>
    <w:rsid w:val="00B44AF7"/>
    <w:rsid w:val="00B44E7E"/>
    <w:rsid w:val="00B45326"/>
    <w:rsid w:val="00B46239"/>
    <w:rsid w:val="00B4687D"/>
    <w:rsid w:val="00B477B2"/>
    <w:rsid w:val="00B50DB1"/>
    <w:rsid w:val="00B52300"/>
    <w:rsid w:val="00B5352E"/>
    <w:rsid w:val="00B55F4B"/>
    <w:rsid w:val="00B5755C"/>
    <w:rsid w:val="00B61EDD"/>
    <w:rsid w:val="00B649ED"/>
    <w:rsid w:val="00B66E40"/>
    <w:rsid w:val="00B6725A"/>
    <w:rsid w:val="00B70257"/>
    <w:rsid w:val="00B757F6"/>
    <w:rsid w:val="00B76DA2"/>
    <w:rsid w:val="00B76ED4"/>
    <w:rsid w:val="00B806B1"/>
    <w:rsid w:val="00B81C4F"/>
    <w:rsid w:val="00B824BE"/>
    <w:rsid w:val="00B83543"/>
    <w:rsid w:val="00B870E4"/>
    <w:rsid w:val="00B91CAB"/>
    <w:rsid w:val="00B932DE"/>
    <w:rsid w:val="00B94CA4"/>
    <w:rsid w:val="00B9749E"/>
    <w:rsid w:val="00BA1264"/>
    <w:rsid w:val="00BA1F74"/>
    <w:rsid w:val="00BA2135"/>
    <w:rsid w:val="00BA4951"/>
    <w:rsid w:val="00BB0078"/>
    <w:rsid w:val="00BB186A"/>
    <w:rsid w:val="00BB1F7E"/>
    <w:rsid w:val="00BB2E7C"/>
    <w:rsid w:val="00BB3540"/>
    <w:rsid w:val="00BB35C1"/>
    <w:rsid w:val="00BB382B"/>
    <w:rsid w:val="00BB3E60"/>
    <w:rsid w:val="00BB4B74"/>
    <w:rsid w:val="00BB4E55"/>
    <w:rsid w:val="00BB5270"/>
    <w:rsid w:val="00BB60F0"/>
    <w:rsid w:val="00BB797C"/>
    <w:rsid w:val="00BC1E52"/>
    <w:rsid w:val="00BC257D"/>
    <w:rsid w:val="00BC450D"/>
    <w:rsid w:val="00BC4568"/>
    <w:rsid w:val="00BC46A1"/>
    <w:rsid w:val="00BC4D96"/>
    <w:rsid w:val="00BC506B"/>
    <w:rsid w:val="00BC7389"/>
    <w:rsid w:val="00BC79FF"/>
    <w:rsid w:val="00BD1395"/>
    <w:rsid w:val="00BD2752"/>
    <w:rsid w:val="00BD3150"/>
    <w:rsid w:val="00BD37AC"/>
    <w:rsid w:val="00BD4CF2"/>
    <w:rsid w:val="00BD7943"/>
    <w:rsid w:val="00BE063E"/>
    <w:rsid w:val="00BE310F"/>
    <w:rsid w:val="00BE492A"/>
    <w:rsid w:val="00BF1B4F"/>
    <w:rsid w:val="00BF1DB0"/>
    <w:rsid w:val="00BF26E6"/>
    <w:rsid w:val="00BF27A7"/>
    <w:rsid w:val="00BF3391"/>
    <w:rsid w:val="00BF3ED9"/>
    <w:rsid w:val="00BF4E71"/>
    <w:rsid w:val="00BF5477"/>
    <w:rsid w:val="00C022BA"/>
    <w:rsid w:val="00C029EB"/>
    <w:rsid w:val="00C03C27"/>
    <w:rsid w:val="00C048CC"/>
    <w:rsid w:val="00C06FAF"/>
    <w:rsid w:val="00C10540"/>
    <w:rsid w:val="00C10B93"/>
    <w:rsid w:val="00C11CD0"/>
    <w:rsid w:val="00C131F1"/>
    <w:rsid w:val="00C13D65"/>
    <w:rsid w:val="00C162C0"/>
    <w:rsid w:val="00C16D1A"/>
    <w:rsid w:val="00C22827"/>
    <w:rsid w:val="00C25D8E"/>
    <w:rsid w:val="00C26A5D"/>
    <w:rsid w:val="00C30673"/>
    <w:rsid w:val="00C308D1"/>
    <w:rsid w:val="00C31894"/>
    <w:rsid w:val="00C330A6"/>
    <w:rsid w:val="00C402E1"/>
    <w:rsid w:val="00C44D6E"/>
    <w:rsid w:val="00C46865"/>
    <w:rsid w:val="00C469A3"/>
    <w:rsid w:val="00C51254"/>
    <w:rsid w:val="00C52FEE"/>
    <w:rsid w:val="00C55A77"/>
    <w:rsid w:val="00C60B5A"/>
    <w:rsid w:val="00C628B6"/>
    <w:rsid w:val="00C64BD6"/>
    <w:rsid w:val="00C65088"/>
    <w:rsid w:val="00C669E0"/>
    <w:rsid w:val="00C71DA8"/>
    <w:rsid w:val="00C731CF"/>
    <w:rsid w:val="00C764BA"/>
    <w:rsid w:val="00C77AEC"/>
    <w:rsid w:val="00C8171A"/>
    <w:rsid w:val="00C81937"/>
    <w:rsid w:val="00C81BA2"/>
    <w:rsid w:val="00C845CA"/>
    <w:rsid w:val="00C847A1"/>
    <w:rsid w:val="00C910E3"/>
    <w:rsid w:val="00C915AE"/>
    <w:rsid w:val="00C92501"/>
    <w:rsid w:val="00C93084"/>
    <w:rsid w:val="00C939D7"/>
    <w:rsid w:val="00C93AA4"/>
    <w:rsid w:val="00C94F4D"/>
    <w:rsid w:val="00C96139"/>
    <w:rsid w:val="00C97B54"/>
    <w:rsid w:val="00CA0804"/>
    <w:rsid w:val="00CA1E01"/>
    <w:rsid w:val="00CA484F"/>
    <w:rsid w:val="00CA4BD8"/>
    <w:rsid w:val="00CB09A0"/>
    <w:rsid w:val="00CB0CF2"/>
    <w:rsid w:val="00CB361C"/>
    <w:rsid w:val="00CB3663"/>
    <w:rsid w:val="00CB49A9"/>
    <w:rsid w:val="00CB5CCE"/>
    <w:rsid w:val="00CB74CA"/>
    <w:rsid w:val="00CC09C6"/>
    <w:rsid w:val="00CC15DD"/>
    <w:rsid w:val="00CC2078"/>
    <w:rsid w:val="00CC2097"/>
    <w:rsid w:val="00CD09D3"/>
    <w:rsid w:val="00CD0E71"/>
    <w:rsid w:val="00CD10D3"/>
    <w:rsid w:val="00CD47B7"/>
    <w:rsid w:val="00CD5A68"/>
    <w:rsid w:val="00CD6BB3"/>
    <w:rsid w:val="00CE0DCC"/>
    <w:rsid w:val="00CE29D7"/>
    <w:rsid w:val="00CE4E51"/>
    <w:rsid w:val="00CE584E"/>
    <w:rsid w:val="00CE5F75"/>
    <w:rsid w:val="00CE60D3"/>
    <w:rsid w:val="00CE6612"/>
    <w:rsid w:val="00CE66DF"/>
    <w:rsid w:val="00CE6871"/>
    <w:rsid w:val="00CE6DBD"/>
    <w:rsid w:val="00CE7617"/>
    <w:rsid w:val="00CF188F"/>
    <w:rsid w:val="00CF4037"/>
    <w:rsid w:val="00D00431"/>
    <w:rsid w:val="00D02C1F"/>
    <w:rsid w:val="00D0314F"/>
    <w:rsid w:val="00D0367E"/>
    <w:rsid w:val="00D04919"/>
    <w:rsid w:val="00D07691"/>
    <w:rsid w:val="00D10C06"/>
    <w:rsid w:val="00D111A8"/>
    <w:rsid w:val="00D16B51"/>
    <w:rsid w:val="00D17052"/>
    <w:rsid w:val="00D22114"/>
    <w:rsid w:val="00D22567"/>
    <w:rsid w:val="00D23629"/>
    <w:rsid w:val="00D25787"/>
    <w:rsid w:val="00D2736C"/>
    <w:rsid w:val="00D27A1F"/>
    <w:rsid w:val="00D311EE"/>
    <w:rsid w:val="00D31B32"/>
    <w:rsid w:val="00D32051"/>
    <w:rsid w:val="00D3421C"/>
    <w:rsid w:val="00D3453F"/>
    <w:rsid w:val="00D400E1"/>
    <w:rsid w:val="00D42806"/>
    <w:rsid w:val="00D44ED3"/>
    <w:rsid w:val="00D4525C"/>
    <w:rsid w:val="00D45405"/>
    <w:rsid w:val="00D46256"/>
    <w:rsid w:val="00D46C9D"/>
    <w:rsid w:val="00D47313"/>
    <w:rsid w:val="00D50644"/>
    <w:rsid w:val="00D514F3"/>
    <w:rsid w:val="00D52027"/>
    <w:rsid w:val="00D53149"/>
    <w:rsid w:val="00D5577C"/>
    <w:rsid w:val="00D55A21"/>
    <w:rsid w:val="00D55F5A"/>
    <w:rsid w:val="00D56FF4"/>
    <w:rsid w:val="00D60A14"/>
    <w:rsid w:val="00D613EC"/>
    <w:rsid w:val="00D623A1"/>
    <w:rsid w:val="00D64943"/>
    <w:rsid w:val="00D7182C"/>
    <w:rsid w:val="00D736AF"/>
    <w:rsid w:val="00D73A7D"/>
    <w:rsid w:val="00D81812"/>
    <w:rsid w:val="00D8247C"/>
    <w:rsid w:val="00D8265D"/>
    <w:rsid w:val="00D868F7"/>
    <w:rsid w:val="00D87A7F"/>
    <w:rsid w:val="00D90243"/>
    <w:rsid w:val="00D92A7A"/>
    <w:rsid w:val="00D93240"/>
    <w:rsid w:val="00D942E4"/>
    <w:rsid w:val="00D94C2E"/>
    <w:rsid w:val="00D96A8C"/>
    <w:rsid w:val="00DA0E5E"/>
    <w:rsid w:val="00DA2253"/>
    <w:rsid w:val="00DA2FC2"/>
    <w:rsid w:val="00DA3EB7"/>
    <w:rsid w:val="00DA43D2"/>
    <w:rsid w:val="00DA54E6"/>
    <w:rsid w:val="00DA66C1"/>
    <w:rsid w:val="00DA7243"/>
    <w:rsid w:val="00DA7D5C"/>
    <w:rsid w:val="00DB0517"/>
    <w:rsid w:val="00DB08F7"/>
    <w:rsid w:val="00DB1DD8"/>
    <w:rsid w:val="00DB2730"/>
    <w:rsid w:val="00DB3F38"/>
    <w:rsid w:val="00DB437B"/>
    <w:rsid w:val="00DB46B5"/>
    <w:rsid w:val="00DB4CCE"/>
    <w:rsid w:val="00DC2F63"/>
    <w:rsid w:val="00DC3AAC"/>
    <w:rsid w:val="00DC4380"/>
    <w:rsid w:val="00DC4E87"/>
    <w:rsid w:val="00DD09D3"/>
    <w:rsid w:val="00DD28FE"/>
    <w:rsid w:val="00DD3A5A"/>
    <w:rsid w:val="00DD582F"/>
    <w:rsid w:val="00DD6817"/>
    <w:rsid w:val="00DE20B4"/>
    <w:rsid w:val="00DE2FCE"/>
    <w:rsid w:val="00DE4DCE"/>
    <w:rsid w:val="00DE51F0"/>
    <w:rsid w:val="00DE6D80"/>
    <w:rsid w:val="00DE7328"/>
    <w:rsid w:val="00DE77C0"/>
    <w:rsid w:val="00DF0E07"/>
    <w:rsid w:val="00DF28AC"/>
    <w:rsid w:val="00DF38DE"/>
    <w:rsid w:val="00DF48E3"/>
    <w:rsid w:val="00DF4D89"/>
    <w:rsid w:val="00DF505A"/>
    <w:rsid w:val="00DF7016"/>
    <w:rsid w:val="00DF7599"/>
    <w:rsid w:val="00E01184"/>
    <w:rsid w:val="00E03F65"/>
    <w:rsid w:val="00E04B63"/>
    <w:rsid w:val="00E11B36"/>
    <w:rsid w:val="00E124B7"/>
    <w:rsid w:val="00E1428A"/>
    <w:rsid w:val="00E14687"/>
    <w:rsid w:val="00E14DEE"/>
    <w:rsid w:val="00E16C0B"/>
    <w:rsid w:val="00E1715B"/>
    <w:rsid w:val="00E20745"/>
    <w:rsid w:val="00E20973"/>
    <w:rsid w:val="00E20AB8"/>
    <w:rsid w:val="00E20E6B"/>
    <w:rsid w:val="00E2189B"/>
    <w:rsid w:val="00E23B92"/>
    <w:rsid w:val="00E23D80"/>
    <w:rsid w:val="00E254EF"/>
    <w:rsid w:val="00E25E84"/>
    <w:rsid w:val="00E269A6"/>
    <w:rsid w:val="00E2753B"/>
    <w:rsid w:val="00E30DB9"/>
    <w:rsid w:val="00E34B89"/>
    <w:rsid w:val="00E35A22"/>
    <w:rsid w:val="00E35C61"/>
    <w:rsid w:val="00E37D43"/>
    <w:rsid w:val="00E42B22"/>
    <w:rsid w:val="00E456DD"/>
    <w:rsid w:val="00E5063C"/>
    <w:rsid w:val="00E5271F"/>
    <w:rsid w:val="00E551DD"/>
    <w:rsid w:val="00E56276"/>
    <w:rsid w:val="00E5649D"/>
    <w:rsid w:val="00E6223F"/>
    <w:rsid w:val="00E6584A"/>
    <w:rsid w:val="00E65FC4"/>
    <w:rsid w:val="00E67368"/>
    <w:rsid w:val="00E70878"/>
    <w:rsid w:val="00E71914"/>
    <w:rsid w:val="00E71C75"/>
    <w:rsid w:val="00E7267C"/>
    <w:rsid w:val="00E73719"/>
    <w:rsid w:val="00E75964"/>
    <w:rsid w:val="00E7607B"/>
    <w:rsid w:val="00E76864"/>
    <w:rsid w:val="00E768DB"/>
    <w:rsid w:val="00E77D81"/>
    <w:rsid w:val="00E815F0"/>
    <w:rsid w:val="00E820CC"/>
    <w:rsid w:val="00E82EF7"/>
    <w:rsid w:val="00E83931"/>
    <w:rsid w:val="00E83B4B"/>
    <w:rsid w:val="00E84B4A"/>
    <w:rsid w:val="00E84CA1"/>
    <w:rsid w:val="00E853BD"/>
    <w:rsid w:val="00E85777"/>
    <w:rsid w:val="00E86003"/>
    <w:rsid w:val="00E87F2D"/>
    <w:rsid w:val="00E91306"/>
    <w:rsid w:val="00EA04D1"/>
    <w:rsid w:val="00EA0FA0"/>
    <w:rsid w:val="00EA2497"/>
    <w:rsid w:val="00EA3209"/>
    <w:rsid w:val="00EA4156"/>
    <w:rsid w:val="00EA542C"/>
    <w:rsid w:val="00EA6D3E"/>
    <w:rsid w:val="00EA712D"/>
    <w:rsid w:val="00EB01A3"/>
    <w:rsid w:val="00EB0B7C"/>
    <w:rsid w:val="00EB0C3E"/>
    <w:rsid w:val="00EB4285"/>
    <w:rsid w:val="00EB6C46"/>
    <w:rsid w:val="00EB7253"/>
    <w:rsid w:val="00EC1AC6"/>
    <w:rsid w:val="00EC1F72"/>
    <w:rsid w:val="00EC401A"/>
    <w:rsid w:val="00EC435A"/>
    <w:rsid w:val="00EC70E4"/>
    <w:rsid w:val="00EC7DB7"/>
    <w:rsid w:val="00ED0BA1"/>
    <w:rsid w:val="00ED3166"/>
    <w:rsid w:val="00ED3479"/>
    <w:rsid w:val="00ED38BA"/>
    <w:rsid w:val="00ED4A02"/>
    <w:rsid w:val="00ED713A"/>
    <w:rsid w:val="00ED7C49"/>
    <w:rsid w:val="00EE06A7"/>
    <w:rsid w:val="00EE178E"/>
    <w:rsid w:val="00EE4DA3"/>
    <w:rsid w:val="00EE5C0C"/>
    <w:rsid w:val="00EF1760"/>
    <w:rsid w:val="00EF3EB2"/>
    <w:rsid w:val="00EF530A"/>
    <w:rsid w:val="00EF64A6"/>
    <w:rsid w:val="00EF67AD"/>
    <w:rsid w:val="00F0055B"/>
    <w:rsid w:val="00F0181F"/>
    <w:rsid w:val="00F0240A"/>
    <w:rsid w:val="00F06753"/>
    <w:rsid w:val="00F11373"/>
    <w:rsid w:val="00F11AC5"/>
    <w:rsid w:val="00F13B04"/>
    <w:rsid w:val="00F13D02"/>
    <w:rsid w:val="00F172E8"/>
    <w:rsid w:val="00F22B10"/>
    <w:rsid w:val="00F269A2"/>
    <w:rsid w:val="00F27CBE"/>
    <w:rsid w:val="00F304B9"/>
    <w:rsid w:val="00F3057F"/>
    <w:rsid w:val="00F32AEE"/>
    <w:rsid w:val="00F3573D"/>
    <w:rsid w:val="00F35D9A"/>
    <w:rsid w:val="00F41F2E"/>
    <w:rsid w:val="00F44B27"/>
    <w:rsid w:val="00F44BCE"/>
    <w:rsid w:val="00F45E65"/>
    <w:rsid w:val="00F46FF1"/>
    <w:rsid w:val="00F50325"/>
    <w:rsid w:val="00F51BD9"/>
    <w:rsid w:val="00F522F4"/>
    <w:rsid w:val="00F52E83"/>
    <w:rsid w:val="00F558DF"/>
    <w:rsid w:val="00F55EF8"/>
    <w:rsid w:val="00F56ED9"/>
    <w:rsid w:val="00F6179E"/>
    <w:rsid w:val="00F61ABB"/>
    <w:rsid w:val="00F62F41"/>
    <w:rsid w:val="00F63355"/>
    <w:rsid w:val="00F6359E"/>
    <w:rsid w:val="00F63FAC"/>
    <w:rsid w:val="00F64553"/>
    <w:rsid w:val="00F657C4"/>
    <w:rsid w:val="00F65A9D"/>
    <w:rsid w:val="00F66D1A"/>
    <w:rsid w:val="00F67CB4"/>
    <w:rsid w:val="00F710C4"/>
    <w:rsid w:val="00F77BB1"/>
    <w:rsid w:val="00F80369"/>
    <w:rsid w:val="00F806A7"/>
    <w:rsid w:val="00F81D49"/>
    <w:rsid w:val="00F820E3"/>
    <w:rsid w:val="00F827CC"/>
    <w:rsid w:val="00F82FD2"/>
    <w:rsid w:val="00F83EDD"/>
    <w:rsid w:val="00F86640"/>
    <w:rsid w:val="00F91921"/>
    <w:rsid w:val="00F92954"/>
    <w:rsid w:val="00F93D61"/>
    <w:rsid w:val="00F94CFF"/>
    <w:rsid w:val="00F9501F"/>
    <w:rsid w:val="00F95C7E"/>
    <w:rsid w:val="00F96F2C"/>
    <w:rsid w:val="00F96FDF"/>
    <w:rsid w:val="00F97C3A"/>
    <w:rsid w:val="00F97D63"/>
    <w:rsid w:val="00FA0940"/>
    <w:rsid w:val="00FA09F4"/>
    <w:rsid w:val="00FA1102"/>
    <w:rsid w:val="00FA12A6"/>
    <w:rsid w:val="00FA29CC"/>
    <w:rsid w:val="00FA40CB"/>
    <w:rsid w:val="00FA64D6"/>
    <w:rsid w:val="00FA7E72"/>
    <w:rsid w:val="00FC1F79"/>
    <w:rsid w:val="00FC256C"/>
    <w:rsid w:val="00FC28C1"/>
    <w:rsid w:val="00FC5C76"/>
    <w:rsid w:val="00FC6673"/>
    <w:rsid w:val="00FC7379"/>
    <w:rsid w:val="00FD031F"/>
    <w:rsid w:val="00FD27ED"/>
    <w:rsid w:val="00FD2DAB"/>
    <w:rsid w:val="00FD362E"/>
    <w:rsid w:val="00FD42FE"/>
    <w:rsid w:val="00FD4E9B"/>
    <w:rsid w:val="00FD5517"/>
    <w:rsid w:val="00FD5EAD"/>
    <w:rsid w:val="00FD6628"/>
    <w:rsid w:val="00FE1141"/>
    <w:rsid w:val="00FE198B"/>
    <w:rsid w:val="00FE19A1"/>
    <w:rsid w:val="00FE238E"/>
    <w:rsid w:val="00FE357E"/>
    <w:rsid w:val="00FE46F4"/>
    <w:rsid w:val="00FE6B87"/>
    <w:rsid w:val="00FE7878"/>
    <w:rsid w:val="00FE7B75"/>
    <w:rsid w:val="00FF0039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67361F1"/>
  <w15:docId w15:val="{EF287A57-9D7C-41A5-8174-A824BA7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FAC"/>
    <w:rPr>
      <w:rFonts w:ascii="Cambria" w:eastAsia="Batang" w:hAnsi="Cambria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F63FAC"/>
    <w:pPr>
      <w:keepNext/>
      <w:outlineLvl w:val="0"/>
    </w:pPr>
    <w:rPr>
      <w:rFonts w:ascii="Arial" w:hAnsi="Arial" w:cs="Arial"/>
      <w:b/>
      <w:bCs/>
      <w:lang w:val="fr-CH"/>
    </w:rPr>
  </w:style>
  <w:style w:type="paragraph" w:styleId="Titre2">
    <w:name w:val="heading 2"/>
    <w:basedOn w:val="Normal"/>
    <w:next w:val="Normal"/>
    <w:link w:val="Titre2Car"/>
    <w:uiPriority w:val="99"/>
    <w:qFormat/>
    <w:rsid w:val="00F63FAC"/>
    <w:pPr>
      <w:keepNext/>
      <w:outlineLvl w:val="1"/>
    </w:pPr>
    <w:rPr>
      <w:rFonts w:ascii="Arial" w:hAnsi="Arial" w:cs="Arial"/>
      <w:b/>
      <w:bCs/>
      <w:sz w:val="20"/>
      <w:lang w:val="fr-CH"/>
    </w:rPr>
  </w:style>
  <w:style w:type="paragraph" w:styleId="Titre3">
    <w:name w:val="heading 3"/>
    <w:basedOn w:val="Normal"/>
    <w:next w:val="Normal"/>
    <w:link w:val="Titre3Car"/>
    <w:uiPriority w:val="99"/>
    <w:qFormat/>
    <w:rsid w:val="00F63FAC"/>
    <w:pPr>
      <w:keepNext/>
      <w:outlineLvl w:val="2"/>
    </w:pPr>
    <w:rPr>
      <w:rFonts w:ascii="Arial" w:hAnsi="Arial" w:cs="Arial"/>
      <w:b/>
      <w:bCs/>
      <w:sz w:val="20"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8B15A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8B15A8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8B15A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ZchnZchn9">
    <w:name w:val="Zchn Zchn9"/>
    <w:uiPriority w:val="99"/>
    <w:locked/>
    <w:rsid w:val="00F63FAC"/>
    <w:rPr>
      <w:rFonts w:ascii="Cambria" w:hAnsi="Cambria"/>
      <w:b/>
      <w:kern w:val="32"/>
      <w:sz w:val="32"/>
      <w:lang w:val="de-DE"/>
    </w:rPr>
  </w:style>
  <w:style w:type="character" w:customStyle="1" w:styleId="ZchnZchn8">
    <w:name w:val="Zchn Zchn8"/>
    <w:uiPriority w:val="99"/>
    <w:semiHidden/>
    <w:locked/>
    <w:rsid w:val="00F63FAC"/>
    <w:rPr>
      <w:rFonts w:ascii="Cambria" w:hAnsi="Cambria"/>
      <w:b/>
      <w:i/>
      <w:sz w:val="28"/>
      <w:lang w:val="de-DE"/>
    </w:rPr>
  </w:style>
  <w:style w:type="character" w:customStyle="1" w:styleId="ZchnZchn1">
    <w:name w:val="Zchn Zchn1"/>
    <w:uiPriority w:val="99"/>
    <w:semiHidden/>
    <w:locked/>
    <w:rsid w:val="00F63FAC"/>
    <w:rPr>
      <w:rFonts w:ascii="Cambria" w:hAnsi="Cambria"/>
      <w:b/>
      <w:sz w:val="26"/>
      <w:lang w:val="de-DE"/>
    </w:rPr>
  </w:style>
  <w:style w:type="paragraph" w:styleId="En-tte">
    <w:name w:val="header"/>
    <w:basedOn w:val="Normal"/>
    <w:link w:val="En-tteCar"/>
    <w:uiPriority w:val="99"/>
    <w:semiHidden/>
    <w:rsid w:val="00F63FA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63FAC"/>
    <w:rPr>
      <w:rFonts w:cs="Times New Roman"/>
      <w:sz w:val="24"/>
      <w:lang w:val="de-DE"/>
    </w:rPr>
  </w:style>
  <w:style w:type="character" w:customStyle="1" w:styleId="ZchnZchn6">
    <w:name w:val="Zchn Zchn6"/>
    <w:uiPriority w:val="99"/>
    <w:semiHidden/>
    <w:locked/>
    <w:rsid w:val="00F63FAC"/>
  </w:style>
  <w:style w:type="paragraph" w:styleId="Pieddepage">
    <w:name w:val="footer"/>
    <w:basedOn w:val="Normal"/>
    <w:link w:val="PieddepageCar"/>
    <w:uiPriority w:val="99"/>
    <w:semiHidden/>
    <w:rsid w:val="00F63FA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63FAC"/>
    <w:rPr>
      <w:rFonts w:cs="Times New Roman"/>
      <w:sz w:val="24"/>
      <w:lang w:val="de-DE"/>
    </w:rPr>
  </w:style>
  <w:style w:type="character" w:customStyle="1" w:styleId="ZchnZchn5">
    <w:name w:val="Zchn Zchn5"/>
    <w:uiPriority w:val="99"/>
    <w:semiHidden/>
    <w:locked/>
    <w:rsid w:val="00F63FAC"/>
  </w:style>
  <w:style w:type="paragraph" w:customStyle="1" w:styleId="EinfacherAbsatz">
    <w:name w:val="[Einfacher Absatz]"/>
    <w:basedOn w:val="Normal"/>
    <w:uiPriority w:val="99"/>
    <w:rsid w:val="00F63F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F63FAC"/>
    <w:pPr>
      <w:shd w:val="clear" w:color="auto" w:fill="000080"/>
    </w:pPr>
    <w:rPr>
      <w:rFonts w:ascii="Courier New" w:eastAsia="SimSun" w:hAnsi="Courier New"/>
      <w:sz w:val="20"/>
      <w:szCs w:val="20"/>
      <w:lang w:val="de-DE" w:eastAsia="ja-JP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F63FAC"/>
    <w:rPr>
      <w:rFonts w:ascii="Courier New" w:hAnsi="Courier New" w:cs="Times New Roman"/>
      <w:sz w:val="20"/>
      <w:lang w:val="de-DE"/>
    </w:rPr>
  </w:style>
  <w:style w:type="character" w:customStyle="1" w:styleId="ZchnZchn4">
    <w:name w:val="Zchn Zchn4"/>
    <w:uiPriority w:val="99"/>
    <w:semiHidden/>
    <w:locked/>
    <w:rsid w:val="00F63FAC"/>
    <w:rPr>
      <w:rFonts w:ascii="Times New Roman" w:hAnsi="Times New Roman"/>
      <w:sz w:val="2"/>
      <w:lang w:val="de-DE"/>
    </w:rPr>
  </w:style>
  <w:style w:type="character" w:styleId="Lienhypertexte">
    <w:name w:val="Hyperlink"/>
    <w:basedOn w:val="Policepardfaut"/>
    <w:uiPriority w:val="99"/>
    <w:rsid w:val="00F63FAC"/>
    <w:rPr>
      <w:rFonts w:cs="Times New Roman"/>
      <w:color w:val="000000"/>
      <w:u w:val="single"/>
    </w:rPr>
  </w:style>
  <w:style w:type="paragraph" w:customStyle="1" w:styleId="ReturnAddress">
    <w:name w:val="Return Address"/>
    <w:basedOn w:val="Normal"/>
    <w:uiPriority w:val="99"/>
    <w:rsid w:val="00F63FAC"/>
    <w:pPr>
      <w:keepLines/>
      <w:spacing w:line="200" w:lineRule="atLeast"/>
    </w:pPr>
    <w:rPr>
      <w:rFonts w:ascii="Times New Roman" w:hAnsi="Times New Roman" w:cs="Arial"/>
      <w:b/>
      <w:color w:val="000066"/>
      <w:spacing w:val="-2"/>
      <w:sz w:val="16"/>
      <w:szCs w:val="20"/>
      <w:lang w:val="en-US"/>
    </w:rPr>
  </w:style>
  <w:style w:type="character" w:styleId="Marquedecommentaire">
    <w:name w:val="annotation reference"/>
    <w:basedOn w:val="Policepardfaut"/>
    <w:uiPriority w:val="99"/>
    <w:rsid w:val="00F63FAC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F63F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F63FAC"/>
    <w:rPr>
      <w:rFonts w:cs="Times New Roman"/>
      <w:sz w:val="20"/>
      <w:lang w:val="de-DE"/>
    </w:rPr>
  </w:style>
  <w:style w:type="character" w:customStyle="1" w:styleId="ZchnZchn3">
    <w:name w:val="Zchn Zchn3"/>
    <w:uiPriority w:val="99"/>
    <w:locked/>
    <w:rsid w:val="00F63FAC"/>
    <w:rPr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F63FAC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F63FAC"/>
    <w:rPr>
      <w:rFonts w:cs="Times New Roman"/>
      <w:b/>
      <w:sz w:val="20"/>
      <w:lang w:val="de-DE"/>
    </w:rPr>
  </w:style>
  <w:style w:type="character" w:customStyle="1" w:styleId="ZchnZchn2">
    <w:name w:val="Zchn Zchn2"/>
    <w:uiPriority w:val="99"/>
    <w:locked/>
    <w:rsid w:val="00F63FAC"/>
    <w:rPr>
      <w:b/>
      <w:lang w:val="de-DE"/>
    </w:rPr>
  </w:style>
  <w:style w:type="paragraph" w:styleId="Textedebulles">
    <w:name w:val="Balloon Text"/>
    <w:basedOn w:val="Normal"/>
    <w:link w:val="TextedebullesCar"/>
    <w:uiPriority w:val="99"/>
    <w:rsid w:val="00F63FAC"/>
    <w:rPr>
      <w:rFonts w:ascii="Times New Roman" w:hAnsi="Times New Roman"/>
      <w:sz w:val="16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63FAC"/>
    <w:rPr>
      <w:rFonts w:ascii="Times New Roman" w:hAnsi="Times New Roman" w:cs="Times New Roman"/>
      <w:sz w:val="2"/>
      <w:lang w:val="de-DE"/>
    </w:rPr>
  </w:style>
  <w:style w:type="character" w:customStyle="1" w:styleId="ZchnZchn11">
    <w:name w:val="Zchn Zchn11"/>
    <w:uiPriority w:val="99"/>
    <w:locked/>
    <w:rsid w:val="00F63FAC"/>
    <w:rPr>
      <w:rFonts w:ascii="Times New Roman" w:hAnsi="Times New Roman"/>
      <w:sz w:val="16"/>
      <w:lang w:val="de-DE"/>
    </w:rPr>
  </w:style>
  <w:style w:type="character" w:customStyle="1" w:styleId="tw4winMark">
    <w:name w:val="tw4winMark"/>
    <w:uiPriority w:val="99"/>
    <w:rsid w:val="00F63FAC"/>
    <w:rPr>
      <w:rFonts w:ascii="Courier New" w:hAnsi="Courier New"/>
      <w:vanish/>
      <w:color w:val="800080"/>
      <w:sz w:val="24"/>
      <w:vertAlign w:val="subscript"/>
    </w:rPr>
  </w:style>
  <w:style w:type="character" w:styleId="Numrodepage">
    <w:name w:val="page number"/>
    <w:basedOn w:val="Policepardfaut"/>
    <w:uiPriority w:val="99"/>
    <w:rsid w:val="00F63FAC"/>
    <w:rPr>
      <w:rFonts w:cs="Times New Roman"/>
    </w:rPr>
  </w:style>
  <w:style w:type="character" w:customStyle="1" w:styleId="ff2fc2fs12fb">
    <w:name w:val="ff2 fc2 fs12 fb"/>
    <w:uiPriority w:val="99"/>
    <w:rsid w:val="00F63FAC"/>
  </w:style>
  <w:style w:type="character" w:customStyle="1" w:styleId="ff2fc0fs10">
    <w:name w:val="ff2 fc0 fs10"/>
    <w:uiPriority w:val="99"/>
    <w:rsid w:val="00F63FAC"/>
  </w:style>
  <w:style w:type="character" w:customStyle="1" w:styleId="PlainTextChar1">
    <w:name w:val="Plain Text Char1"/>
    <w:uiPriority w:val="99"/>
    <w:locked/>
    <w:rsid w:val="00F63FAC"/>
    <w:rPr>
      <w:rFonts w:ascii="Times New Roman" w:hAnsi="Times New Roman"/>
    </w:rPr>
  </w:style>
  <w:style w:type="paragraph" w:styleId="Textebrut">
    <w:name w:val="Plain Text"/>
    <w:basedOn w:val="Normal"/>
    <w:link w:val="TextebrutCar"/>
    <w:uiPriority w:val="99"/>
    <w:rsid w:val="00F63FAC"/>
    <w:rPr>
      <w:rFonts w:ascii="Times New Roman" w:hAnsi="Times New Roman"/>
      <w:sz w:val="20"/>
      <w:szCs w:val="20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8B15A8"/>
    <w:rPr>
      <w:rFonts w:ascii="Courier New" w:eastAsia="Batang" w:hAnsi="Courier New" w:cs="Courier New"/>
      <w:sz w:val="20"/>
      <w:szCs w:val="20"/>
      <w:lang w:eastAsia="zh-CN"/>
    </w:rPr>
  </w:style>
  <w:style w:type="paragraph" w:styleId="Sansinterligne">
    <w:name w:val="No Spacing"/>
    <w:uiPriority w:val="99"/>
    <w:qFormat/>
    <w:rsid w:val="00F63FAC"/>
    <w:rPr>
      <w:rFonts w:ascii="Cambria" w:eastAsia="Batang" w:hAnsi="Cambria"/>
      <w:sz w:val="24"/>
      <w:szCs w:val="24"/>
      <w:lang w:val="de-DE" w:eastAsia="zh-CN"/>
    </w:rPr>
  </w:style>
  <w:style w:type="character" w:customStyle="1" w:styleId="hps">
    <w:name w:val="hps"/>
    <w:uiPriority w:val="99"/>
    <w:rsid w:val="00F63FAC"/>
  </w:style>
  <w:style w:type="character" w:customStyle="1" w:styleId="tw4winError">
    <w:name w:val="tw4winError"/>
    <w:uiPriority w:val="99"/>
    <w:rsid w:val="00F63FAC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63FAC"/>
    <w:rPr>
      <w:color w:val="0000FF"/>
    </w:rPr>
  </w:style>
  <w:style w:type="character" w:customStyle="1" w:styleId="tw4winPopup">
    <w:name w:val="tw4winPopup"/>
    <w:uiPriority w:val="99"/>
    <w:rsid w:val="00F63FAC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F63FAC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F63FAC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F63FAC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F63FAC"/>
    <w:rPr>
      <w:rFonts w:ascii="Courier New" w:hAnsi="Courier New"/>
      <w:noProof/>
      <w:color w:val="800000"/>
    </w:rPr>
  </w:style>
  <w:style w:type="paragraph" w:customStyle="1" w:styleId="Default">
    <w:name w:val="Default"/>
    <w:uiPriority w:val="99"/>
    <w:rsid w:val="00687AB0"/>
    <w:pPr>
      <w:autoSpaceDE w:val="0"/>
      <w:autoSpaceDN w:val="0"/>
      <w:adjustRightInd w:val="0"/>
    </w:pPr>
    <w:rPr>
      <w:rFonts w:ascii="Modern" w:eastAsia="MS Mincho" w:hAnsi="Modern" w:cs="Modern"/>
      <w:color w:val="000000"/>
      <w:sz w:val="24"/>
      <w:szCs w:val="24"/>
      <w:lang w:val="fr-FR" w:eastAsia="ja-JP"/>
    </w:rPr>
  </w:style>
  <w:style w:type="character" w:customStyle="1" w:styleId="usercontent">
    <w:name w:val="usercontent"/>
    <w:basedOn w:val="Policepardfaut"/>
    <w:uiPriority w:val="99"/>
    <w:rsid w:val="008B477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8007AC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lev">
    <w:name w:val="Strong"/>
    <w:basedOn w:val="Policepardfaut"/>
    <w:uiPriority w:val="99"/>
    <w:qFormat/>
    <w:locked/>
    <w:rsid w:val="00026666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locked/>
    <w:rsid w:val="00026666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locked/>
    <w:rsid w:val="00BF27A7"/>
    <w:pPr>
      <w:spacing w:before="100" w:beforeAutospacing="1" w:after="100" w:afterAutospacing="1"/>
    </w:pPr>
    <w:rPr>
      <w:rFonts w:ascii="Times New Roman" w:eastAsia="SimSun" w:hAnsi="Times New Roman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7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4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undai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BeeZero Handover</vt:lpstr>
    </vt:vector>
  </TitlesOfParts>
  <Company>Hyundai Motor Europe GmbH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BeeZero Handover</dc:title>
  <dc:subject/>
  <dc:creator>Hyundai Suisse</dc:creator>
  <cp:keywords/>
  <dc:description/>
  <cp:lastModifiedBy>René Giroud</cp:lastModifiedBy>
  <cp:revision>5</cp:revision>
  <cp:lastPrinted>2015-11-05T08:52:00Z</cp:lastPrinted>
  <dcterms:created xsi:type="dcterms:W3CDTF">2016-06-10T13:41:00Z</dcterms:created>
  <dcterms:modified xsi:type="dcterms:W3CDTF">2016-06-13T07:15:00Z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951829520</vt:i4>
  </property>
</Properties>
</file>