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5DCCA6D8" w:rsidR="00B258AE" w:rsidRPr="00E10DC7" w:rsidRDefault="00B258AE" w:rsidP="00B258AE">
      <w:pPr>
        <w:spacing w:line="260" w:lineRule="exact"/>
        <w:jc w:val="both"/>
        <w:rPr>
          <w:rFonts w:ascii="Verdana" w:hAnsi="Verdana"/>
          <w:color w:val="000000" w:themeColor="text1"/>
          <w:sz w:val="20"/>
          <w:szCs w:val="20"/>
        </w:rPr>
      </w:pPr>
    </w:p>
    <w:p w14:paraId="25D0F583" w14:textId="23D0AA4D" w:rsidR="001A4079" w:rsidRPr="0014197C" w:rsidRDefault="001A4079" w:rsidP="001A4079">
      <w:pPr>
        <w:spacing w:line="280" w:lineRule="exact"/>
        <w:rPr>
          <w:rFonts w:ascii="Verdana" w:hAnsi="Verdana"/>
          <w:sz w:val="20"/>
          <w:szCs w:val="20"/>
        </w:rPr>
      </w:pPr>
      <w:r w:rsidRPr="0014197C">
        <w:rPr>
          <w:rFonts w:ascii="Verdana" w:hAnsi="Verdana"/>
          <w:sz w:val="18"/>
          <w:szCs w:val="18"/>
        </w:rPr>
        <w:t>Press Release</w:t>
      </w:r>
    </w:p>
    <w:p w14:paraId="5C6777EF" w14:textId="7E5FC3F8" w:rsidR="001A4079" w:rsidRPr="0014197C" w:rsidRDefault="001A4079" w:rsidP="001A4079">
      <w:pPr>
        <w:spacing w:line="280" w:lineRule="exact"/>
        <w:rPr>
          <w:rFonts w:ascii="Verdana" w:hAnsi="Verdana"/>
          <w:sz w:val="18"/>
          <w:szCs w:val="18"/>
        </w:rPr>
      </w:pPr>
    </w:p>
    <w:p w14:paraId="2267D3BA" w14:textId="77777777" w:rsidR="00605C67" w:rsidRPr="00BD697C" w:rsidRDefault="00605C67" w:rsidP="00605C67">
      <w:pPr>
        <w:spacing w:line="276" w:lineRule="auto"/>
        <w:rPr>
          <w:rFonts w:ascii="Verdana" w:hAnsi="Verdana"/>
          <w:b/>
        </w:rPr>
      </w:pPr>
      <w:r w:rsidRPr="00BD697C">
        <w:rPr>
          <w:rFonts w:ascii="Verdana" w:hAnsi="Verdana"/>
          <w:i/>
          <w:sz w:val="18"/>
          <w:szCs w:val="18"/>
        </w:rPr>
        <w:t xml:space="preserve">EVOC SPRING/SUMMER 2019: </w:t>
      </w:r>
      <w:r>
        <w:rPr>
          <w:rFonts w:ascii="Verdana" w:hAnsi="Verdana"/>
          <w:i/>
          <w:sz w:val="18"/>
          <w:szCs w:val="18"/>
        </w:rPr>
        <w:t>T</w:t>
      </w:r>
      <w:r w:rsidRPr="00BD697C">
        <w:rPr>
          <w:rFonts w:ascii="Verdana" w:hAnsi="Verdana"/>
          <w:i/>
          <w:sz w:val="18"/>
          <w:szCs w:val="18"/>
        </w:rPr>
        <w:t>he new FR LITE RACE 10l</w:t>
      </w:r>
    </w:p>
    <w:p w14:paraId="0432443E" w14:textId="502E252E" w:rsidR="00605C67" w:rsidRPr="00BD697C" w:rsidRDefault="00605C67" w:rsidP="00605C67">
      <w:pPr>
        <w:spacing w:line="276" w:lineRule="auto"/>
        <w:rPr>
          <w:rFonts w:ascii="Verdana" w:hAnsi="Verdana"/>
          <w:b/>
        </w:rPr>
      </w:pPr>
      <w:r w:rsidRPr="00BD697C">
        <w:rPr>
          <w:rFonts w:ascii="Verdana" w:hAnsi="Verdana"/>
          <w:b/>
        </w:rPr>
        <w:t>PROTECTI</w:t>
      </w:r>
      <w:r>
        <w:rPr>
          <w:rFonts w:ascii="Verdana" w:hAnsi="Verdana"/>
          <w:b/>
        </w:rPr>
        <w:t>VE</w:t>
      </w:r>
      <w:r w:rsidRPr="00BD697C">
        <w:rPr>
          <w:rFonts w:ascii="Verdana" w:hAnsi="Verdana"/>
          <w:b/>
        </w:rPr>
        <w:t xml:space="preserve"> </w:t>
      </w:r>
      <w:r>
        <w:rPr>
          <w:rFonts w:ascii="Verdana" w:hAnsi="Verdana"/>
          <w:b/>
        </w:rPr>
        <w:t>“</w:t>
      </w:r>
      <w:r w:rsidRPr="00BD697C">
        <w:rPr>
          <w:rFonts w:ascii="Verdana" w:hAnsi="Verdana"/>
          <w:b/>
        </w:rPr>
        <w:t>WATER CARRIER</w:t>
      </w:r>
      <w:r>
        <w:rPr>
          <w:rFonts w:ascii="Verdana" w:hAnsi="Verdana"/>
          <w:b/>
        </w:rPr>
        <w:t>”</w:t>
      </w:r>
      <w:r w:rsidRPr="00BD697C">
        <w:rPr>
          <w:rFonts w:ascii="Verdana" w:hAnsi="Verdana"/>
          <w:b/>
        </w:rPr>
        <w:t xml:space="preserve"> WITH</w:t>
      </w:r>
      <w:r>
        <w:rPr>
          <w:rFonts w:ascii="Verdana" w:hAnsi="Verdana"/>
          <w:b/>
        </w:rPr>
        <w:t xml:space="preserve"> FACELIFT</w:t>
      </w:r>
      <w:r w:rsidRPr="00BD697C">
        <w:rPr>
          <w:rFonts w:ascii="Verdana" w:hAnsi="Verdana"/>
          <w:b/>
        </w:rPr>
        <w:t>: THE NEW FR LITE RACE 10l ENDURO PROTECTOR BACKPACK</w:t>
      </w:r>
    </w:p>
    <w:p w14:paraId="17709E72" w14:textId="77777777" w:rsidR="00605C67" w:rsidRPr="00BD697C" w:rsidRDefault="00605C67" w:rsidP="00605C67">
      <w:pPr>
        <w:spacing w:line="276" w:lineRule="auto"/>
        <w:rPr>
          <w:rFonts w:ascii="Verdana" w:hAnsi="Verdana"/>
        </w:rPr>
      </w:pPr>
    </w:p>
    <w:p w14:paraId="567B3D6D" w14:textId="640DCDEC" w:rsidR="00605C67" w:rsidRPr="00BD697C" w:rsidRDefault="00605C67" w:rsidP="00605C67">
      <w:pPr>
        <w:spacing w:line="276" w:lineRule="auto"/>
        <w:jc w:val="both"/>
        <w:rPr>
          <w:rFonts w:ascii="Verdana" w:hAnsi="Verdana"/>
          <w:b/>
          <w:sz w:val="20"/>
          <w:szCs w:val="20"/>
        </w:rPr>
      </w:pPr>
      <w:r>
        <w:rPr>
          <w:rFonts w:ascii="Verdana" w:hAnsi="Verdana"/>
          <w:b/>
          <w:sz w:val="20"/>
          <w:szCs w:val="20"/>
        </w:rPr>
        <w:t>STRENUOUS</w:t>
      </w:r>
      <w:r w:rsidRPr="00BD697C">
        <w:rPr>
          <w:rFonts w:ascii="Verdana" w:hAnsi="Verdana"/>
          <w:b/>
          <w:sz w:val="20"/>
          <w:szCs w:val="20"/>
        </w:rPr>
        <w:t xml:space="preserve">, </w:t>
      </w:r>
      <w:r>
        <w:rPr>
          <w:rFonts w:ascii="Verdana" w:hAnsi="Verdana"/>
          <w:b/>
          <w:sz w:val="20"/>
          <w:szCs w:val="20"/>
        </w:rPr>
        <w:t>TECHNICAL</w:t>
      </w:r>
      <w:r w:rsidRPr="00BD697C">
        <w:rPr>
          <w:rFonts w:ascii="Verdana" w:hAnsi="Verdana"/>
          <w:b/>
          <w:sz w:val="20"/>
          <w:szCs w:val="20"/>
        </w:rPr>
        <w:t xml:space="preserve">, </w:t>
      </w:r>
      <w:r>
        <w:rPr>
          <w:rFonts w:ascii="Verdana" w:hAnsi="Verdana"/>
          <w:b/>
          <w:sz w:val="20"/>
          <w:szCs w:val="20"/>
        </w:rPr>
        <w:t>DEMANDING</w:t>
      </w:r>
      <w:r w:rsidRPr="00BD697C">
        <w:rPr>
          <w:rFonts w:ascii="Verdana" w:hAnsi="Verdana"/>
          <w:b/>
          <w:sz w:val="20"/>
          <w:szCs w:val="20"/>
        </w:rPr>
        <w:t xml:space="preserve"> – ENDURO R</w:t>
      </w:r>
      <w:r>
        <w:rPr>
          <w:rFonts w:ascii="Verdana" w:hAnsi="Verdana"/>
          <w:b/>
          <w:sz w:val="20"/>
          <w:szCs w:val="20"/>
        </w:rPr>
        <w:t xml:space="preserve">ACES DO TAKE YOU TO YOUR LIMITS. </w:t>
      </w:r>
      <w:proofErr w:type="gramStart"/>
      <w:r>
        <w:rPr>
          <w:rFonts w:ascii="Verdana" w:hAnsi="Verdana"/>
          <w:b/>
          <w:sz w:val="20"/>
          <w:szCs w:val="20"/>
        </w:rPr>
        <w:t>ALL THE MORE</w:t>
      </w:r>
      <w:proofErr w:type="gramEnd"/>
      <w:r>
        <w:rPr>
          <w:rFonts w:ascii="Verdana" w:hAnsi="Verdana"/>
          <w:b/>
          <w:sz w:val="20"/>
          <w:szCs w:val="20"/>
        </w:rPr>
        <w:t xml:space="preserve"> REASON TO BE ABLE TO RELY 100% ON YOUR BACKPACK AND, IDEALLY, NOT EVEN REALLY FEEL IT ON YOUR BACK.</w:t>
      </w:r>
      <w:r w:rsidRPr="00BD697C">
        <w:rPr>
          <w:rFonts w:ascii="Verdana" w:hAnsi="Verdana"/>
          <w:b/>
          <w:sz w:val="20"/>
          <w:szCs w:val="20"/>
        </w:rPr>
        <w:t xml:space="preserve"> </w:t>
      </w:r>
      <w:r>
        <w:rPr>
          <w:rFonts w:ascii="Verdana" w:hAnsi="Verdana"/>
          <w:b/>
          <w:sz w:val="20"/>
          <w:szCs w:val="20"/>
        </w:rPr>
        <w:t xml:space="preserve">FOR THE COMPANY’S TEN-YEAR ANNIVERSARY, EVOC HAS GIVEN THE </w:t>
      </w:r>
      <w:r w:rsidRPr="00BD697C">
        <w:rPr>
          <w:rFonts w:ascii="Verdana" w:hAnsi="Verdana"/>
          <w:b/>
          <w:sz w:val="20"/>
          <w:szCs w:val="20"/>
        </w:rPr>
        <w:t xml:space="preserve">FR LITE RACE 10l </w:t>
      </w:r>
      <w:r>
        <w:rPr>
          <w:rFonts w:ascii="Verdana" w:hAnsi="Verdana"/>
          <w:b/>
          <w:sz w:val="20"/>
          <w:szCs w:val="20"/>
        </w:rPr>
        <w:t>A COMPREHENSIVE FACELIFT</w:t>
      </w:r>
      <w:r w:rsidRPr="00BD697C">
        <w:rPr>
          <w:rFonts w:ascii="Verdana" w:hAnsi="Verdana"/>
          <w:b/>
          <w:sz w:val="20"/>
          <w:szCs w:val="20"/>
        </w:rPr>
        <w:t xml:space="preserve">. </w:t>
      </w:r>
      <w:r>
        <w:rPr>
          <w:rFonts w:ascii="Verdana" w:hAnsi="Verdana"/>
          <w:b/>
          <w:sz w:val="20"/>
          <w:szCs w:val="20"/>
        </w:rPr>
        <w:t>THE MINIMALIST RACING PACK NOW BOASTS NEW FEATURES, AN ERGONOMIC UPDATE AND A NEW LOOK</w:t>
      </w:r>
      <w:r w:rsidRPr="00BD697C">
        <w:rPr>
          <w:rFonts w:ascii="Verdana" w:hAnsi="Verdana"/>
          <w:b/>
          <w:sz w:val="20"/>
          <w:szCs w:val="20"/>
        </w:rPr>
        <w:t xml:space="preserve">. </w:t>
      </w:r>
      <w:r>
        <w:rPr>
          <w:rFonts w:ascii="Verdana" w:hAnsi="Verdana"/>
          <w:b/>
          <w:sz w:val="20"/>
          <w:szCs w:val="20"/>
        </w:rPr>
        <w:t>FOR</w:t>
      </w:r>
      <w:r w:rsidRPr="00BD697C">
        <w:rPr>
          <w:rFonts w:ascii="Verdana" w:hAnsi="Verdana"/>
          <w:b/>
          <w:sz w:val="20"/>
          <w:szCs w:val="20"/>
        </w:rPr>
        <w:t xml:space="preserve"> </w:t>
      </w:r>
      <w:r>
        <w:rPr>
          <w:rFonts w:ascii="Verdana" w:hAnsi="Verdana"/>
          <w:b/>
          <w:sz w:val="20"/>
          <w:szCs w:val="20"/>
        </w:rPr>
        <w:t>SPRING</w:t>
      </w:r>
      <w:r w:rsidRPr="00BD697C">
        <w:rPr>
          <w:rFonts w:ascii="Verdana" w:hAnsi="Verdana"/>
          <w:b/>
          <w:sz w:val="20"/>
          <w:szCs w:val="20"/>
        </w:rPr>
        <w:t>/S</w:t>
      </w:r>
      <w:r>
        <w:rPr>
          <w:rFonts w:ascii="Verdana" w:hAnsi="Verdana"/>
          <w:b/>
          <w:sz w:val="20"/>
          <w:szCs w:val="20"/>
        </w:rPr>
        <w:t>U</w:t>
      </w:r>
      <w:r w:rsidRPr="00BD697C">
        <w:rPr>
          <w:rFonts w:ascii="Verdana" w:hAnsi="Verdana"/>
          <w:b/>
          <w:sz w:val="20"/>
          <w:szCs w:val="20"/>
        </w:rPr>
        <w:t xml:space="preserve">MMER 2019 </w:t>
      </w:r>
      <w:r>
        <w:rPr>
          <w:rFonts w:ascii="Verdana" w:hAnsi="Verdana"/>
          <w:b/>
          <w:sz w:val="20"/>
          <w:szCs w:val="20"/>
        </w:rPr>
        <w:t xml:space="preserve">THE LIGHTWEIGHT WILL BE AVAILABLE IN THE FOLLOWING COLOUR VERSIONS: </w:t>
      </w:r>
      <w:r w:rsidRPr="00BD697C">
        <w:rPr>
          <w:rFonts w:ascii="Verdana" w:hAnsi="Verdana"/>
          <w:b/>
          <w:sz w:val="20"/>
          <w:szCs w:val="20"/>
        </w:rPr>
        <w:t xml:space="preserve"> CARBON GREY/BLACK, CARBON GREY/SULPHUR </w:t>
      </w:r>
      <w:r>
        <w:rPr>
          <w:rFonts w:ascii="Verdana" w:hAnsi="Verdana"/>
          <w:b/>
          <w:sz w:val="20"/>
          <w:szCs w:val="20"/>
        </w:rPr>
        <w:t>A</w:t>
      </w:r>
      <w:r w:rsidRPr="00BD697C">
        <w:rPr>
          <w:rFonts w:ascii="Verdana" w:hAnsi="Verdana"/>
          <w:b/>
          <w:sz w:val="20"/>
          <w:szCs w:val="20"/>
        </w:rPr>
        <w:t>ND CARBON GREY/</w:t>
      </w:r>
      <w:r>
        <w:rPr>
          <w:rFonts w:ascii="Verdana" w:hAnsi="Verdana"/>
          <w:b/>
          <w:sz w:val="20"/>
          <w:szCs w:val="20"/>
        </w:rPr>
        <w:t>ORANGE</w:t>
      </w:r>
      <w:r w:rsidRPr="00BD697C">
        <w:rPr>
          <w:rFonts w:ascii="Verdana" w:hAnsi="Verdana"/>
          <w:b/>
          <w:sz w:val="20"/>
          <w:szCs w:val="20"/>
        </w:rPr>
        <w:t xml:space="preserve">. </w:t>
      </w:r>
    </w:p>
    <w:p w14:paraId="50F05969" w14:textId="2F6016F0" w:rsidR="00605C67" w:rsidRPr="00BD697C" w:rsidRDefault="00605C67" w:rsidP="00605C67">
      <w:pPr>
        <w:spacing w:line="276" w:lineRule="auto"/>
        <w:jc w:val="both"/>
        <w:rPr>
          <w:rFonts w:ascii="Verdana" w:hAnsi="Verdana"/>
          <w:b/>
          <w:sz w:val="20"/>
          <w:szCs w:val="20"/>
        </w:rPr>
      </w:pPr>
    </w:p>
    <w:p w14:paraId="2FA2F0AE" w14:textId="258F480D" w:rsidR="00605C67" w:rsidRDefault="00F67D07" w:rsidP="00605C67">
      <w:pPr>
        <w:autoSpaceDE w:val="0"/>
        <w:autoSpaceDN w:val="0"/>
        <w:adjustRightInd w:val="0"/>
        <w:spacing w:line="276" w:lineRule="auto"/>
        <w:jc w:val="both"/>
        <w:rPr>
          <w:rFonts w:ascii="Verdana" w:hAnsi="Verdana" w:cs="Agfa Rotis Semi Sans"/>
          <w:color w:val="000000"/>
          <w:sz w:val="20"/>
          <w:szCs w:val="20"/>
        </w:rPr>
      </w:pPr>
      <w:r>
        <w:rPr>
          <w:rFonts w:ascii="Verdana" w:hAnsi="Verdana" w:cs="Agfa Rotis Semi Sans"/>
          <w:noProof/>
          <w:color w:val="000000"/>
          <w:sz w:val="20"/>
          <w:szCs w:val="20"/>
          <w:lang w:val="de-DE" w:eastAsia="de-DE"/>
        </w:rPr>
        <w:drawing>
          <wp:anchor distT="0" distB="0" distL="114300" distR="114300" simplePos="0" relativeHeight="251658240" behindDoc="0" locked="0" layoutInCell="1" allowOverlap="1" wp14:anchorId="5B6BA334" wp14:editId="1BD473A1">
            <wp:simplePos x="0" y="0"/>
            <wp:positionH relativeFrom="column">
              <wp:posOffset>4777105</wp:posOffset>
            </wp:positionH>
            <wp:positionV relativeFrom="paragraph">
              <wp:posOffset>36195</wp:posOffset>
            </wp:positionV>
            <wp:extent cx="1257300" cy="2141855"/>
            <wp:effectExtent l="0" t="0" r="12700" b="0"/>
            <wp:wrapSquare wrapText="bothSides"/>
            <wp:docPr id="2" name="Bild 2" descr="../../PRESS%20KITS/2019%20SPRING_SUMMER/FR%20LITE%20RACE%2010l/Photos/lowres/©EVOC_100115125-FR-LITE-RACE-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20KITS/2019%20SPRING_SUMMER/FR%20LITE%20RACE%2010l/Photos/lowres/©EVOC_100115125-FR-LITE-RACE-10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C67">
        <w:rPr>
          <w:rFonts w:ascii="Verdana" w:hAnsi="Verdana" w:cs="Agfa Rotis Semi Sans"/>
          <w:color w:val="000000"/>
          <w:sz w:val="20"/>
          <w:szCs w:val="20"/>
        </w:rPr>
        <w:t xml:space="preserve">Whether you’re going up or down, the perfect </w:t>
      </w:r>
      <w:proofErr w:type="spellStart"/>
      <w:r w:rsidR="00605C67">
        <w:rPr>
          <w:rFonts w:ascii="Verdana" w:hAnsi="Verdana" w:cs="Agfa Rotis Semi Sans"/>
          <w:color w:val="000000"/>
          <w:sz w:val="20"/>
          <w:szCs w:val="20"/>
        </w:rPr>
        <w:t>enduro</w:t>
      </w:r>
      <w:proofErr w:type="spellEnd"/>
      <w:r w:rsidR="00605C67">
        <w:rPr>
          <w:rFonts w:ascii="Verdana" w:hAnsi="Verdana" w:cs="Agfa Rotis Semi Sans"/>
          <w:color w:val="000000"/>
          <w:sz w:val="20"/>
          <w:szCs w:val="20"/>
        </w:rPr>
        <w:t xml:space="preserve"> backpack should not shift, hamper you or stick to your back. The new</w:t>
      </w:r>
      <w:r w:rsidR="00605C67" w:rsidRPr="00BD697C">
        <w:rPr>
          <w:rFonts w:ascii="Verdana" w:hAnsi="Verdana" w:cs="Agfa Rotis Semi Sans"/>
          <w:color w:val="000000"/>
          <w:sz w:val="20"/>
          <w:szCs w:val="20"/>
        </w:rPr>
        <w:t xml:space="preserve"> EVOC </w:t>
      </w:r>
      <w:r w:rsidR="00605C67" w:rsidRPr="00BD697C">
        <w:rPr>
          <w:rFonts w:ascii="Verdana" w:hAnsi="Verdana" w:cs="Agfa Rotis Semi Sans"/>
          <w:b/>
          <w:color w:val="000000"/>
          <w:sz w:val="20"/>
          <w:szCs w:val="20"/>
        </w:rPr>
        <w:t>FR LITE RACE 10l</w:t>
      </w:r>
      <w:r w:rsidR="00605C67" w:rsidRPr="00BD697C">
        <w:rPr>
          <w:rFonts w:ascii="Verdana" w:hAnsi="Verdana" w:cs="Agfa Rotis Semi Sans"/>
          <w:color w:val="000000"/>
          <w:sz w:val="20"/>
          <w:szCs w:val="20"/>
        </w:rPr>
        <w:t xml:space="preserve"> </w:t>
      </w:r>
      <w:r w:rsidR="00605C67">
        <w:rPr>
          <w:rFonts w:ascii="Verdana" w:hAnsi="Verdana" w:cs="Agfa Rotis Semi Sans"/>
          <w:color w:val="000000"/>
          <w:sz w:val="20"/>
          <w:szCs w:val="20"/>
        </w:rPr>
        <w:t>is an extremely lightweight, compact and flat backpack with a</w:t>
      </w:r>
      <w:r w:rsidR="00605C67" w:rsidRPr="00BD697C">
        <w:rPr>
          <w:rFonts w:ascii="Verdana" w:hAnsi="Verdana" w:cs="Agfa Rotis Semi Sans"/>
          <w:color w:val="000000"/>
          <w:sz w:val="20"/>
          <w:szCs w:val="20"/>
        </w:rPr>
        <w:t xml:space="preserve"> </w:t>
      </w:r>
      <w:r w:rsidR="00605C67" w:rsidRPr="00BD697C">
        <w:rPr>
          <w:rFonts w:ascii="Verdana" w:hAnsi="Verdana" w:cs="Agfa Rotis Semi Sans"/>
          <w:b/>
          <w:color w:val="000000"/>
          <w:sz w:val="20"/>
          <w:szCs w:val="20"/>
        </w:rPr>
        <w:t>LITESHIELD</w:t>
      </w:r>
      <w:r w:rsidR="00605C67">
        <w:rPr>
          <w:rFonts w:ascii="Verdana" w:hAnsi="Verdana" w:cs="Agfa Rotis Semi Sans"/>
          <w:b/>
          <w:color w:val="000000"/>
          <w:sz w:val="20"/>
          <w:szCs w:val="20"/>
        </w:rPr>
        <w:t xml:space="preserve"> </w:t>
      </w:r>
      <w:r w:rsidR="00605C67">
        <w:rPr>
          <w:rFonts w:ascii="Verdana" w:hAnsi="Verdana" w:cs="Agfa Rotis Semi Sans"/>
          <w:color w:val="000000"/>
          <w:sz w:val="20"/>
          <w:szCs w:val="20"/>
        </w:rPr>
        <w:t xml:space="preserve">back protector that is specifically designed to meet riders’ needs during </w:t>
      </w:r>
      <w:proofErr w:type="spellStart"/>
      <w:r w:rsidR="00605C67">
        <w:rPr>
          <w:rFonts w:ascii="Verdana" w:hAnsi="Verdana" w:cs="Agfa Rotis Semi Sans"/>
          <w:color w:val="000000"/>
          <w:sz w:val="20"/>
          <w:szCs w:val="20"/>
        </w:rPr>
        <w:t>enduro</w:t>
      </w:r>
      <w:proofErr w:type="spellEnd"/>
      <w:r w:rsidR="00605C67">
        <w:rPr>
          <w:rFonts w:ascii="Verdana" w:hAnsi="Verdana" w:cs="Agfa Rotis Semi Sans"/>
          <w:color w:val="000000"/>
          <w:sz w:val="20"/>
          <w:szCs w:val="20"/>
        </w:rPr>
        <w:t xml:space="preserve"> races</w:t>
      </w:r>
      <w:r w:rsidR="00605C67" w:rsidRPr="00BD697C">
        <w:rPr>
          <w:rFonts w:ascii="Verdana" w:hAnsi="Verdana" w:cs="Agfa Rotis Semi Sans"/>
          <w:color w:val="000000"/>
          <w:sz w:val="20"/>
          <w:szCs w:val="20"/>
        </w:rPr>
        <w:t xml:space="preserve">. </w:t>
      </w:r>
      <w:r w:rsidR="00605C67">
        <w:rPr>
          <w:rFonts w:ascii="Verdana" w:hAnsi="Verdana" w:cs="Agfa Rotis Semi Sans"/>
          <w:color w:val="000000"/>
          <w:sz w:val="20"/>
          <w:szCs w:val="20"/>
        </w:rPr>
        <w:t>The main compartment can be folded out fully and has space for a 3-litre hydration bladder, besides the protector that offers 95% impact absorption.</w:t>
      </w:r>
    </w:p>
    <w:p w14:paraId="3E0B4075" w14:textId="5CCA41DE" w:rsidR="00F67D07" w:rsidRPr="00BD697C" w:rsidRDefault="00F67D07" w:rsidP="00605C67">
      <w:pPr>
        <w:autoSpaceDE w:val="0"/>
        <w:autoSpaceDN w:val="0"/>
        <w:adjustRightInd w:val="0"/>
        <w:spacing w:line="276" w:lineRule="auto"/>
        <w:jc w:val="both"/>
        <w:rPr>
          <w:rFonts w:ascii="Verdana" w:hAnsi="Verdana" w:cs="Agfa Rotis Semi Sans"/>
          <w:color w:val="000000"/>
          <w:sz w:val="20"/>
          <w:szCs w:val="20"/>
        </w:rPr>
      </w:pPr>
    </w:p>
    <w:p w14:paraId="18F80D65" w14:textId="564DBEA2" w:rsidR="00605C67" w:rsidRDefault="00F67D07" w:rsidP="00605C67">
      <w:pPr>
        <w:shd w:val="clear" w:color="auto" w:fill="FFFFFF"/>
        <w:spacing w:line="276" w:lineRule="auto"/>
        <w:jc w:val="both"/>
        <w:rPr>
          <w:rFonts w:ascii="Verdana" w:hAnsi="Verdana" w:cs="Agfa Rotis Semi Sans"/>
          <w:color w:val="000000"/>
          <w:sz w:val="20"/>
          <w:szCs w:val="20"/>
        </w:rPr>
      </w:pPr>
      <w:r>
        <w:rPr>
          <w:rFonts w:ascii="Verdana" w:hAnsi="Verdana" w:cs="Agfa Rotis Semi Sans"/>
          <w:noProof/>
          <w:color w:val="000000"/>
          <w:sz w:val="20"/>
          <w:szCs w:val="20"/>
          <w:lang w:val="de-DE" w:eastAsia="de-DE"/>
        </w:rPr>
        <w:drawing>
          <wp:anchor distT="0" distB="0" distL="114300" distR="114300" simplePos="0" relativeHeight="251659264" behindDoc="0" locked="0" layoutInCell="1" allowOverlap="1" wp14:anchorId="416A44DC" wp14:editId="6504A1E6">
            <wp:simplePos x="0" y="0"/>
            <wp:positionH relativeFrom="column">
              <wp:posOffset>-19685</wp:posOffset>
            </wp:positionH>
            <wp:positionV relativeFrom="paragraph">
              <wp:posOffset>216535</wp:posOffset>
            </wp:positionV>
            <wp:extent cx="1139190" cy="1962150"/>
            <wp:effectExtent l="0" t="0" r="3810" b="0"/>
            <wp:wrapSquare wrapText="bothSides"/>
            <wp:docPr id="7" name="Bild 7" descr="../../PRESS%20KITS/2019%20SPRING_SUMMER/FR%20LITE%20RACE%2010l/Photos/lowres/©EVOC_100115123-FR-LITE-RACE-10l-d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20KITS/2019%20SPRING_SUMMER/FR%20LITE%20RACE%2010l/Photos/lowres/©EVOC_100115123-FR-LITE-RACE-10l-dt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1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C67">
        <w:rPr>
          <w:rFonts w:ascii="Verdana" w:hAnsi="Verdana" w:cs="Agfa Rotis Semi Sans"/>
          <w:color w:val="000000"/>
          <w:sz w:val="20"/>
          <w:szCs w:val="20"/>
        </w:rPr>
        <w:t xml:space="preserve">A totally new feature in the </w:t>
      </w:r>
      <w:r w:rsidR="00605C67" w:rsidRPr="00F67D07">
        <w:rPr>
          <w:rFonts w:ascii="Verdana" w:hAnsi="Verdana" w:cs="Agfa Rotis Semi Sans"/>
          <w:b/>
          <w:color w:val="000000"/>
          <w:sz w:val="20"/>
          <w:szCs w:val="20"/>
        </w:rPr>
        <w:t>FR LITE RACE 10l</w:t>
      </w:r>
      <w:r w:rsidR="00605C67">
        <w:rPr>
          <w:rFonts w:ascii="Verdana" w:hAnsi="Verdana" w:cs="Agfa Rotis Semi Sans"/>
          <w:color w:val="000000"/>
          <w:sz w:val="20"/>
          <w:szCs w:val="20"/>
        </w:rPr>
        <w:t xml:space="preserve"> is the tool compartment</w:t>
      </w:r>
      <w:r w:rsidR="00605C67" w:rsidRPr="00BD697C">
        <w:rPr>
          <w:rFonts w:ascii="Verdana" w:hAnsi="Verdana" w:cs="Agfa Rotis Semi Sans"/>
          <w:color w:val="000000"/>
          <w:sz w:val="20"/>
          <w:szCs w:val="20"/>
        </w:rPr>
        <w:t xml:space="preserve">. </w:t>
      </w:r>
      <w:r w:rsidR="00605C67">
        <w:rPr>
          <w:rFonts w:ascii="Verdana" w:hAnsi="Verdana" w:cs="Agfa Rotis Semi Sans"/>
          <w:color w:val="000000"/>
          <w:sz w:val="20"/>
          <w:szCs w:val="20"/>
        </w:rPr>
        <w:t>Whereas you had to fold this compartment out in the predecessor model, it is now integrated in the front of the backpack, which means you can access it quickly, easily and conveniently via a double zipper using only one hand.</w:t>
      </w:r>
      <w:r w:rsidR="00605C67" w:rsidRPr="00BD697C">
        <w:rPr>
          <w:rFonts w:ascii="Verdana" w:hAnsi="Verdana" w:cs="Agfa Rotis Semi Sans"/>
          <w:color w:val="000000"/>
          <w:sz w:val="20"/>
          <w:szCs w:val="20"/>
        </w:rPr>
        <w:t xml:space="preserve"> </w:t>
      </w:r>
      <w:r w:rsidR="00605C67">
        <w:rPr>
          <w:rFonts w:ascii="Verdana" w:hAnsi="Verdana" w:cs="Agfa Rotis Semi Sans"/>
          <w:color w:val="000000"/>
          <w:sz w:val="20"/>
          <w:szCs w:val="20"/>
        </w:rPr>
        <w:t xml:space="preserve">When you’re in need of an energy boost, simply grab an energy bar, etc. from </w:t>
      </w:r>
      <w:r w:rsidR="00605C67" w:rsidRPr="00352E53">
        <w:rPr>
          <w:rFonts w:ascii="Verdana" w:hAnsi="Verdana" w:cs="Agfa Rotis Semi Sans"/>
          <w:color w:val="000000"/>
          <w:sz w:val="20"/>
          <w:szCs w:val="20"/>
        </w:rPr>
        <w:t xml:space="preserve">the </w:t>
      </w:r>
      <w:r w:rsidR="00605C67" w:rsidRPr="00352E53">
        <w:rPr>
          <w:rFonts w:ascii="Verdana" w:hAnsi="Verdana" w:cs="Agfa Rotis Semi Sans"/>
          <w:b/>
          <w:color w:val="000000"/>
          <w:sz w:val="20"/>
          <w:szCs w:val="20"/>
        </w:rPr>
        <w:t>NUTRITION COMPARTMENT</w:t>
      </w:r>
      <w:r w:rsidR="00605C67">
        <w:rPr>
          <w:rFonts w:ascii="Verdana" w:hAnsi="Verdana" w:cs="Agfa Rotis Semi Sans"/>
          <w:color w:val="000000"/>
          <w:sz w:val="20"/>
          <w:szCs w:val="20"/>
        </w:rPr>
        <w:t xml:space="preserve"> on the left chest strap of this “rear water carrier”. For an even more comfortable fit, we have reduced the length of the back section by five centimetres and enhanced the ergonomics of the shoulder straps by attaching them to the top edge of the </w:t>
      </w:r>
      <w:r w:rsidR="00605C67" w:rsidRPr="00BD697C">
        <w:rPr>
          <w:rFonts w:ascii="Verdana" w:hAnsi="Verdana" w:cs="Agfa Rotis Semi Sans"/>
          <w:b/>
          <w:color w:val="000000"/>
          <w:sz w:val="20"/>
          <w:szCs w:val="20"/>
        </w:rPr>
        <w:t>FR LITE RACE 10l</w:t>
      </w:r>
      <w:r w:rsidR="00605C67">
        <w:rPr>
          <w:rFonts w:ascii="Verdana" w:hAnsi="Verdana" w:cs="Agfa Rotis Semi Sans"/>
          <w:color w:val="000000"/>
          <w:sz w:val="20"/>
          <w:szCs w:val="20"/>
        </w:rPr>
        <w:t>.</w:t>
      </w:r>
      <w:r w:rsidR="00605C67" w:rsidRPr="00BD697C">
        <w:rPr>
          <w:rFonts w:ascii="Verdana" w:hAnsi="Verdana" w:cs="Agfa Rotis Semi Sans"/>
          <w:color w:val="000000"/>
          <w:sz w:val="20"/>
          <w:szCs w:val="20"/>
        </w:rPr>
        <w:t xml:space="preserve"> </w:t>
      </w:r>
      <w:r w:rsidR="00605C67">
        <w:rPr>
          <w:rFonts w:ascii="Verdana" w:hAnsi="Verdana" w:cs="Agfa Rotis Semi Sans"/>
          <w:color w:val="000000"/>
          <w:sz w:val="20"/>
          <w:szCs w:val="20"/>
        </w:rPr>
        <w:t>This prevents the backpack from sliding onto your neck and touching your helmet on steep and fast down-hill runs. The back section is also narrower now – for even greater freedom of movement and even less contact with your back.</w:t>
      </w:r>
      <w:r w:rsidR="00605C67" w:rsidRPr="00BD697C">
        <w:rPr>
          <w:rFonts w:ascii="Verdana" w:hAnsi="Verdana" w:cs="Agfa Rotis Semi Sans"/>
          <w:color w:val="000000"/>
          <w:sz w:val="20"/>
          <w:szCs w:val="20"/>
        </w:rPr>
        <w:t xml:space="preserve"> </w:t>
      </w:r>
    </w:p>
    <w:p w14:paraId="50B49BD3" w14:textId="2FB29C70" w:rsidR="00F67D07" w:rsidRPr="00BD697C" w:rsidRDefault="00F67D07" w:rsidP="00605C67">
      <w:pPr>
        <w:shd w:val="clear" w:color="auto" w:fill="FFFFFF"/>
        <w:spacing w:line="276" w:lineRule="auto"/>
        <w:jc w:val="both"/>
        <w:rPr>
          <w:rFonts w:ascii="Verdana" w:hAnsi="Verdana" w:cs="Agfa Rotis Semi Sans"/>
          <w:color w:val="000000"/>
          <w:sz w:val="20"/>
          <w:szCs w:val="20"/>
        </w:rPr>
      </w:pPr>
    </w:p>
    <w:p w14:paraId="7F26886C" w14:textId="063E6B40" w:rsidR="00605C67" w:rsidRPr="00BD697C" w:rsidRDefault="00605C67" w:rsidP="00605C67">
      <w:pPr>
        <w:autoSpaceDE w:val="0"/>
        <w:autoSpaceDN w:val="0"/>
        <w:adjustRightInd w:val="0"/>
        <w:spacing w:line="276" w:lineRule="auto"/>
        <w:jc w:val="both"/>
        <w:rPr>
          <w:rFonts w:ascii="Verdana" w:hAnsi="Verdana" w:cs="Agfa Rotis Semi Sans"/>
          <w:color w:val="000000"/>
          <w:sz w:val="20"/>
          <w:szCs w:val="20"/>
        </w:rPr>
      </w:pPr>
      <w:r>
        <w:rPr>
          <w:rFonts w:ascii="Verdana" w:hAnsi="Verdana" w:cs="Agfa Rotis Semi Sans"/>
          <w:color w:val="000000"/>
          <w:sz w:val="20"/>
          <w:szCs w:val="20"/>
        </w:rPr>
        <w:t xml:space="preserve">Maximum breathability when chasing seconds is ensured through moisture-wicking 3D AIR MESH fabric in the lumbar area, on the shoulder straps and on the flexible hip belt. The hip belt </w:t>
      </w:r>
      <w:r w:rsidR="002703FB">
        <w:rPr>
          <w:rFonts w:ascii="Verdana" w:hAnsi="Verdana" w:cs="Agfa Rotis Semi Sans"/>
          <w:noProof/>
          <w:color w:val="000000"/>
          <w:sz w:val="20"/>
          <w:szCs w:val="20"/>
          <w:lang w:val="de-DE" w:eastAsia="de-DE"/>
        </w:rPr>
        <w:lastRenderedPageBreak/>
        <w:drawing>
          <wp:anchor distT="0" distB="0" distL="114300" distR="114300" simplePos="0" relativeHeight="251660288" behindDoc="0" locked="0" layoutInCell="1" allowOverlap="1" wp14:anchorId="341995D5" wp14:editId="4B9B2014">
            <wp:simplePos x="0" y="0"/>
            <wp:positionH relativeFrom="column">
              <wp:posOffset>4894072</wp:posOffset>
            </wp:positionH>
            <wp:positionV relativeFrom="paragraph">
              <wp:posOffset>127</wp:posOffset>
            </wp:positionV>
            <wp:extent cx="1279525" cy="1826260"/>
            <wp:effectExtent l="0" t="0" r="0" b="2540"/>
            <wp:wrapSquare wrapText="bothSides"/>
            <wp:docPr id="8" name="Bild 8" descr="../../PRESS%20KITS/2019%20SPRING_SUMMER/FR%20LITE%20RACE%2010l/Photos/lowres/©EVOC_100115123-FR-LITE-RACE-10l-d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20KITS/2019%20SPRING_SUMMER/FR%20LITE%20RACE%2010l/Photos/lowres/©EVOC_100115123-FR-LITE-RACE-10l-dt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52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gfa Rotis Semi Sans"/>
          <w:color w:val="000000"/>
          <w:sz w:val="20"/>
          <w:szCs w:val="20"/>
        </w:rPr>
        <w:t>also helps transfer the main load towards the body’s centre of gravity, fixing it to the hips. The</w:t>
      </w:r>
      <w:r w:rsidRPr="00BD697C">
        <w:rPr>
          <w:rFonts w:ascii="Verdana" w:hAnsi="Verdana" w:cs="Agfa Rotis Semi Sans"/>
          <w:color w:val="000000"/>
          <w:sz w:val="20"/>
          <w:szCs w:val="20"/>
        </w:rPr>
        <w:t xml:space="preserve"> </w:t>
      </w:r>
      <w:r w:rsidRPr="00BD697C">
        <w:rPr>
          <w:rFonts w:ascii="Verdana" w:hAnsi="Verdana" w:cs="Agfa Rotis Semi Sans"/>
          <w:b/>
          <w:color w:val="000000"/>
          <w:sz w:val="20"/>
          <w:szCs w:val="20"/>
        </w:rPr>
        <w:t>LITESHIELD SYSTEM AIR</w:t>
      </w:r>
      <w:r w:rsidRPr="00BD697C">
        <w:rPr>
          <w:rFonts w:ascii="Verdana" w:hAnsi="Verdana" w:cs="Agfa Rotis Semi Sans"/>
          <w:color w:val="000000"/>
          <w:sz w:val="20"/>
          <w:szCs w:val="20"/>
        </w:rPr>
        <w:t xml:space="preserve"> </w:t>
      </w:r>
      <w:r>
        <w:rPr>
          <w:rFonts w:ascii="Verdana" w:hAnsi="Verdana" w:cs="Agfa Rotis Semi Sans"/>
          <w:color w:val="000000"/>
          <w:sz w:val="20"/>
          <w:szCs w:val="20"/>
        </w:rPr>
        <w:t>features a large, central ventilation channel and ventilation grooves and EVA padding on either side, resulting in a smaller contact surface without compromising the necessary proximity</w:t>
      </w:r>
      <w:r w:rsidRPr="00BD697C">
        <w:rPr>
          <w:rFonts w:ascii="Verdana" w:hAnsi="Verdana" w:cs="Agfa Rotis Semi Sans"/>
          <w:color w:val="000000"/>
          <w:sz w:val="20"/>
          <w:szCs w:val="20"/>
        </w:rPr>
        <w:t xml:space="preserve"> </w:t>
      </w:r>
      <w:r>
        <w:rPr>
          <w:rFonts w:ascii="Verdana" w:hAnsi="Verdana" w:cs="Agfa Rotis Semi Sans"/>
          <w:color w:val="000000"/>
          <w:sz w:val="20"/>
          <w:szCs w:val="20"/>
        </w:rPr>
        <w:t>to the back. Additional features include the height-adjustable chest strap, an inside pocket with carabiner for keys, a fleece-lined sunglasses pocket and a hip belt pouch with zipper</w:t>
      </w:r>
      <w:r w:rsidRPr="00BD697C">
        <w:rPr>
          <w:rFonts w:ascii="Verdana" w:hAnsi="Verdana" w:cs="Agfa Rotis Semi Sans"/>
          <w:color w:val="000000"/>
          <w:sz w:val="20"/>
          <w:szCs w:val="20"/>
        </w:rPr>
        <w:t xml:space="preserve">. </w:t>
      </w:r>
    </w:p>
    <w:p w14:paraId="044C81F0" w14:textId="77777777" w:rsidR="00605C67" w:rsidRPr="00BD697C" w:rsidRDefault="00605C67" w:rsidP="00605C67">
      <w:pPr>
        <w:pStyle w:val="Default"/>
        <w:spacing w:line="276" w:lineRule="auto"/>
        <w:jc w:val="both"/>
        <w:rPr>
          <w:rFonts w:ascii="Verdana" w:hAnsi="Verdana"/>
          <w:sz w:val="20"/>
          <w:szCs w:val="20"/>
        </w:rPr>
      </w:pPr>
    </w:p>
    <w:p w14:paraId="06217A7B" w14:textId="77777777" w:rsidR="00605C67" w:rsidRPr="00BD697C" w:rsidRDefault="00605C67" w:rsidP="00605C67">
      <w:pPr>
        <w:pStyle w:val="Default"/>
        <w:spacing w:line="276" w:lineRule="auto"/>
        <w:jc w:val="both"/>
        <w:rPr>
          <w:rFonts w:ascii="Verdana" w:hAnsi="Verdana"/>
          <w:sz w:val="20"/>
          <w:szCs w:val="20"/>
        </w:rPr>
      </w:pPr>
      <w:bookmarkStart w:id="0" w:name="_Hlk512338616"/>
      <w:r>
        <w:rPr>
          <w:rFonts w:ascii="Verdana" w:hAnsi="Verdana"/>
          <w:sz w:val="20"/>
          <w:szCs w:val="20"/>
        </w:rPr>
        <w:t>The</w:t>
      </w:r>
      <w:r w:rsidRPr="00BD697C">
        <w:rPr>
          <w:rFonts w:ascii="Verdana" w:hAnsi="Verdana"/>
          <w:sz w:val="20"/>
          <w:szCs w:val="20"/>
        </w:rPr>
        <w:t xml:space="preserve"> </w:t>
      </w:r>
      <w:r w:rsidRPr="00BD697C">
        <w:rPr>
          <w:rFonts w:ascii="Verdana" w:hAnsi="Verdana"/>
          <w:b/>
          <w:sz w:val="20"/>
          <w:szCs w:val="20"/>
        </w:rPr>
        <w:t>FR LITE RACE 10l</w:t>
      </w:r>
      <w:r w:rsidRPr="00BD697C">
        <w:rPr>
          <w:rFonts w:ascii="Verdana" w:hAnsi="Verdana"/>
          <w:sz w:val="20"/>
          <w:szCs w:val="20"/>
        </w:rPr>
        <w:t xml:space="preserve"> </w:t>
      </w:r>
      <w:r>
        <w:rPr>
          <w:rFonts w:ascii="Verdana" w:hAnsi="Verdana"/>
          <w:sz w:val="20"/>
          <w:szCs w:val="20"/>
        </w:rPr>
        <w:t xml:space="preserve">will be available for purchase as of fall </w:t>
      </w:r>
      <w:r w:rsidRPr="00BD697C">
        <w:rPr>
          <w:rFonts w:ascii="Verdana" w:hAnsi="Verdana"/>
          <w:sz w:val="20"/>
          <w:szCs w:val="20"/>
        </w:rPr>
        <w:t>2018.</w:t>
      </w:r>
      <w:bookmarkEnd w:id="0"/>
    </w:p>
    <w:p w14:paraId="4D646D31" w14:textId="77777777" w:rsidR="00605C67" w:rsidRPr="00BD697C" w:rsidRDefault="00605C67" w:rsidP="00605C67">
      <w:pPr>
        <w:pStyle w:val="Default"/>
        <w:spacing w:line="276" w:lineRule="auto"/>
        <w:jc w:val="both"/>
        <w:rPr>
          <w:rFonts w:ascii="Verdana" w:hAnsi="Verdana"/>
          <w:b/>
          <w:sz w:val="20"/>
          <w:szCs w:val="20"/>
        </w:rPr>
      </w:pPr>
    </w:p>
    <w:p w14:paraId="20BDC699" w14:textId="77777777" w:rsidR="00605C67" w:rsidRPr="00BD697C" w:rsidRDefault="00605C67" w:rsidP="00605C67">
      <w:pPr>
        <w:pStyle w:val="Default"/>
        <w:spacing w:line="276" w:lineRule="auto"/>
        <w:jc w:val="both"/>
        <w:rPr>
          <w:rFonts w:ascii="Verdana" w:hAnsi="Verdana"/>
          <w:b/>
          <w:sz w:val="20"/>
          <w:szCs w:val="20"/>
        </w:rPr>
      </w:pPr>
    </w:p>
    <w:p w14:paraId="2B788E3C" w14:textId="77777777" w:rsidR="00605C67" w:rsidRPr="00BD697C" w:rsidRDefault="00605C67" w:rsidP="00605C67">
      <w:pPr>
        <w:pStyle w:val="Default"/>
        <w:spacing w:line="276" w:lineRule="auto"/>
        <w:jc w:val="both"/>
        <w:rPr>
          <w:rFonts w:ascii="Verdana" w:hAnsi="Verdana"/>
          <w:sz w:val="20"/>
          <w:szCs w:val="20"/>
          <w:u w:val="single"/>
        </w:rPr>
      </w:pPr>
      <w:r>
        <w:rPr>
          <w:rFonts w:ascii="Verdana" w:hAnsi="Verdana"/>
          <w:sz w:val="20"/>
          <w:szCs w:val="20"/>
          <w:u w:val="single"/>
        </w:rPr>
        <w:t>SPECIFICATIONS</w:t>
      </w:r>
      <w:r w:rsidRPr="00BD697C">
        <w:rPr>
          <w:rFonts w:ascii="Verdana" w:hAnsi="Verdana"/>
          <w:sz w:val="20"/>
          <w:szCs w:val="20"/>
          <w:u w:val="single"/>
        </w:rPr>
        <w:br/>
      </w:r>
    </w:p>
    <w:p w14:paraId="4AF5658B" w14:textId="77777777" w:rsidR="00605C67" w:rsidRPr="00BD697C" w:rsidRDefault="00605C67" w:rsidP="00605C67">
      <w:pPr>
        <w:pStyle w:val="Default"/>
        <w:spacing w:line="276" w:lineRule="auto"/>
        <w:jc w:val="both"/>
        <w:rPr>
          <w:rFonts w:ascii="Verdana" w:hAnsi="Verdana"/>
          <w:b/>
          <w:sz w:val="18"/>
          <w:szCs w:val="18"/>
        </w:rPr>
      </w:pPr>
      <w:r w:rsidRPr="00BD697C">
        <w:rPr>
          <w:rFonts w:ascii="Verdana" w:hAnsi="Verdana"/>
          <w:b/>
          <w:sz w:val="18"/>
          <w:szCs w:val="18"/>
        </w:rPr>
        <w:t>FR LITE RACE 10l</w:t>
      </w:r>
    </w:p>
    <w:p w14:paraId="434565DB" w14:textId="77777777" w:rsidR="00605C67" w:rsidRPr="00BD697C" w:rsidRDefault="00605C67" w:rsidP="00605C67">
      <w:pPr>
        <w:pStyle w:val="Default"/>
        <w:spacing w:line="276" w:lineRule="auto"/>
        <w:jc w:val="both"/>
        <w:rPr>
          <w:rFonts w:ascii="Verdana" w:hAnsi="Verdana"/>
          <w:sz w:val="18"/>
          <w:szCs w:val="18"/>
        </w:rPr>
      </w:pPr>
      <w:r w:rsidRPr="00BD697C">
        <w:rPr>
          <w:rFonts w:ascii="Verdana" w:hAnsi="Verdana"/>
          <w:sz w:val="18"/>
          <w:szCs w:val="18"/>
        </w:rPr>
        <w:t xml:space="preserve">Volume: </w:t>
      </w:r>
      <w:r>
        <w:rPr>
          <w:rFonts w:ascii="Verdana" w:hAnsi="Verdana"/>
          <w:sz w:val="18"/>
          <w:szCs w:val="18"/>
        </w:rPr>
        <w:tab/>
      </w:r>
      <w:r w:rsidRPr="00BD697C">
        <w:rPr>
          <w:rFonts w:ascii="Verdana" w:hAnsi="Verdana"/>
          <w:sz w:val="18"/>
          <w:szCs w:val="18"/>
        </w:rPr>
        <w:t>10 l</w:t>
      </w:r>
    </w:p>
    <w:p w14:paraId="58614CA9" w14:textId="77777777" w:rsidR="00605C67" w:rsidRPr="00BD697C" w:rsidRDefault="00605C67" w:rsidP="00605C67">
      <w:pPr>
        <w:pStyle w:val="Default"/>
        <w:spacing w:line="276" w:lineRule="auto"/>
        <w:jc w:val="both"/>
        <w:rPr>
          <w:rFonts w:ascii="Verdana" w:hAnsi="Verdana"/>
          <w:sz w:val="18"/>
          <w:szCs w:val="18"/>
        </w:rPr>
      </w:pPr>
      <w:r>
        <w:rPr>
          <w:rFonts w:ascii="Verdana" w:hAnsi="Verdana"/>
          <w:sz w:val="18"/>
          <w:szCs w:val="18"/>
        </w:rPr>
        <w:t>Dimensions</w:t>
      </w:r>
      <w:r w:rsidRPr="00BD697C">
        <w:rPr>
          <w:rFonts w:ascii="Verdana" w:hAnsi="Verdana"/>
          <w:sz w:val="18"/>
          <w:szCs w:val="18"/>
        </w:rPr>
        <w:t xml:space="preserve">: </w:t>
      </w:r>
      <w:r>
        <w:rPr>
          <w:rFonts w:ascii="Verdana" w:hAnsi="Verdana"/>
          <w:sz w:val="18"/>
          <w:szCs w:val="18"/>
        </w:rPr>
        <w:tab/>
      </w:r>
      <w:r w:rsidRPr="00BD697C">
        <w:rPr>
          <w:rFonts w:ascii="Verdana" w:eastAsia="DINOT-Light" w:hAnsi="Verdana" w:cs="DINOT-Light"/>
          <w:sz w:val="18"/>
          <w:szCs w:val="18"/>
        </w:rPr>
        <w:t>26 x 51 x 8 cm</w:t>
      </w:r>
    </w:p>
    <w:p w14:paraId="27C6E1E3" w14:textId="77777777" w:rsidR="00605C67" w:rsidRPr="00BD697C" w:rsidRDefault="00605C67" w:rsidP="00605C67">
      <w:pPr>
        <w:pStyle w:val="Default"/>
        <w:spacing w:line="276" w:lineRule="auto"/>
        <w:jc w:val="both"/>
        <w:rPr>
          <w:rFonts w:ascii="Verdana" w:hAnsi="Verdana"/>
          <w:sz w:val="18"/>
          <w:szCs w:val="18"/>
        </w:rPr>
      </w:pPr>
      <w:r>
        <w:rPr>
          <w:rFonts w:ascii="Verdana" w:hAnsi="Verdana"/>
          <w:sz w:val="18"/>
          <w:szCs w:val="18"/>
        </w:rPr>
        <w:t>Weight</w:t>
      </w:r>
      <w:r w:rsidRPr="00BD697C">
        <w:rPr>
          <w:rFonts w:ascii="Verdana" w:hAnsi="Verdana"/>
          <w:sz w:val="18"/>
          <w:szCs w:val="18"/>
        </w:rPr>
        <w:t xml:space="preserve">: </w:t>
      </w:r>
      <w:r>
        <w:rPr>
          <w:rFonts w:ascii="Verdana" w:hAnsi="Verdana"/>
          <w:sz w:val="18"/>
          <w:szCs w:val="18"/>
        </w:rPr>
        <w:tab/>
      </w:r>
      <w:r w:rsidRPr="00BD697C">
        <w:rPr>
          <w:rFonts w:ascii="Verdana" w:hAnsi="Verdana"/>
          <w:sz w:val="18"/>
          <w:szCs w:val="18"/>
        </w:rPr>
        <w:t>970 g</w:t>
      </w:r>
    </w:p>
    <w:p w14:paraId="13D489EC" w14:textId="77777777" w:rsidR="00605C67" w:rsidRPr="00BD697C" w:rsidRDefault="00605C67" w:rsidP="00605C67">
      <w:pPr>
        <w:pStyle w:val="Default"/>
        <w:spacing w:line="276" w:lineRule="auto"/>
        <w:jc w:val="both"/>
        <w:rPr>
          <w:rFonts w:ascii="Verdana" w:hAnsi="Verdana"/>
          <w:sz w:val="18"/>
          <w:szCs w:val="18"/>
        </w:rPr>
      </w:pPr>
      <w:r>
        <w:rPr>
          <w:rFonts w:ascii="Verdana" w:hAnsi="Verdana"/>
          <w:sz w:val="18"/>
          <w:szCs w:val="18"/>
        </w:rPr>
        <w:t>Colours</w:t>
      </w:r>
      <w:r w:rsidRPr="00BD697C">
        <w:rPr>
          <w:rFonts w:ascii="Verdana" w:hAnsi="Verdana"/>
          <w:sz w:val="18"/>
          <w:szCs w:val="18"/>
        </w:rPr>
        <w:t xml:space="preserve">: </w:t>
      </w:r>
      <w:r>
        <w:rPr>
          <w:rFonts w:ascii="Verdana" w:hAnsi="Verdana"/>
          <w:sz w:val="18"/>
          <w:szCs w:val="18"/>
        </w:rPr>
        <w:tab/>
      </w:r>
      <w:r w:rsidRPr="00BD697C">
        <w:rPr>
          <w:rFonts w:ascii="Verdana" w:hAnsi="Verdana"/>
          <w:sz w:val="18"/>
          <w:szCs w:val="18"/>
        </w:rPr>
        <w:t xml:space="preserve">Carbon Grey/Black, Carbon Grey/Sulphur </w:t>
      </w:r>
      <w:r>
        <w:rPr>
          <w:rFonts w:ascii="Verdana" w:hAnsi="Verdana"/>
          <w:sz w:val="18"/>
          <w:szCs w:val="18"/>
        </w:rPr>
        <w:t>a</w:t>
      </w:r>
      <w:r w:rsidRPr="00BD697C">
        <w:rPr>
          <w:rFonts w:ascii="Verdana" w:hAnsi="Verdana"/>
          <w:sz w:val="18"/>
          <w:szCs w:val="18"/>
        </w:rPr>
        <w:t>nd Carbon Grey/Orange</w:t>
      </w:r>
    </w:p>
    <w:p w14:paraId="5BBBEF03" w14:textId="77777777" w:rsidR="00605C67" w:rsidRPr="00BD697C" w:rsidRDefault="00605C67" w:rsidP="00605C67">
      <w:pPr>
        <w:pStyle w:val="Default"/>
        <w:spacing w:line="276" w:lineRule="auto"/>
        <w:jc w:val="both"/>
        <w:rPr>
          <w:rFonts w:ascii="Verdana" w:hAnsi="Verdana"/>
          <w:sz w:val="18"/>
          <w:szCs w:val="18"/>
        </w:rPr>
      </w:pPr>
      <w:r>
        <w:rPr>
          <w:rFonts w:ascii="Verdana" w:hAnsi="Verdana"/>
          <w:sz w:val="18"/>
          <w:szCs w:val="18"/>
        </w:rPr>
        <w:t>Sizes</w:t>
      </w:r>
      <w:r w:rsidRPr="00BD697C">
        <w:rPr>
          <w:rFonts w:ascii="Verdana" w:hAnsi="Verdana"/>
          <w:sz w:val="18"/>
          <w:szCs w:val="18"/>
        </w:rPr>
        <w:t xml:space="preserve">: </w:t>
      </w:r>
      <w:r>
        <w:rPr>
          <w:rFonts w:ascii="Verdana" w:hAnsi="Verdana"/>
          <w:sz w:val="18"/>
          <w:szCs w:val="18"/>
        </w:rPr>
        <w:tab/>
      </w:r>
      <w:r>
        <w:rPr>
          <w:rFonts w:ascii="Verdana" w:hAnsi="Verdana"/>
          <w:sz w:val="18"/>
          <w:szCs w:val="18"/>
        </w:rPr>
        <w:tab/>
      </w:r>
      <w:r w:rsidRPr="00BD697C">
        <w:rPr>
          <w:rFonts w:ascii="Verdana" w:hAnsi="Verdana"/>
          <w:sz w:val="18"/>
          <w:szCs w:val="18"/>
        </w:rPr>
        <w:t>S, M/L</w:t>
      </w:r>
    </w:p>
    <w:p w14:paraId="53CD1C7B" w14:textId="77777777" w:rsidR="00605C67" w:rsidRPr="00BD697C" w:rsidRDefault="00605C67" w:rsidP="00605C67">
      <w:pPr>
        <w:pStyle w:val="Default"/>
        <w:spacing w:line="276" w:lineRule="auto"/>
        <w:jc w:val="both"/>
        <w:rPr>
          <w:rFonts w:ascii="Verdana" w:hAnsi="Verdana"/>
          <w:sz w:val="18"/>
          <w:szCs w:val="18"/>
        </w:rPr>
      </w:pPr>
      <w:r>
        <w:rPr>
          <w:rFonts w:ascii="Verdana" w:hAnsi="Verdana"/>
          <w:sz w:val="18"/>
          <w:szCs w:val="18"/>
        </w:rPr>
        <w:t>Price</w:t>
      </w:r>
      <w:r w:rsidRPr="00BD697C">
        <w:rPr>
          <w:rFonts w:ascii="Verdana" w:hAnsi="Verdana"/>
          <w:sz w:val="18"/>
          <w:szCs w:val="18"/>
        </w:rPr>
        <w:t xml:space="preserve">: </w:t>
      </w:r>
      <w:r>
        <w:rPr>
          <w:rFonts w:ascii="Verdana" w:hAnsi="Verdana"/>
          <w:sz w:val="18"/>
          <w:szCs w:val="18"/>
        </w:rPr>
        <w:tab/>
      </w:r>
      <w:r>
        <w:rPr>
          <w:rFonts w:ascii="Verdana" w:hAnsi="Verdana"/>
          <w:sz w:val="18"/>
          <w:szCs w:val="18"/>
        </w:rPr>
        <w:tab/>
      </w:r>
      <w:r w:rsidRPr="00BD697C">
        <w:rPr>
          <w:rFonts w:ascii="Verdana" w:hAnsi="Verdana"/>
          <w:sz w:val="18"/>
          <w:szCs w:val="18"/>
        </w:rPr>
        <w:t>150</w:t>
      </w:r>
      <w:r>
        <w:rPr>
          <w:rFonts w:ascii="Verdana" w:hAnsi="Verdana"/>
          <w:sz w:val="18"/>
          <w:szCs w:val="18"/>
        </w:rPr>
        <w:t>.</w:t>
      </w:r>
      <w:r w:rsidRPr="00BD697C">
        <w:rPr>
          <w:rFonts w:ascii="Verdana" w:hAnsi="Verdana"/>
          <w:sz w:val="18"/>
          <w:szCs w:val="18"/>
        </w:rPr>
        <w:t>00 €</w:t>
      </w:r>
    </w:p>
    <w:p w14:paraId="7ECA8514" w14:textId="77777777" w:rsidR="00605C67" w:rsidRPr="00BD697C" w:rsidRDefault="00605C67" w:rsidP="00605C67">
      <w:pPr>
        <w:pStyle w:val="Default"/>
        <w:spacing w:line="276" w:lineRule="auto"/>
        <w:jc w:val="both"/>
        <w:rPr>
          <w:rFonts w:ascii="Verdana" w:hAnsi="Verdana"/>
          <w:b/>
          <w:sz w:val="20"/>
          <w:szCs w:val="20"/>
        </w:rPr>
      </w:pPr>
    </w:p>
    <w:p w14:paraId="3A604DC5" w14:textId="77777777" w:rsidR="00605C67" w:rsidRPr="00BD697C" w:rsidRDefault="00605C67" w:rsidP="00605C67">
      <w:pPr>
        <w:pStyle w:val="Default"/>
        <w:spacing w:line="276" w:lineRule="auto"/>
        <w:jc w:val="both"/>
        <w:rPr>
          <w:rFonts w:ascii="Verdana" w:hAnsi="Verdana"/>
          <w:i/>
          <w:sz w:val="18"/>
          <w:szCs w:val="18"/>
        </w:rPr>
      </w:pPr>
      <w:r>
        <w:rPr>
          <w:rFonts w:ascii="Verdana" w:hAnsi="Verdana"/>
          <w:i/>
          <w:sz w:val="18"/>
          <w:szCs w:val="18"/>
        </w:rPr>
        <w:t>Date</w:t>
      </w:r>
      <w:r w:rsidRPr="00BD697C">
        <w:rPr>
          <w:rFonts w:ascii="Verdana" w:hAnsi="Verdana"/>
          <w:i/>
          <w:sz w:val="18"/>
          <w:szCs w:val="18"/>
        </w:rPr>
        <w:t xml:space="preserve">: </w:t>
      </w:r>
      <w:r>
        <w:rPr>
          <w:rFonts w:ascii="Verdana" w:hAnsi="Verdana"/>
          <w:i/>
          <w:sz w:val="18"/>
          <w:szCs w:val="18"/>
        </w:rPr>
        <w:t>May</w:t>
      </w:r>
      <w:r w:rsidRPr="00BD697C">
        <w:rPr>
          <w:rFonts w:ascii="Verdana" w:hAnsi="Verdana"/>
          <w:i/>
          <w:sz w:val="18"/>
          <w:szCs w:val="18"/>
        </w:rPr>
        <w:t xml:space="preserve"> 2018</w:t>
      </w:r>
    </w:p>
    <w:p w14:paraId="1B946200" w14:textId="77777777" w:rsidR="00605C67" w:rsidRPr="00BD697C" w:rsidRDefault="00605C67" w:rsidP="00605C67">
      <w:pPr>
        <w:pStyle w:val="Default"/>
        <w:spacing w:line="276" w:lineRule="auto"/>
        <w:jc w:val="both"/>
        <w:rPr>
          <w:rFonts w:ascii="Verdana" w:hAnsi="Verdana"/>
          <w:i/>
          <w:sz w:val="18"/>
          <w:szCs w:val="18"/>
        </w:rPr>
      </w:pPr>
      <w:r>
        <w:rPr>
          <w:rFonts w:ascii="Verdana" w:hAnsi="Verdana"/>
          <w:i/>
          <w:sz w:val="18"/>
          <w:szCs w:val="18"/>
        </w:rPr>
        <w:t>Subject to changes</w:t>
      </w:r>
      <w:r w:rsidRPr="00BD697C">
        <w:rPr>
          <w:rFonts w:ascii="Verdana" w:hAnsi="Verdana"/>
          <w:i/>
          <w:sz w:val="18"/>
          <w:szCs w:val="18"/>
        </w:rPr>
        <w:t xml:space="preserve">. </w:t>
      </w:r>
    </w:p>
    <w:p w14:paraId="166E4605" w14:textId="77777777" w:rsidR="00E10DC7" w:rsidRPr="00E10DC7" w:rsidRDefault="00E10DC7" w:rsidP="00E10DC7">
      <w:pPr>
        <w:pStyle w:val="Default"/>
        <w:spacing w:line="276" w:lineRule="auto"/>
        <w:jc w:val="both"/>
        <w:rPr>
          <w:rFonts w:ascii="Verdana" w:hAnsi="Verdana"/>
          <w:b/>
          <w:color w:val="000000" w:themeColor="text1"/>
          <w:sz w:val="20"/>
          <w:szCs w:val="20"/>
        </w:rPr>
      </w:pPr>
    </w:p>
    <w:p w14:paraId="58CE301C" w14:textId="77777777" w:rsidR="009427D0" w:rsidRPr="00E10DC7" w:rsidRDefault="009427D0" w:rsidP="009427D0">
      <w:pPr>
        <w:spacing w:line="260" w:lineRule="exact"/>
        <w:jc w:val="both"/>
        <w:rPr>
          <w:rFonts w:ascii="Verdana" w:hAnsi="Verdana"/>
          <w:b/>
          <w:bCs/>
          <w:color w:val="000000" w:themeColor="text1"/>
          <w:sz w:val="18"/>
          <w:szCs w:val="18"/>
        </w:rPr>
      </w:pPr>
    </w:p>
    <w:p w14:paraId="5BBBBEFA" w14:textId="32D5C8FF" w:rsidR="009427D0" w:rsidRPr="00E10DC7" w:rsidRDefault="009427D0" w:rsidP="00402DDA">
      <w:pPr>
        <w:spacing w:line="260" w:lineRule="exact"/>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Dani Odesser | press@evoc</w:t>
      </w:r>
      <w:r w:rsidR="00594DE4" w:rsidRPr="00E10DC7">
        <w:rPr>
          <w:rFonts w:ascii="Verdana" w:hAnsi="Verdana"/>
          <w:color w:val="000000" w:themeColor="text1"/>
          <w:sz w:val="18"/>
          <w:szCs w:val="18"/>
          <w:lang w:val="en-US"/>
        </w:rPr>
        <w:t>sports.com | +49 (0)170 3131812</w:t>
      </w:r>
    </w:p>
    <w:p w14:paraId="5D7106A3" w14:textId="77777777" w:rsidR="00402DDA" w:rsidRPr="001A4079" w:rsidRDefault="00402DDA" w:rsidP="00402DDA">
      <w:pPr>
        <w:spacing w:line="260" w:lineRule="exact"/>
        <w:rPr>
          <w:rFonts w:ascii="Verdana" w:hAnsi="Verdana"/>
          <w:b/>
          <w:color w:val="000000" w:themeColor="text1"/>
          <w:sz w:val="18"/>
          <w:szCs w:val="18"/>
        </w:rPr>
      </w:pPr>
    </w:p>
    <w:p w14:paraId="2644A760" w14:textId="5520913F" w:rsidR="00594DE4" w:rsidRPr="00E10DC7" w:rsidRDefault="00594DE4" w:rsidP="00402DDA">
      <w:pPr>
        <w:spacing w:line="260" w:lineRule="exact"/>
        <w:rPr>
          <w:rFonts w:ascii="Verdana" w:hAnsi="Verdana"/>
          <w:color w:val="000000" w:themeColor="text1"/>
          <w:sz w:val="18"/>
          <w:szCs w:val="18"/>
          <w:lang w:val="en-US"/>
        </w:rPr>
      </w:pPr>
      <w:r w:rsidRPr="00E10DC7">
        <w:rPr>
          <w:rFonts w:ascii="Verdana" w:hAnsi="Verdana"/>
          <w:b/>
          <w:color w:val="000000" w:themeColor="text1"/>
          <w:sz w:val="18"/>
          <w:szCs w:val="18"/>
          <w:lang w:val="en-US"/>
        </w:rPr>
        <w:t>Media Contact North America</w:t>
      </w:r>
      <w:r w:rsidRPr="00E10DC7">
        <w:rPr>
          <w:rFonts w:ascii="Verdana" w:hAnsi="Verdana"/>
          <w:color w:val="000000" w:themeColor="text1"/>
          <w:sz w:val="18"/>
          <w:szCs w:val="18"/>
          <w:lang w:val="en-US"/>
        </w:rPr>
        <w:t xml:space="preserve">: </w:t>
      </w:r>
      <w:r w:rsidR="00402DDA" w:rsidRPr="00E10DC7">
        <w:rPr>
          <w:rFonts w:ascii="Verdana" w:hAnsi="Verdana"/>
          <w:color w:val="000000" w:themeColor="text1"/>
          <w:sz w:val="18"/>
          <w:szCs w:val="18"/>
          <w:lang w:val="en-US"/>
        </w:rPr>
        <w:t xml:space="preserve">UNCOMMON COMMUNICATIONS | Jordan </w:t>
      </w:r>
      <w:proofErr w:type="spellStart"/>
      <w:r w:rsidR="00402DDA" w:rsidRPr="00E10DC7">
        <w:rPr>
          <w:rFonts w:ascii="Verdana" w:hAnsi="Verdana"/>
          <w:color w:val="000000" w:themeColor="text1"/>
          <w:sz w:val="18"/>
          <w:szCs w:val="18"/>
          <w:lang w:val="en-US"/>
        </w:rPr>
        <w:t>Carr</w:t>
      </w:r>
      <w:proofErr w:type="spellEnd"/>
      <w:r w:rsidR="00402DDA" w:rsidRPr="00E10DC7">
        <w:rPr>
          <w:rFonts w:ascii="Verdana" w:hAnsi="Verdana"/>
          <w:color w:val="000000" w:themeColor="text1"/>
          <w:sz w:val="18"/>
          <w:szCs w:val="18"/>
          <w:lang w:val="en-US"/>
        </w:rPr>
        <w:t xml:space="preserve"> </w:t>
      </w:r>
      <w:r w:rsidRPr="00E10DC7">
        <w:rPr>
          <w:rFonts w:ascii="Verdana" w:hAnsi="Verdana"/>
          <w:color w:val="000000" w:themeColor="text1"/>
          <w:sz w:val="18"/>
          <w:szCs w:val="18"/>
          <w:lang w:val="en-US"/>
        </w:rPr>
        <w:t>| </w:t>
      </w:r>
      <w:r w:rsidR="00402DDA" w:rsidRPr="00E10DC7">
        <w:rPr>
          <w:rFonts w:ascii="Verdana" w:hAnsi="Verdana"/>
          <w:color w:val="000000" w:themeColor="text1"/>
          <w:sz w:val="18"/>
          <w:szCs w:val="18"/>
          <w:lang w:val="en-US"/>
        </w:rPr>
        <w:t>jordan@uncommoncommunications.net</w:t>
      </w:r>
      <w:bookmarkStart w:id="1" w:name="_GoBack"/>
      <w:bookmarkEnd w:id="1"/>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B258AE">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F400C" w14:textId="77777777" w:rsidR="008C7B46" w:rsidRDefault="008C7B46" w:rsidP="00B258AE">
      <w:r>
        <w:separator/>
      </w:r>
    </w:p>
  </w:endnote>
  <w:endnote w:type="continuationSeparator" w:id="0">
    <w:p w14:paraId="14FFA4CB" w14:textId="77777777" w:rsidR="008C7B46" w:rsidRDefault="008C7B46"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Cambria"/>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DINOT-Light">
    <w:altName w:val="Yu Gothic"/>
    <w:panose1 w:val="00000000000000000000"/>
    <w:charset w:val="80"/>
    <w:family w:val="swiss"/>
    <w:notTrueType/>
    <w:pitch w:val="default"/>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w:t>
    </w:r>
    <w:proofErr w:type="gramStart"/>
    <w:r w:rsidR="00B258AE">
      <w:rPr>
        <w:rStyle w:val="EvocFlietext"/>
        <w:rFonts w:ascii="Verdana" w:hAnsi="Verdana"/>
        <w:i/>
        <w:sz w:val="14"/>
      </w:rPr>
      <w:t>according to</w:t>
    </w:r>
    <w:proofErr w:type="gramEnd"/>
    <w:r w:rsidR="00B258AE">
      <w:rPr>
        <w:rStyle w:val="EvocFlietext"/>
        <w:rFonts w:ascii="Verdana" w:hAnsi="Verdana"/>
        <w:i/>
        <w:sz w:val="14"/>
      </w:rPr>
      <w:t xml:space="preserve">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 xml:space="preserve">with a </w:t>
    </w:r>
    <w:proofErr w:type="gramStart"/>
    <w:r w:rsidR="00B258AE">
      <w:rPr>
        <w:rStyle w:val="EvocFlietext"/>
        <w:rFonts w:ascii="Verdana" w:hAnsi="Verdana"/>
        <w:i/>
        <w:sz w:val="14"/>
      </w:rPr>
      <w:t>particular focus</w:t>
    </w:r>
    <w:proofErr w:type="gramEnd"/>
    <w:r w:rsidR="00B258AE">
      <w:rPr>
        <w:rStyle w:val="EvocFlietext"/>
        <w:rFonts w:ascii="Verdana" w:hAnsi="Verdana"/>
        <w:i/>
        <w:sz w:val="14"/>
      </w:rPr>
      <w:t xml:space="preserve">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 xml:space="preserve">EVOC Sports GmbH | </w:t>
    </w:r>
    <w:proofErr w:type="spellStart"/>
    <w:r>
      <w:rPr>
        <w:rFonts w:ascii="Verdana" w:hAnsi="Verdana"/>
        <w:sz w:val="16"/>
      </w:rPr>
      <w:t>Tegernseer</w:t>
    </w:r>
    <w:proofErr w:type="spellEnd"/>
    <w:r>
      <w:rPr>
        <w:rFonts w:ascii="Verdana" w:hAnsi="Verdana"/>
        <w:sz w:val="16"/>
      </w:rPr>
      <w:t xml:space="preserve"> </w:t>
    </w:r>
    <w:proofErr w:type="spellStart"/>
    <w:r>
      <w:rPr>
        <w:rFonts w:ascii="Verdana" w:hAnsi="Verdana"/>
        <w:sz w:val="16"/>
      </w:rPr>
      <w:t>Landstraße</w:t>
    </w:r>
    <w:proofErr w:type="spellEnd"/>
    <w:r>
      <w:rPr>
        <w:rFonts w:ascii="Verdana" w:hAnsi="Verdana"/>
        <w:sz w:val="16"/>
      </w:rPr>
      <w:t xml:space="preserv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6BEA" w14:textId="77777777" w:rsidR="008C7B46" w:rsidRDefault="008C7B46" w:rsidP="00B258AE">
      <w:r>
        <w:separator/>
      </w:r>
    </w:p>
  </w:footnote>
  <w:footnote w:type="continuationSeparator" w:id="0">
    <w:p w14:paraId="443AA5FF" w14:textId="77777777" w:rsidR="008C7B46" w:rsidRDefault="008C7B46"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22478"/>
    <w:rsid w:val="00053BD5"/>
    <w:rsid w:val="000A5580"/>
    <w:rsid w:val="00167E2A"/>
    <w:rsid w:val="001812A9"/>
    <w:rsid w:val="00196A2C"/>
    <w:rsid w:val="001A4079"/>
    <w:rsid w:val="00243C04"/>
    <w:rsid w:val="002703FB"/>
    <w:rsid w:val="003842DD"/>
    <w:rsid w:val="00384320"/>
    <w:rsid w:val="0039172C"/>
    <w:rsid w:val="00402DDA"/>
    <w:rsid w:val="0041405C"/>
    <w:rsid w:val="004E2A91"/>
    <w:rsid w:val="004F6046"/>
    <w:rsid w:val="00594DE4"/>
    <w:rsid w:val="005E4251"/>
    <w:rsid w:val="005F6DF5"/>
    <w:rsid w:val="00605C67"/>
    <w:rsid w:val="006D36D5"/>
    <w:rsid w:val="006F272A"/>
    <w:rsid w:val="00746151"/>
    <w:rsid w:val="007D5BBF"/>
    <w:rsid w:val="007F0982"/>
    <w:rsid w:val="007F511B"/>
    <w:rsid w:val="008112C8"/>
    <w:rsid w:val="00844D74"/>
    <w:rsid w:val="008C7B46"/>
    <w:rsid w:val="00905DA0"/>
    <w:rsid w:val="009427D0"/>
    <w:rsid w:val="00977C1A"/>
    <w:rsid w:val="00AB0117"/>
    <w:rsid w:val="00B006EA"/>
    <w:rsid w:val="00B258AE"/>
    <w:rsid w:val="00C512B4"/>
    <w:rsid w:val="00C762D9"/>
    <w:rsid w:val="00CC5B0E"/>
    <w:rsid w:val="00D54182"/>
    <w:rsid w:val="00D62313"/>
    <w:rsid w:val="00E10DC7"/>
    <w:rsid w:val="00E1346F"/>
    <w:rsid w:val="00E44D2E"/>
    <w:rsid w:val="00F01F80"/>
    <w:rsid w:val="00F061D0"/>
    <w:rsid w:val="00F25E35"/>
    <w:rsid w:val="00F55F9E"/>
    <w:rsid w:val="00F67D07"/>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3</cp:revision>
  <cp:lastPrinted>2013-06-04T11:28:00Z</cp:lastPrinted>
  <dcterms:created xsi:type="dcterms:W3CDTF">2018-06-26T11:41:00Z</dcterms:created>
  <dcterms:modified xsi:type="dcterms:W3CDTF">2018-06-26T11:45:00Z</dcterms:modified>
</cp:coreProperties>
</file>