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7A1B38">
      <w:pPr>
        <w:pStyle w:val="Kop2"/>
        <w:rPr>
          <w:rFonts w:ascii="Arial" w:eastAsiaTheme="minorEastAsia" w:hAnsi="Arial" w:cs="Arial"/>
          <w:color w:val="000000" w:themeColor="text1"/>
          <w:sz w:val="20"/>
          <w:szCs w:val="20"/>
          <w:lang w:eastAsia="nl-NL"/>
        </w:rPr>
      </w:pPr>
    </w:p>
    <w:p w14:paraId="1122FB33" w14:textId="140F8697" w:rsidR="006713CC" w:rsidRDefault="00F03F56" w:rsidP="0075396A">
      <w:pPr>
        <w:spacing w:line="360" w:lineRule="auto"/>
        <w:rPr>
          <w:rFonts w:ascii="Arial" w:eastAsia="Times New Roman" w:hAnsi="Arial" w:cs="Arial"/>
          <w:b/>
          <w:bCs/>
          <w:color w:val="000000"/>
          <w:sz w:val="32"/>
          <w:szCs w:val="32"/>
          <w:lang w:val="nl-BE"/>
        </w:rPr>
      </w:pPr>
      <w:r>
        <w:rPr>
          <w:rFonts w:ascii="Arial" w:eastAsia="Times New Roman" w:hAnsi="Arial" w:cs="Arial"/>
          <w:b/>
          <w:bCs/>
          <w:color w:val="000000"/>
          <w:sz w:val="32"/>
          <w:szCs w:val="32"/>
          <w:lang w:val="nl-BE"/>
        </w:rPr>
        <w:t>A</w:t>
      </w:r>
      <w:r w:rsidR="009469B5">
        <w:rPr>
          <w:rFonts w:ascii="Arial" w:eastAsia="Times New Roman" w:hAnsi="Arial" w:cs="Arial"/>
          <w:b/>
          <w:bCs/>
          <w:color w:val="000000"/>
          <w:sz w:val="32"/>
          <w:szCs w:val="32"/>
          <w:lang w:val="nl-BE"/>
        </w:rPr>
        <w:t>mbassadeurs</w:t>
      </w:r>
      <w:r>
        <w:rPr>
          <w:rFonts w:ascii="Arial" w:eastAsia="Times New Roman" w:hAnsi="Arial" w:cs="Arial"/>
          <w:b/>
          <w:bCs/>
          <w:color w:val="000000"/>
          <w:sz w:val="32"/>
          <w:szCs w:val="32"/>
          <w:lang w:val="nl-BE"/>
        </w:rPr>
        <w:t xml:space="preserve"> van eneloop</w:t>
      </w:r>
      <w:r w:rsidR="009469B5">
        <w:rPr>
          <w:rFonts w:ascii="Arial" w:eastAsia="Times New Roman" w:hAnsi="Arial" w:cs="Arial"/>
          <w:b/>
          <w:bCs/>
          <w:color w:val="000000"/>
          <w:sz w:val="32"/>
          <w:szCs w:val="32"/>
          <w:lang w:val="nl-BE"/>
        </w:rPr>
        <w:t xml:space="preserve"> </w:t>
      </w:r>
      <w:r w:rsidR="00FA10CC">
        <w:rPr>
          <w:rFonts w:ascii="Arial" w:eastAsia="Times New Roman" w:hAnsi="Arial" w:cs="Arial"/>
          <w:b/>
          <w:bCs/>
          <w:color w:val="000000"/>
          <w:sz w:val="32"/>
          <w:szCs w:val="32"/>
          <w:lang w:val="nl-BE"/>
        </w:rPr>
        <w:t>steken</w:t>
      </w:r>
      <w:r w:rsidR="009469B5">
        <w:rPr>
          <w:rFonts w:ascii="Arial" w:eastAsia="Times New Roman" w:hAnsi="Arial" w:cs="Arial"/>
          <w:b/>
          <w:bCs/>
          <w:color w:val="000000"/>
          <w:sz w:val="32"/>
          <w:szCs w:val="32"/>
          <w:lang w:val="nl-BE"/>
        </w:rPr>
        <w:t xml:space="preserve"> grenzen over</w:t>
      </w:r>
    </w:p>
    <w:p w14:paraId="097693D5" w14:textId="77777777" w:rsidR="00130B47" w:rsidRPr="006713CC" w:rsidRDefault="00130B47" w:rsidP="00130B47">
      <w:pPr>
        <w:spacing w:line="360" w:lineRule="auto"/>
        <w:rPr>
          <w:rFonts w:ascii="Arial" w:eastAsia="Times New Roman" w:hAnsi="Arial" w:cs="Arial"/>
          <w:i/>
          <w:color w:val="000000"/>
          <w:sz w:val="20"/>
          <w:szCs w:val="20"/>
          <w:lang w:val="nl-BE"/>
        </w:rPr>
      </w:pPr>
    </w:p>
    <w:p w14:paraId="1C2BA315" w14:textId="7956365E" w:rsidR="00A14501" w:rsidRDefault="0075396A" w:rsidP="006713CC">
      <w:pPr>
        <w:spacing w:line="360" w:lineRule="auto"/>
        <w:rPr>
          <w:rFonts w:ascii="Arial" w:hAnsi="Arial" w:cs="Arial"/>
          <w:b/>
          <w:bCs/>
          <w:sz w:val="20"/>
          <w:szCs w:val="20"/>
          <w:lang w:val="nl-BE"/>
        </w:rPr>
      </w:pPr>
      <w:r>
        <w:rPr>
          <w:rFonts w:ascii="Arial" w:hAnsi="Arial" w:cs="Arial"/>
          <w:b/>
          <w:bCs/>
          <w:i/>
          <w:iCs/>
          <w:sz w:val="20"/>
          <w:szCs w:val="20"/>
          <w:lang w:val="nl-BE"/>
        </w:rPr>
        <w:t xml:space="preserve">Zellik, </w:t>
      </w:r>
      <w:r w:rsidR="000142EB">
        <w:rPr>
          <w:rFonts w:ascii="Arial" w:hAnsi="Arial" w:cs="Arial"/>
          <w:b/>
          <w:bCs/>
          <w:i/>
          <w:iCs/>
          <w:sz w:val="20"/>
          <w:szCs w:val="20"/>
          <w:lang w:val="nl-BE"/>
        </w:rPr>
        <w:t>2</w:t>
      </w:r>
      <w:r w:rsidR="00966235">
        <w:rPr>
          <w:rFonts w:ascii="Arial" w:hAnsi="Arial" w:cs="Arial"/>
          <w:b/>
          <w:bCs/>
          <w:i/>
          <w:iCs/>
          <w:sz w:val="20"/>
          <w:szCs w:val="20"/>
          <w:lang w:val="nl-BE"/>
        </w:rPr>
        <w:t>5</w:t>
      </w:r>
      <w:r>
        <w:rPr>
          <w:rFonts w:ascii="Arial" w:hAnsi="Arial" w:cs="Arial"/>
          <w:b/>
          <w:bCs/>
          <w:i/>
          <w:iCs/>
          <w:sz w:val="20"/>
          <w:szCs w:val="20"/>
          <w:lang w:val="nl-BE"/>
        </w:rPr>
        <w:t xml:space="preserve"> </w:t>
      </w:r>
      <w:r w:rsidR="006713CC">
        <w:rPr>
          <w:rFonts w:ascii="Arial" w:hAnsi="Arial" w:cs="Arial"/>
          <w:b/>
          <w:bCs/>
          <w:i/>
          <w:iCs/>
          <w:sz w:val="20"/>
          <w:szCs w:val="20"/>
          <w:lang w:val="nl-BE"/>
        </w:rPr>
        <w:t>juli</w:t>
      </w:r>
      <w:r>
        <w:rPr>
          <w:rFonts w:ascii="Arial" w:hAnsi="Arial" w:cs="Arial"/>
          <w:b/>
          <w:bCs/>
          <w:i/>
          <w:iCs/>
          <w:sz w:val="20"/>
          <w:szCs w:val="20"/>
          <w:lang w:val="nl-BE"/>
        </w:rPr>
        <w:t xml:space="preserve"> 2018</w:t>
      </w:r>
      <w:r>
        <w:rPr>
          <w:rFonts w:ascii="Arial" w:hAnsi="Arial" w:cs="Arial"/>
          <w:b/>
          <w:bCs/>
          <w:sz w:val="20"/>
          <w:szCs w:val="20"/>
          <w:lang w:val="nl-BE"/>
        </w:rPr>
        <w:t xml:space="preserve"> – </w:t>
      </w:r>
      <w:r w:rsidR="006713CC">
        <w:rPr>
          <w:rFonts w:ascii="Arial" w:hAnsi="Arial" w:cs="Arial"/>
          <w:b/>
          <w:bCs/>
          <w:sz w:val="20"/>
          <w:szCs w:val="20"/>
          <w:lang w:val="nl-BE"/>
        </w:rPr>
        <w:t>eneloop verovert Europa met zijn ‘ambassadors’ tour’: maar</w:t>
      </w:r>
      <w:r w:rsidR="008B132E">
        <w:rPr>
          <w:rFonts w:ascii="Arial" w:hAnsi="Arial" w:cs="Arial"/>
          <w:b/>
          <w:bCs/>
          <w:sz w:val="20"/>
          <w:szCs w:val="20"/>
          <w:lang w:val="nl-BE"/>
        </w:rPr>
        <w:t xml:space="preserve"> liefst 24 </w:t>
      </w:r>
      <w:r w:rsidR="00A14501">
        <w:rPr>
          <w:rFonts w:ascii="Arial" w:hAnsi="Arial" w:cs="Arial"/>
          <w:b/>
          <w:bCs/>
          <w:sz w:val="20"/>
          <w:szCs w:val="20"/>
          <w:lang w:val="nl-BE"/>
        </w:rPr>
        <w:t>internationale merkambassadeurs</w:t>
      </w:r>
      <w:r w:rsidR="006713CC">
        <w:rPr>
          <w:rFonts w:ascii="Arial" w:hAnsi="Arial" w:cs="Arial"/>
          <w:b/>
          <w:bCs/>
          <w:sz w:val="20"/>
          <w:szCs w:val="20"/>
          <w:lang w:val="nl-BE"/>
        </w:rPr>
        <w:t xml:space="preserve"> trekken in duo</w:t>
      </w:r>
      <w:r w:rsidR="00A14501">
        <w:rPr>
          <w:rFonts w:ascii="Arial" w:hAnsi="Arial" w:cs="Arial"/>
          <w:b/>
          <w:bCs/>
          <w:sz w:val="20"/>
          <w:szCs w:val="20"/>
          <w:lang w:val="nl-BE"/>
        </w:rPr>
        <w:t>’</w:t>
      </w:r>
      <w:r w:rsidR="006713CC">
        <w:rPr>
          <w:rFonts w:ascii="Arial" w:hAnsi="Arial" w:cs="Arial"/>
          <w:b/>
          <w:bCs/>
          <w:sz w:val="20"/>
          <w:szCs w:val="20"/>
          <w:lang w:val="nl-BE"/>
        </w:rPr>
        <w:t xml:space="preserve">s </w:t>
      </w:r>
      <w:r w:rsidR="00A14501">
        <w:rPr>
          <w:rFonts w:ascii="Arial" w:hAnsi="Arial" w:cs="Arial"/>
          <w:b/>
          <w:bCs/>
          <w:sz w:val="20"/>
          <w:szCs w:val="20"/>
          <w:lang w:val="nl-BE"/>
        </w:rPr>
        <w:t>de grenzen over</w:t>
      </w:r>
      <w:r w:rsidR="006713CC">
        <w:rPr>
          <w:rFonts w:ascii="Arial" w:hAnsi="Arial" w:cs="Arial"/>
          <w:b/>
          <w:bCs/>
          <w:sz w:val="20"/>
          <w:szCs w:val="20"/>
          <w:lang w:val="nl-BE"/>
        </w:rPr>
        <w:t xml:space="preserve"> om de </w:t>
      </w:r>
      <w:r w:rsidR="008B132E">
        <w:rPr>
          <w:rFonts w:ascii="Arial" w:hAnsi="Arial" w:cs="Arial"/>
          <w:b/>
          <w:bCs/>
          <w:sz w:val="20"/>
          <w:szCs w:val="20"/>
          <w:lang w:val="nl-BE"/>
        </w:rPr>
        <w:t>duurzame</w:t>
      </w:r>
      <w:r w:rsidR="006713CC">
        <w:rPr>
          <w:rFonts w:ascii="Arial" w:hAnsi="Arial" w:cs="Arial"/>
          <w:b/>
          <w:bCs/>
          <w:sz w:val="20"/>
          <w:szCs w:val="20"/>
          <w:lang w:val="nl-BE"/>
        </w:rPr>
        <w:t xml:space="preserve"> boodschap van het batterijenmerk te verkondigen. Al drie teams </w:t>
      </w:r>
      <w:r w:rsidR="00F03F56">
        <w:rPr>
          <w:rFonts w:ascii="Arial" w:hAnsi="Arial" w:cs="Arial"/>
          <w:b/>
          <w:bCs/>
          <w:sz w:val="20"/>
          <w:szCs w:val="20"/>
          <w:lang w:val="nl-BE"/>
        </w:rPr>
        <w:t>passeerden de revue</w:t>
      </w:r>
      <w:r w:rsidR="006713CC">
        <w:rPr>
          <w:rFonts w:ascii="Arial" w:hAnsi="Arial" w:cs="Arial"/>
          <w:b/>
          <w:bCs/>
          <w:sz w:val="20"/>
          <w:szCs w:val="20"/>
          <w:lang w:val="nl-BE"/>
        </w:rPr>
        <w:t xml:space="preserve">, de negen andere bereiden zich druk voor op hun deel van het avontuur. </w:t>
      </w:r>
      <w:r w:rsidR="00A14501">
        <w:rPr>
          <w:rFonts w:ascii="Arial" w:hAnsi="Arial" w:cs="Arial"/>
          <w:b/>
          <w:bCs/>
          <w:sz w:val="20"/>
          <w:szCs w:val="20"/>
          <w:lang w:val="nl-BE"/>
        </w:rPr>
        <w:t xml:space="preserve">Ze maken elk nog evenveel kans op de hoofdprijs en een ticket voor het finale-evenement van 29 september. </w:t>
      </w:r>
    </w:p>
    <w:p w14:paraId="50F636A9" w14:textId="55CC572C" w:rsidR="00A14501" w:rsidRDefault="00A14501" w:rsidP="00A14501">
      <w:pPr>
        <w:spacing w:line="360" w:lineRule="auto"/>
        <w:rPr>
          <w:rFonts w:ascii="Arial" w:hAnsi="Arial" w:cs="Arial"/>
          <w:bCs/>
          <w:sz w:val="20"/>
          <w:szCs w:val="20"/>
          <w:lang w:val="nl-BE"/>
        </w:rPr>
      </w:pPr>
    </w:p>
    <w:p w14:paraId="1B391358" w14:textId="2494B75E" w:rsidR="00F03F56" w:rsidRDefault="00F03F56" w:rsidP="00A14501">
      <w:pPr>
        <w:spacing w:line="360" w:lineRule="auto"/>
        <w:rPr>
          <w:rFonts w:ascii="Arial" w:hAnsi="Arial" w:cs="Arial"/>
          <w:sz w:val="20"/>
          <w:szCs w:val="20"/>
          <w:lang w:val="nl-BE"/>
        </w:rPr>
      </w:pPr>
      <w:r w:rsidRPr="00A14501">
        <w:rPr>
          <w:rFonts w:ascii="Arial" w:hAnsi="Arial" w:cs="Arial"/>
          <w:sz w:val="20"/>
          <w:szCs w:val="20"/>
          <w:lang w:val="nl-BE"/>
        </w:rPr>
        <w:t xml:space="preserve">De </w:t>
      </w:r>
      <w:r w:rsidR="0050334A">
        <w:fldChar w:fldCharType="begin"/>
      </w:r>
      <w:r w:rsidR="0050334A">
        <w:instrText xml:space="preserve"> HYPERLINK "https://eneloopambassadorstour.eu/" </w:instrText>
      </w:r>
      <w:r w:rsidR="0050334A">
        <w:fldChar w:fldCharType="separate"/>
      </w:r>
      <w:r w:rsidRPr="00F03F56">
        <w:rPr>
          <w:rStyle w:val="Hyperlink"/>
          <w:rFonts w:ascii="Arial" w:hAnsi="Arial" w:cs="Arial"/>
          <w:color w:val="auto"/>
          <w:sz w:val="20"/>
          <w:szCs w:val="20"/>
          <w:lang w:val="nl-BE"/>
        </w:rPr>
        <w:t>eneloop ambassadors’ tour</w:t>
      </w:r>
      <w:r w:rsidR="0050334A">
        <w:rPr>
          <w:rStyle w:val="Hyperlink"/>
          <w:rFonts w:ascii="Arial" w:hAnsi="Arial" w:cs="Arial"/>
          <w:color w:val="auto"/>
          <w:sz w:val="20"/>
          <w:szCs w:val="20"/>
          <w:lang w:val="nl-BE"/>
        </w:rPr>
        <w:fldChar w:fldCharType="end"/>
      </w:r>
      <w:r w:rsidRPr="00F03F56">
        <w:rPr>
          <w:rFonts w:ascii="Arial" w:hAnsi="Arial" w:cs="Arial"/>
          <w:sz w:val="20"/>
          <w:szCs w:val="20"/>
          <w:lang w:val="nl-BE"/>
        </w:rPr>
        <w:t xml:space="preserve"> is een duurzame </w:t>
      </w:r>
      <w:r w:rsidRPr="00A14501">
        <w:rPr>
          <w:rFonts w:ascii="Arial" w:hAnsi="Arial" w:cs="Arial"/>
          <w:sz w:val="20"/>
          <w:szCs w:val="20"/>
          <w:lang w:val="nl-BE"/>
        </w:rPr>
        <w:t xml:space="preserve">estafettetocht </w:t>
      </w:r>
      <w:r w:rsidRPr="00F03F56">
        <w:rPr>
          <w:rFonts w:ascii="Arial" w:hAnsi="Arial" w:cs="Arial"/>
          <w:sz w:val="20"/>
          <w:szCs w:val="20"/>
          <w:lang w:val="nl-BE"/>
        </w:rPr>
        <w:t>waarin twaalf duo’s in</w:t>
      </w:r>
      <w:r w:rsidRPr="00A14501">
        <w:rPr>
          <w:rFonts w:ascii="Arial" w:hAnsi="Arial" w:cs="Arial"/>
          <w:sz w:val="20"/>
          <w:szCs w:val="20"/>
          <w:lang w:val="nl-BE"/>
        </w:rPr>
        <w:t xml:space="preserve"> totaal twaalf weken door Europa reizen voor het milieu. Elk duo </w:t>
      </w:r>
      <w:r>
        <w:rPr>
          <w:rFonts w:ascii="Arial" w:hAnsi="Arial" w:cs="Arial"/>
          <w:sz w:val="20"/>
          <w:szCs w:val="20"/>
          <w:lang w:val="nl-BE"/>
        </w:rPr>
        <w:t>krijgt</w:t>
      </w:r>
      <w:r w:rsidRPr="00A14501">
        <w:rPr>
          <w:rFonts w:ascii="Arial" w:hAnsi="Arial" w:cs="Arial"/>
          <w:sz w:val="20"/>
          <w:szCs w:val="20"/>
          <w:lang w:val="nl-BE"/>
        </w:rPr>
        <w:t xml:space="preserve"> één week </w:t>
      </w:r>
      <w:r w:rsidRPr="00F03F56">
        <w:rPr>
          <w:rFonts w:ascii="Arial" w:hAnsi="Arial" w:cs="Arial"/>
          <w:sz w:val="20"/>
          <w:szCs w:val="20"/>
          <w:lang w:val="nl-BE"/>
        </w:rPr>
        <w:t xml:space="preserve">om </w:t>
      </w:r>
      <w:r w:rsidR="0050334A">
        <w:fldChar w:fldCharType="begin"/>
      </w:r>
      <w:r w:rsidR="0050334A">
        <w:instrText xml:space="preserve"> HYPERLINK "https://eneloopambassadorstour.eu/story/" </w:instrText>
      </w:r>
      <w:r w:rsidR="0050334A">
        <w:fldChar w:fldCharType="separate"/>
      </w:r>
      <w:r w:rsidRPr="00F03F56">
        <w:rPr>
          <w:rStyle w:val="Hyperlink"/>
          <w:rFonts w:ascii="Arial" w:hAnsi="Arial" w:cs="Arial"/>
          <w:color w:val="auto"/>
          <w:sz w:val="20"/>
          <w:szCs w:val="20"/>
          <w:u w:val="none"/>
          <w:lang w:val="nl-BE"/>
        </w:rPr>
        <w:t>drie ‘groene’ opdrachten</w:t>
      </w:r>
      <w:r w:rsidR="0050334A">
        <w:rPr>
          <w:rStyle w:val="Hyperlink"/>
          <w:rFonts w:ascii="Arial" w:hAnsi="Arial" w:cs="Arial"/>
          <w:color w:val="auto"/>
          <w:sz w:val="20"/>
          <w:szCs w:val="20"/>
          <w:u w:val="none"/>
          <w:lang w:val="nl-BE"/>
        </w:rPr>
        <w:fldChar w:fldCharType="end"/>
      </w:r>
      <w:r w:rsidRPr="00A14501">
        <w:rPr>
          <w:rFonts w:ascii="Arial" w:hAnsi="Arial" w:cs="Arial"/>
          <w:sz w:val="20"/>
          <w:szCs w:val="20"/>
          <w:lang w:val="nl-BE"/>
        </w:rPr>
        <w:t xml:space="preserve"> te volbrengen en een eneloop-batterij door te geven aan het volgende team.</w:t>
      </w:r>
      <w:r w:rsidRPr="00F03F56">
        <w:rPr>
          <w:rFonts w:ascii="Arial" w:hAnsi="Arial" w:cs="Arial"/>
          <w:sz w:val="20"/>
          <w:szCs w:val="20"/>
          <w:lang w:val="nl-BE"/>
        </w:rPr>
        <w:t xml:space="preserve"> </w:t>
      </w:r>
      <w:r>
        <w:rPr>
          <w:rFonts w:ascii="Arial" w:hAnsi="Arial" w:cs="Arial"/>
          <w:sz w:val="20"/>
          <w:szCs w:val="20"/>
          <w:lang w:val="nl-BE"/>
        </w:rPr>
        <w:t>Ze strijden onderling voor een</w:t>
      </w:r>
      <w:r w:rsidR="000C5E6E">
        <w:rPr>
          <w:rFonts w:ascii="Arial" w:hAnsi="Arial" w:cs="Arial"/>
          <w:sz w:val="20"/>
          <w:szCs w:val="20"/>
          <w:lang w:val="nl-BE"/>
        </w:rPr>
        <w:t xml:space="preserve"> exclusief</w:t>
      </w:r>
      <w:r>
        <w:rPr>
          <w:rFonts w:ascii="Arial" w:hAnsi="Arial" w:cs="Arial"/>
          <w:sz w:val="20"/>
          <w:szCs w:val="20"/>
          <w:lang w:val="nl-BE"/>
        </w:rPr>
        <w:t xml:space="preserve"> vervolgavontuur en proberen samen zoveel mogelijk paginalikes te verzamelen op de </w:t>
      </w:r>
      <w:r w:rsidRPr="00D960CA">
        <w:rPr>
          <w:rFonts w:ascii="Arial" w:hAnsi="Arial" w:cs="Arial"/>
          <w:sz w:val="20"/>
          <w:szCs w:val="20"/>
          <w:lang w:val="nl-BE"/>
        </w:rPr>
        <w:t>Facebookpagina van de eneloop ambassadors’ tour. Op het finale</w:t>
      </w:r>
      <w:r>
        <w:rPr>
          <w:rFonts w:ascii="Arial" w:hAnsi="Arial" w:cs="Arial"/>
          <w:sz w:val="20"/>
          <w:szCs w:val="20"/>
          <w:lang w:val="nl-BE"/>
        </w:rPr>
        <w:t xml:space="preserve">-evenement in Berlijn zijn die tot wel 21.000 euro waard voor </w:t>
      </w:r>
      <w:r w:rsidR="0050334A">
        <w:fldChar w:fldCharType="begin"/>
      </w:r>
      <w:r w:rsidR="0050334A">
        <w:instrText xml:space="preserve"> HYPERLINK "https://eneloopambassadorstour.eu/expedition/charity/" </w:instrText>
      </w:r>
      <w:r w:rsidR="0050334A">
        <w:fldChar w:fldCharType="separate"/>
      </w:r>
      <w:r w:rsidRPr="00F03F56">
        <w:rPr>
          <w:rStyle w:val="Hyperlink"/>
          <w:rFonts w:ascii="Arial" w:hAnsi="Arial" w:cs="Arial"/>
          <w:color w:val="auto"/>
          <w:sz w:val="20"/>
          <w:szCs w:val="20"/>
          <w:lang w:val="nl-BE"/>
        </w:rPr>
        <w:t>Aktionsgemeinschaft Artenschutz</w:t>
      </w:r>
      <w:r w:rsidR="0050334A">
        <w:rPr>
          <w:rStyle w:val="Hyperlink"/>
          <w:rFonts w:ascii="Arial" w:hAnsi="Arial" w:cs="Arial"/>
          <w:color w:val="auto"/>
          <w:sz w:val="20"/>
          <w:szCs w:val="20"/>
          <w:lang w:val="nl-BE"/>
        </w:rPr>
        <w:fldChar w:fldCharType="end"/>
      </w:r>
      <w:r>
        <w:rPr>
          <w:rFonts w:ascii="Arial" w:hAnsi="Arial" w:cs="Arial"/>
          <w:sz w:val="20"/>
          <w:szCs w:val="20"/>
          <w:lang w:val="nl-BE"/>
        </w:rPr>
        <w:t>, die zich inzet voor bedreigde dier- en plantensoorten wereldwijd.</w:t>
      </w:r>
    </w:p>
    <w:p w14:paraId="0527955E" w14:textId="77777777" w:rsidR="00F03F56" w:rsidRDefault="00F03F56" w:rsidP="00A14501">
      <w:pPr>
        <w:spacing w:line="360" w:lineRule="auto"/>
        <w:rPr>
          <w:rFonts w:ascii="Arial" w:hAnsi="Arial" w:cs="Arial"/>
          <w:bCs/>
          <w:sz w:val="20"/>
          <w:szCs w:val="20"/>
          <w:lang w:val="nl-BE"/>
        </w:rPr>
      </w:pPr>
    </w:p>
    <w:p w14:paraId="5AFD5F12" w14:textId="62A8CD21" w:rsidR="00A14501" w:rsidRDefault="00A14501" w:rsidP="00A14501">
      <w:pPr>
        <w:spacing w:line="360" w:lineRule="auto"/>
        <w:rPr>
          <w:rFonts w:ascii="Arial" w:hAnsi="Arial" w:cs="Arial"/>
          <w:b/>
          <w:bCs/>
          <w:sz w:val="20"/>
          <w:szCs w:val="20"/>
          <w:lang w:val="nl-BE"/>
        </w:rPr>
      </w:pPr>
      <w:r>
        <w:rPr>
          <w:rFonts w:ascii="Arial" w:hAnsi="Arial" w:cs="Arial"/>
          <w:b/>
          <w:bCs/>
          <w:sz w:val="20"/>
          <w:szCs w:val="20"/>
          <w:lang w:val="nl-BE"/>
        </w:rPr>
        <w:t>Internationale merkambassadeurs</w:t>
      </w:r>
    </w:p>
    <w:p w14:paraId="76CD4ECD" w14:textId="09B62944" w:rsidR="00F03F56" w:rsidRDefault="00A14501" w:rsidP="00A14501">
      <w:pPr>
        <w:spacing w:line="360" w:lineRule="auto"/>
        <w:rPr>
          <w:rFonts w:ascii="Arial" w:hAnsi="Arial" w:cs="Arial"/>
          <w:bCs/>
          <w:sz w:val="20"/>
          <w:szCs w:val="20"/>
          <w:lang w:val="nl-BE"/>
        </w:rPr>
      </w:pPr>
      <w:r>
        <w:rPr>
          <w:rFonts w:ascii="Arial" w:hAnsi="Arial" w:cs="Arial"/>
          <w:bCs/>
          <w:sz w:val="20"/>
          <w:szCs w:val="20"/>
          <w:lang w:val="nl-BE"/>
        </w:rPr>
        <w:t xml:space="preserve">Voor de eneloop ambassadors’ tour koos eneloop 24 nieuwe merkambassadeurs uit verschillende uithoeken van de wereld. Zo is Italië vertegenwoordigd in de </w:t>
      </w:r>
      <w:r w:rsidR="00F03F56">
        <w:rPr>
          <w:rFonts w:ascii="Arial" w:hAnsi="Arial" w:cs="Arial"/>
          <w:bCs/>
          <w:sz w:val="20"/>
          <w:szCs w:val="20"/>
          <w:lang w:val="nl-BE"/>
        </w:rPr>
        <w:t>race</w:t>
      </w:r>
      <w:r>
        <w:rPr>
          <w:rFonts w:ascii="Arial" w:hAnsi="Arial" w:cs="Arial"/>
          <w:bCs/>
          <w:sz w:val="20"/>
          <w:szCs w:val="20"/>
          <w:lang w:val="nl-BE"/>
        </w:rPr>
        <w:t xml:space="preserve">, Estland, Polen, Mexico, Letland, Litouwen, Finland en Venezuela. De ambassadeurs leggen </w:t>
      </w:r>
      <w:r w:rsidR="00F03F56">
        <w:rPr>
          <w:rFonts w:ascii="Arial" w:hAnsi="Arial" w:cs="Arial"/>
          <w:bCs/>
          <w:sz w:val="20"/>
          <w:szCs w:val="20"/>
          <w:lang w:val="nl-BE"/>
        </w:rPr>
        <w:t>per koppel of</w:t>
      </w:r>
      <w:r>
        <w:rPr>
          <w:rFonts w:ascii="Arial" w:hAnsi="Arial" w:cs="Arial"/>
          <w:bCs/>
          <w:sz w:val="20"/>
          <w:szCs w:val="20"/>
          <w:lang w:val="nl-BE"/>
        </w:rPr>
        <w:t xml:space="preserve"> vriendenpaar tussen 240 en 935 kilometer af in Europa, afhankelijk van de moeilijkheidsgraad van hun route en hun transportmiddel. Zes teams kozen voor de fiets, vier sportieve </w:t>
      </w:r>
      <w:r w:rsidR="00FF29B6">
        <w:rPr>
          <w:rFonts w:ascii="Arial" w:hAnsi="Arial" w:cs="Arial"/>
          <w:bCs/>
          <w:sz w:val="20"/>
          <w:szCs w:val="20"/>
          <w:lang w:val="nl-BE"/>
        </w:rPr>
        <w:t>duo’s vertrouwen op hun voeten en één</w:t>
      </w:r>
      <w:r>
        <w:rPr>
          <w:rFonts w:ascii="Arial" w:hAnsi="Arial" w:cs="Arial"/>
          <w:bCs/>
          <w:sz w:val="20"/>
          <w:szCs w:val="20"/>
          <w:lang w:val="nl-BE"/>
        </w:rPr>
        <w:t xml:space="preserve"> paar </w:t>
      </w:r>
      <w:r w:rsidR="00F03F56">
        <w:rPr>
          <w:rFonts w:ascii="Arial" w:hAnsi="Arial" w:cs="Arial"/>
          <w:bCs/>
          <w:sz w:val="20"/>
          <w:szCs w:val="20"/>
          <w:lang w:val="nl-BE"/>
        </w:rPr>
        <w:t>verplaatst zich</w:t>
      </w:r>
      <w:r>
        <w:rPr>
          <w:rFonts w:ascii="Arial" w:hAnsi="Arial" w:cs="Arial"/>
          <w:bCs/>
          <w:sz w:val="20"/>
          <w:szCs w:val="20"/>
          <w:lang w:val="nl-BE"/>
        </w:rPr>
        <w:t xml:space="preserve"> per trein.</w:t>
      </w:r>
      <w:r w:rsidRPr="00A14501">
        <w:rPr>
          <w:rFonts w:ascii="Arial" w:hAnsi="Arial" w:cs="Arial"/>
          <w:bCs/>
          <w:sz w:val="20"/>
          <w:szCs w:val="20"/>
          <w:lang w:val="nl-BE"/>
        </w:rPr>
        <w:t xml:space="preserve"> </w:t>
      </w:r>
      <w:r w:rsidR="00FF29B6" w:rsidRPr="000142EB">
        <w:rPr>
          <w:rFonts w:ascii="Arial" w:hAnsi="Arial" w:cs="Arial"/>
          <w:bCs/>
          <w:sz w:val="20"/>
          <w:szCs w:val="20"/>
          <w:lang w:val="nl-BE"/>
        </w:rPr>
        <w:t>Het eerste team vertrok per zeilboot: “We zijn blij dat we mee onze schouders mogen zetten onder dit project. We geloven in de groene boodschap van eneloop</w:t>
      </w:r>
      <w:r w:rsidR="00F64845">
        <w:rPr>
          <w:rFonts w:ascii="Arial" w:hAnsi="Arial" w:cs="Arial"/>
          <w:bCs/>
          <w:sz w:val="20"/>
          <w:szCs w:val="20"/>
          <w:lang w:val="nl-BE"/>
        </w:rPr>
        <w:t>. H</w:t>
      </w:r>
      <w:r w:rsidR="00FF29B6" w:rsidRPr="000142EB">
        <w:rPr>
          <w:rFonts w:ascii="Arial" w:hAnsi="Arial" w:cs="Arial"/>
          <w:bCs/>
          <w:sz w:val="20"/>
          <w:szCs w:val="20"/>
          <w:lang w:val="nl-BE"/>
        </w:rPr>
        <w:t xml:space="preserve">et merk promoot een duurzame levensstijl. We zijn dan ook apetrots dat we hun logo op onze zeilen mogen dragen en dat we het kunnen laten zien in Tallinn en waar de tocht ons ook brengt.” </w:t>
      </w:r>
      <w:r w:rsidRPr="000142EB">
        <w:rPr>
          <w:rFonts w:ascii="Arial" w:hAnsi="Arial" w:cs="Arial"/>
          <w:bCs/>
          <w:sz w:val="20"/>
          <w:szCs w:val="20"/>
          <w:lang w:val="nl-BE"/>
        </w:rPr>
        <w:t xml:space="preserve">Samen reizen </w:t>
      </w:r>
      <w:r w:rsidR="00FF29B6" w:rsidRPr="000142EB">
        <w:rPr>
          <w:rFonts w:ascii="Arial" w:hAnsi="Arial" w:cs="Arial"/>
          <w:bCs/>
          <w:sz w:val="20"/>
          <w:szCs w:val="20"/>
          <w:lang w:val="nl-BE"/>
        </w:rPr>
        <w:t>de ambassadeurs</w:t>
      </w:r>
      <w:r w:rsidRPr="000142EB">
        <w:rPr>
          <w:rFonts w:ascii="Arial" w:hAnsi="Arial" w:cs="Arial"/>
          <w:bCs/>
          <w:sz w:val="20"/>
          <w:szCs w:val="20"/>
          <w:lang w:val="nl-BE"/>
        </w:rPr>
        <w:t xml:space="preserve"> door Polen, Estland, Letland, Litouwen,</w:t>
      </w:r>
      <w:r w:rsidR="00E00AE1" w:rsidRPr="000142EB">
        <w:rPr>
          <w:rFonts w:ascii="Arial" w:hAnsi="Arial" w:cs="Arial"/>
          <w:bCs/>
          <w:sz w:val="20"/>
          <w:szCs w:val="20"/>
          <w:lang w:val="nl-BE"/>
        </w:rPr>
        <w:t xml:space="preserve"> Slovakije,</w:t>
      </w:r>
      <w:r w:rsidRPr="000142EB">
        <w:rPr>
          <w:rFonts w:ascii="Arial" w:hAnsi="Arial" w:cs="Arial"/>
          <w:bCs/>
          <w:sz w:val="20"/>
          <w:szCs w:val="20"/>
          <w:lang w:val="nl-BE"/>
        </w:rPr>
        <w:t xml:space="preserve"> Hongarije, Oostenrijk, Tsjechië, D</w:t>
      </w:r>
      <w:r w:rsidR="00FF29B6" w:rsidRPr="000142EB">
        <w:rPr>
          <w:rFonts w:ascii="Arial" w:hAnsi="Arial" w:cs="Arial"/>
          <w:bCs/>
          <w:sz w:val="20"/>
          <w:szCs w:val="20"/>
          <w:lang w:val="nl-BE"/>
        </w:rPr>
        <w:t>uitsland, Denemarken</w:t>
      </w:r>
      <w:r w:rsidR="00E00AE1" w:rsidRPr="000142EB">
        <w:rPr>
          <w:rFonts w:ascii="Arial" w:hAnsi="Arial" w:cs="Arial"/>
          <w:bCs/>
          <w:sz w:val="20"/>
          <w:szCs w:val="20"/>
          <w:lang w:val="nl-BE"/>
        </w:rPr>
        <w:t>, Zwitserland</w:t>
      </w:r>
      <w:r w:rsidR="00FF29B6" w:rsidRPr="000142EB">
        <w:rPr>
          <w:rFonts w:ascii="Arial" w:hAnsi="Arial" w:cs="Arial"/>
          <w:bCs/>
          <w:sz w:val="20"/>
          <w:szCs w:val="20"/>
          <w:lang w:val="nl-BE"/>
        </w:rPr>
        <w:t xml:space="preserve"> en Italië.</w:t>
      </w:r>
    </w:p>
    <w:p w14:paraId="0320D499" w14:textId="77777777" w:rsidR="00F03F56" w:rsidRDefault="00F03F56" w:rsidP="00A14501">
      <w:pPr>
        <w:spacing w:line="360" w:lineRule="auto"/>
        <w:rPr>
          <w:rFonts w:ascii="Arial" w:hAnsi="Arial" w:cs="Arial"/>
          <w:bCs/>
          <w:sz w:val="20"/>
          <w:szCs w:val="20"/>
          <w:lang w:val="nl-BE"/>
        </w:rPr>
      </w:pPr>
    </w:p>
    <w:p w14:paraId="65F7651F" w14:textId="4CC038A3" w:rsidR="00A14501" w:rsidRPr="00FF29B6" w:rsidRDefault="00F03F56" w:rsidP="00A14501">
      <w:pPr>
        <w:spacing w:line="360" w:lineRule="auto"/>
        <w:rPr>
          <w:rFonts w:ascii="Arial" w:hAnsi="Arial" w:cs="Arial"/>
          <w:bCs/>
          <w:sz w:val="20"/>
          <w:szCs w:val="20"/>
        </w:rPr>
      </w:pPr>
      <w:r w:rsidRPr="00FF29B6">
        <w:rPr>
          <w:rFonts w:ascii="Arial" w:hAnsi="Arial" w:cs="Arial"/>
          <w:bCs/>
          <w:sz w:val="20"/>
          <w:szCs w:val="20"/>
          <w:lang w:val="nl-BE"/>
        </w:rPr>
        <w:t xml:space="preserve">Van </w:t>
      </w:r>
      <w:r w:rsidR="000142EB">
        <w:rPr>
          <w:rFonts w:ascii="Arial" w:hAnsi="Arial" w:cs="Arial"/>
          <w:bCs/>
          <w:sz w:val="20"/>
          <w:szCs w:val="20"/>
          <w:lang w:val="nl-BE"/>
        </w:rPr>
        <w:t>20</w:t>
      </w:r>
      <w:r w:rsidRPr="00FF29B6">
        <w:rPr>
          <w:rFonts w:ascii="Arial" w:hAnsi="Arial" w:cs="Arial"/>
          <w:bCs/>
          <w:sz w:val="20"/>
          <w:szCs w:val="20"/>
          <w:lang w:val="nl-BE"/>
        </w:rPr>
        <w:t xml:space="preserve"> tot </w:t>
      </w:r>
      <w:r w:rsidR="000142EB">
        <w:rPr>
          <w:rFonts w:ascii="Arial" w:hAnsi="Arial" w:cs="Arial"/>
          <w:bCs/>
          <w:sz w:val="20"/>
          <w:szCs w:val="20"/>
          <w:lang w:val="nl-BE"/>
        </w:rPr>
        <w:t>27</w:t>
      </w:r>
      <w:r w:rsidRPr="00FF29B6">
        <w:rPr>
          <w:rFonts w:ascii="Arial" w:hAnsi="Arial" w:cs="Arial"/>
          <w:bCs/>
          <w:sz w:val="20"/>
          <w:szCs w:val="20"/>
          <w:lang w:val="nl-BE"/>
        </w:rPr>
        <w:t xml:space="preserve"> juli fietst het </w:t>
      </w:r>
      <w:r w:rsidR="000142EB">
        <w:rPr>
          <w:rFonts w:ascii="Arial" w:hAnsi="Arial" w:cs="Arial"/>
          <w:bCs/>
          <w:sz w:val="20"/>
          <w:szCs w:val="20"/>
          <w:lang w:val="nl-BE"/>
        </w:rPr>
        <w:t>Ests</w:t>
      </w:r>
      <w:r w:rsidR="00E00AE1">
        <w:rPr>
          <w:rFonts w:ascii="Arial" w:hAnsi="Arial" w:cs="Arial"/>
          <w:bCs/>
          <w:sz w:val="20"/>
          <w:szCs w:val="20"/>
          <w:lang w:val="nl-BE"/>
        </w:rPr>
        <w:t xml:space="preserve"> team </w:t>
      </w:r>
      <w:r w:rsidR="000142EB">
        <w:rPr>
          <w:rFonts w:ascii="Arial" w:hAnsi="Arial" w:cs="Arial"/>
          <w:bCs/>
          <w:sz w:val="20"/>
          <w:szCs w:val="20"/>
          <w:lang w:val="nl-BE"/>
        </w:rPr>
        <w:t>HAN DUO</w:t>
      </w:r>
      <w:r w:rsidRPr="00FF29B6">
        <w:rPr>
          <w:rFonts w:ascii="Arial" w:hAnsi="Arial" w:cs="Arial"/>
          <w:bCs/>
          <w:sz w:val="20"/>
          <w:szCs w:val="20"/>
          <w:lang w:val="nl-BE"/>
        </w:rPr>
        <w:t xml:space="preserve"> 3</w:t>
      </w:r>
      <w:r w:rsidR="000142EB">
        <w:rPr>
          <w:rFonts w:ascii="Arial" w:hAnsi="Arial" w:cs="Arial"/>
          <w:bCs/>
          <w:sz w:val="20"/>
          <w:szCs w:val="20"/>
          <w:lang w:val="nl-BE"/>
        </w:rPr>
        <w:t>80</w:t>
      </w:r>
      <w:r w:rsidRPr="00FF29B6">
        <w:rPr>
          <w:rFonts w:ascii="Arial" w:hAnsi="Arial" w:cs="Arial"/>
          <w:bCs/>
          <w:sz w:val="20"/>
          <w:szCs w:val="20"/>
          <w:lang w:val="nl-BE"/>
        </w:rPr>
        <w:t xml:space="preserve"> kilometer</w:t>
      </w:r>
      <w:r w:rsidR="000C5E6E" w:rsidRPr="00FF29B6">
        <w:rPr>
          <w:rFonts w:ascii="Arial" w:hAnsi="Arial" w:cs="Arial"/>
          <w:bCs/>
          <w:sz w:val="20"/>
          <w:szCs w:val="20"/>
          <w:lang w:val="nl-BE"/>
        </w:rPr>
        <w:t xml:space="preserve"> </w:t>
      </w:r>
      <w:r w:rsidRPr="00FF29B6">
        <w:rPr>
          <w:rFonts w:ascii="Arial" w:hAnsi="Arial" w:cs="Arial"/>
          <w:bCs/>
          <w:sz w:val="20"/>
          <w:szCs w:val="20"/>
          <w:lang w:val="nl-BE"/>
        </w:rPr>
        <w:t xml:space="preserve">tussen </w:t>
      </w:r>
      <w:r w:rsidR="000142EB">
        <w:rPr>
          <w:rFonts w:ascii="Arial" w:hAnsi="Arial" w:cs="Arial"/>
          <w:bCs/>
          <w:sz w:val="20"/>
          <w:szCs w:val="20"/>
          <w:lang w:val="nl-BE"/>
        </w:rPr>
        <w:t>Krakau</w:t>
      </w:r>
      <w:r w:rsidRPr="00FF29B6">
        <w:rPr>
          <w:rFonts w:ascii="Arial" w:hAnsi="Arial" w:cs="Arial"/>
          <w:bCs/>
          <w:sz w:val="20"/>
          <w:szCs w:val="20"/>
          <w:lang w:val="nl-BE"/>
        </w:rPr>
        <w:t xml:space="preserve"> en </w:t>
      </w:r>
      <w:r w:rsidR="000142EB">
        <w:rPr>
          <w:rFonts w:ascii="Arial" w:hAnsi="Arial" w:cs="Arial"/>
          <w:bCs/>
          <w:sz w:val="20"/>
          <w:szCs w:val="20"/>
          <w:lang w:val="nl-BE"/>
        </w:rPr>
        <w:t>Boedapest</w:t>
      </w:r>
      <w:r w:rsidRPr="00FF29B6">
        <w:rPr>
          <w:rFonts w:ascii="Arial" w:hAnsi="Arial" w:cs="Arial"/>
          <w:bCs/>
          <w:sz w:val="20"/>
          <w:szCs w:val="20"/>
          <w:lang w:val="nl-BE"/>
        </w:rPr>
        <w:t>. Ze werden voorgegaan door de</w:t>
      </w:r>
      <w:r w:rsidRPr="00FF29B6">
        <w:rPr>
          <w:rFonts w:ascii="Arial" w:hAnsi="Arial" w:cs="Arial"/>
          <w:bCs/>
          <w:sz w:val="20"/>
          <w:szCs w:val="20"/>
        </w:rPr>
        <w:t xml:space="preserve"> teams </w:t>
      </w:r>
      <w:hyperlink r:id="rId8" w:history="1">
        <w:r w:rsidRPr="00FF29B6">
          <w:rPr>
            <w:rStyle w:val="Hyperlink"/>
            <w:rFonts w:ascii="Arial" w:hAnsi="Arial" w:cs="Arial"/>
            <w:bCs/>
            <w:color w:val="auto"/>
            <w:sz w:val="20"/>
            <w:szCs w:val="20"/>
          </w:rPr>
          <w:t>SAIL4SUSTAINABILITY</w:t>
        </w:r>
      </w:hyperlink>
      <w:r w:rsidRPr="00FF29B6">
        <w:rPr>
          <w:rFonts w:ascii="Arial" w:hAnsi="Arial" w:cs="Arial"/>
          <w:bCs/>
          <w:sz w:val="20"/>
          <w:szCs w:val="20"/>
        </w:rPr>
        <w:t xml:space="preserve">, </w:t>
      </w:r>
      <w:hyperlink r:id="rId9" w:history="1">
        <w:r w:rsidRPr="00FF29B6">
          <w:rPr>
            <w:rStyle w:val="Hyperlink"/>
            <w:rFonts w:ascii="Arial" w:hAnsi="Arial" w:cs="Arial"/>
            <w:bCs/>
            <w:color w:val="auto"/>
            <w:sz w:val="20"/>
            <w:szCs w:val="20"/>
          </w:rPr>
          <w:t>ASAPGUYS</w:t>
        </w:r>
      </w:hyperlink>
      <w:r w:rsidR="000142EB">
        <w:rPr>
          <w:rFonts w:ascii="Arial" w:hAnsi="Arial" w:cs="Arial"/>
          <w:bCs/>
          <w:sz w:val="20"/>
          <w:szCs w:val="20"/>
        </w:rPr>
        <w:t xml:space="preserve">, </w:t>
      </w:r>
      <w:hyperlink r:id="rId10" w:history="1">
        <w:r w:rsidRPr="00FF29B6">
          <w:rPr>
            <w:rStyle w:val="Hyperlink"/>
            <w:rFonts w:ascii="Arial" w:hAnsi="Arial" w:cs="Arial"/>
            <w:bCs/>
            <w:color w:val="auto"/>
            <w:sz w:val="20"/>
            <w:szCs w:val="20"/>
          </w:rPr>
          <w:t>LOST IN COMPASS</w:t>
        </w:r>
      </w:hyperlink>
      <w:r w:rsidRPr="00FF29B6">
        <w:rPr>
          <w:rFonts w:ascii="Arial" w:hAnsi="Arial" w:cs="Arial"/>
          <w:bCs/>
          <w:sz w:val="20"/>
          <w:szCs w:val="20"/>
        </w:rPr>
        <w:t xml:space="preserve"> </w:t>
      </w:r>
      <w:r w:rsidR="000142EB">
        <w:rPr>
          <w:rFonts w:ascii="Arial" w:hAnsi="Arial" w:cs="Arial"/>
          <w:bCs/>
          <w:sz w:val="20"/>
          <w:szCs w:val="20"/>
        </w:rPr>
        <w:t xml:space="preserve">en </w:t>
      </w:r>
      <w:hyperlink r:id="rId11" w:history="1">
        <w:r w:rsidR="000142EB" w:rsidRPr="00966235">
          <w:rPr>
            <w:rStyle w:val="Hyperlink"/>
            <w:rFonts w:ascii="Arial" w:hAnsi="Arial" w:cs="Arial"/>
            <w:bCs/>
            <w:color w:val="auto"/>
            <w:sz w:val="20"/>
            <w:szCs w:val="20"/>
          </w:rPr>
          <w:t>YOUNG FOLKS</w:t>
        </w:r>
      </w:hyperlink>
      <w:r w:rsidR="000142EB" w:rsidRPr="00966235">
        <w:rPr>
          <w:rFonts w:ascii="Arial" w:hAnsi="Arial" w:cs="Arial"/>
          <w:bCs/>
          <w:sz w:val="20"/>
          <w:szCs w:val="20"/>
        </w:rPr>
        <w:t xml:space="preserve"> </w:t>
      </w:r>
      <w:r w:rsidRPr="00966235">
        <w:rPr>
          <w:rFonts w:ascii="Arial" w:hAnsi="Arial" w:cs="Arial"/>
          <w:bCs/>
          <w:sz w:val="20"/>
          <w:szCs w:val="20"/>
        </w:rPr>
        <w:t>ui</w:t>
      </w:r>
      <w:r w:rsidRPr="00FF29B6">
        <w:rPr>
          <w:rFonts w:ascii="Arial" w:hAnsi="Arial" w:cs="Arial"/>
          <w:bCs/>
          <w:sz w:val="20"/>
          <w:szCs w:val="20"/>
        </w:rPr>
        <w:t>t respectievelijk Estland, I</w:t>
      </w:r>
      <w:bookmarkStart w:id="0" w:name="_GoBack"/>
      <w:bookmarkEnd w:id="0"/>
      <w:r w:rsidRPr="00FF29B6">
        <w:rPr>
          <w:rFonts w:ascii="Arial" w:hAnsi="Arial" w:cs="Arial"/>
          <w:bCs/>
          <w:sz w:val="20"/>
          <w:szCs w:val="20"/>
        </w:rPr>
        <w:t>talië</w:t>
      </w:r>
      <w:r w:rsidR="000142EB">
        <w:rPr>
          <w:rFonts w:ascii="Arial" w:hAnsi="Arial" w:cs="Arial"/>
          <w:bCs/>
          <w:sz w:val="20"/>
          <w:szCs w:val="20"/>
        </w:rPr>
        <w:t xml:space="preserve">, </w:t>
      </w:r>
      <w:r w:rsidRPr="00FF29B6">
        <w:rPr>
          <w:rFonts w:ascii="Arial" w:hAnsi="Arial" w:cs="Arial"/>
          <w:bCs/>
          <w:sz w:val="20"/>
          <w:szCs w:val="20"/>
        </w:rPr>
        <w:t>Litouwen</w:t>
      </w:r>
      <w:r w:rsidR="000142EB">
        <w:rPr>
          <w:rFonts w:ascii="Arial" w:hAnsi="Arial" w:cs="Arial"/>
          <w:bCs/>
          <w:sz w:val="20"/>
          <w:szCs w:val="20"/>
        </w:rPr>
        <w:t xml:space="preserve"> en Letland</w:t>
      </w:r>
      <w:r w:rsidRPr="00FF29B6">
        <w:rPr>
          <w:rFonts w:ascii="Arial" w:hAnsi="Arial" w:cs="Arial"/>
          <w:bCs/>
          <w:sz w:val="20"/>
          <w:szCs w:val="20"/>
        </w:rPr>
        <w:t>.</w:t>
      </w:r>
    </w:p>
    <w:p w14:paraId="1C14A497" w14:textId="786E31D2" w:rsidR="00A14501" w:rsidRPr="00F03F56" w:rsidRDefault="00A14501" w:rsidP="00A14501">
      <w:pPr>
        <w:spacing w:line="360" w:lineRule="auto"/>
        <w:rPr>
          <w:rFonts w:ascii="Arial" w:hAnsi="Arial" w:cs="Arial"/>
          <w:bCs/>
          <w:sz w:val="20"/>
          <w:szCs w:val="20"/>
        </w:rPr>
      </w:pPr>
    </w:p>
    <w:p w14:paraId="367A4A4A" w14:textId="565B35C5" w:rsidR="00F03F56" w:rsidRPr="00F03F56" w:rsidRDefault="00F03F56" w:rsidP="00A14501">
      <w:pPr>
        <w:spacing w:line="360" w:lineRule="auto"/>
        <w:rPr>
          <w:rFonts w:ascii="Arial" w:hAnsi="Arial" w:cs="Arial"/>
          <w:b/>
          <w:bCs/>
          <w:sz w:val="20"/>
          <w:szCs w:val="20"/>
          <w:lang w:val="nl-BE"/>
        </w:rPr>
      </w:pPr>
      <w:r>
        <w:rPr>
          <w:rFonts w:ascii="Arial" w:hAnsi="Arial" w:cs="Arial"/>
          <w:b/>
          <w:bCs/>
          <w:sz w:val="20"/>
          <w:szCs w:val="20"/>
          <w:lang w:val="nl-BE"/>
        </w:rPr>
        <w:t>Duurzaam merkverhaal</w:t>
      </w:r>
    </w:p>
    <w:p w14:paraId="63F88C1E" w14:textId="611E8C54" w:rsidR="00A14501" w:rsidRPr="00F03F56" w:rsidRDefault="00A14501" w:rsidP="00A14501">
      <w:pPr>
        <w:spacing w:line="360" w:lineRule="auto"/>
        <w:rPr>
          <w:rFonts w:ascii="Arial" w:hAnsi="Arial" w:cs="Arial"/>
          <w:bCs/>
          <w:sz w:val="20"/>
          <w:szCs w:val="20"/>
          <w:lang w:val="nl-BE"/>
        </w:rPr>
      </w:pPr>
      <w:r>
        <w:rPr>
          <w:rFonts w:ascii="Arial" w:hAnsi="Arial" w:cs="Arial"/>
          <w:bCs/>
          <w:sz w:val="20"/>
          <w:szCs w:val="20"/>
          <w:lang w:val="nl-BE"/>
        </w:rPr>
        <w:t xml:space="preserve">Zowel on- als offline bouwen de ambassadeurs </w:t>
      </w:r>
      <w:r w:rsidRPr="00F03F56">
        <w:rPr>
          <w:rFonts w:ascii="Arial" w:hAnsi="Arial" w:cs="Arial"/>
          <w:bCs/>
          <w:sz w:val="20"/>
          <w:szCs w:val="20"/>
          <w:lang w:val="nl-BE"/>
        </w:rPr>
        <w:t xml:space="preserve">mee aan de groene merkbeleving van de herlaadbare </w:t>
      </w:r>
      <w:r w:rsidR="00F03F56" w:rsidRPr="00F03F56">
        <w:rPr>
          <w:rFonts w:ascii="Arial" w:hAnsi="Arial" w:cs="Arial"/>
          <w:bCs/>
          <w:sz w:val="20"/>
          <w:szCs w:val="20"/>
          <w:lang w:val="nl-BE"/>
        </w:rPr>
        <w:t>eneloop-</w:t>
      </w:r>
      <w:r w:rsidRPr="00F03F56">
        <w:rPr>
          <w:rFonts w:ascii="Arial" w:hAnsi="Arial" w:cs="Arial"/>
          <w:bCs/>
          <w:sz w:val="20"/>
          <w:szCs w:val="20"/>
          <w:lang w:val="nl-BE"/>
        </w:rPr>
        <w:t xml:space="preserve">batterijen. Zo delen de teams </w:t>
      </w:r>
      <w:r w:rsidR="00F03F56" w:rsidRPr="00F03F56">
        <w:rPr>
          <w:rFonts w:ascii="Arial" w:hAnsi="Arial" w:cs="Arial"/>
          <w:bCs/>
          <w:sz w:val="20"/>
          <w:szCs w:val="20"/>
          <w:lang w:val="nl-BE"/>
        </w:rPr>
        <w:t>hun</w:t>
      </w:r>
      <w:r w:rsidRPr="00F03F56">
        <w:rPr>
          <w:rFonts w:ascii="Arial" w:hAnsi="Arial" w:cs="Arial"/>
          <w:bCs/>
          <w:sz w:val="20"/>
          <w:szCs w:val="20"/>
          <w:lang w:val="nl-BE"/>
        </w:rPr>
        <w:t xml:space="preserve"> </w:t>
      </w:r>
      <w:r w:rsidR="00F03F56" w:rsidRPr="00F03F56">
        <w:rPr>
          <w:rFonts w:ascii="Arial" w:hAnsi="Arial" w:cs="Arial"/>
          <w:bCs/>
          <w:sz w:val="20"/>
          <w:szCs w:val="20"/>
          <w:lang w:val="nl-BE"/>
        </w:rPr>
        <w:t>avont</w:t>
      </w:r>
      <w:r w:rsidRPr="00F03F56">
        <w:rPr>
          <w:rFonts w:ascii="Arial" w:hAnsi="Arial" w:cs="Arial"/>
          <w:bCs/>
          <w:sz w:val="20"/>
          <w:szCs w:val="20"/>
          <w:lang w:val="nl-BE"/>
        </w:rPr>
        <w:t>ur</w:t>
      </w:r>
      <w:r w:rsidR="00F03F56" w:rsidRPr="00F03F56">
        <w:rPr>
          <w:rFonts w:ascii="Arial" w:hAnsi="Arial" w:cs="Arial"/>
          <w:bCs/>
          <w:sz w:val="20"/>
          <w:szCs w:val="20"/>
          <w:lang w:val="nl-BE"/>
        </w:rPr>
        <w:t>en</w:t>
      </w:r>
      <w:r w:rsidRPr="00F03F56">
        <w:rPr>
          <w:rFonts w:ascii="Arial" w:hAnsi="Arial" w:cs="Arial"/>
          <w:bCs/>
          <w:sz w:val="20"/>
          <w:szCs w:val="20"/>
          <w:lang w:val="nl-BE"/>
        </w:rPr>
        <w:t xml:space="preserve"> op de </w:t>
      </w:r>
      <w:r w:rsidR="0050334A">
        <w:fldChar w:fldCharType="begin"/>
      </w:r>
      <w:r w:rsidR="0050334A">
        <w:instrText xml:space="preserve"> HYPERLINK "https://www.facebook.com/eneloopambassadorstour/" </w:instrText>
      </w:r>
      <w:r w:rsidR="0050334A">
        <w:fldChar w:fldCharType="separate"/>
      </w:r>
      <w:r w:rsidRPr="00F03F56">
        <w:rPr>
          <w:rStyle w:val="Hyperlink"/>
          <w:rFonts w:ascii="Arial" w:hAnsi="Arial" w:cs="Arial"/>
          <w:bCs/>
          <w:color w:val="auto"/>
          <w:sz w:val="20"/>
          <w:szCs w:val="20"/>
          <w:lang w:val="nl-BE"/>
        </w:rPr>
        <w:t>Facebookpagina van de eneloop ambassadors’ tour</w:t>
      </w:r>
      <w:r w:rsidR="0050334A">
        <w:rPr>
          <w:rStyle w:val="Hyperlink"/>
          <w:rFonts w:ascii="Arial" w:hAnsi="Arial" w:cs="Arial"/>
          <w:bCs/>
          <w:color w:val="auto"/>
          <w:sz w:val="20"/>
          <w:szCs w:val="20"/>
          <w:lang w:val="nl-BE"/>
        </w:rPr>
        <w:fldChar w:fldCharType="end"/>
      </w:r>
      <w:r w:rsidRPr="00F03F56">
        <w:rPr>
          <w:rFonts w:ascii="Arial" w:hAnsi="Arial" w:cs="Arial"/>
          <w:bCs/>
          <w:sz w:val="20"/>
          <w:szCs w:val="20"/>
          <w:lang w:val="nl-BE"/>
        </w:rPr>
        <w:t xml:space="preserve"> en in de verkooppunten waar ze worden afgelost. De overhandiging van de batterij gaat doorgaans gepaard met een promotie, die ook op Facebook wordt aangekondigd</w:t>
      </w:r>
      <w:r w:rsidR="00F03F56" w:rsidRPr="00F03F56">
        <w:rPr>
          <w:rFonts w:ascii="Arial" w:hAnsi="Arial" w:cs="Arial"/>
          <w:bCs/>
          <w:sz w:val="20"/>
          <w:szCs w:val="20"/>
          <w:lang w:val="nl-BE"/>
        </w:rPr>
        <w:t xml:space="preserve">. </w:t>
      </w:r>
    </w:p>
    <w:p w14:paraId="634E4DDC" w14:textId="4E0DDF97" w:rsidR="00F03F56" w:rsidRPr="00F03F56" w:rsidRDefault="00F03F56" w:rsidP="00A14501">
      <w:pPr>
        <w:spacing w:line="360" w:lineRule="auto"/>
        <w:rPr>
          <w:rFonts w:ascii="Arial" w:hAnsi="Arial" w:cs="Arial"/>
          <w:bCs/>
          <w:sz w:val="20"/>
          <w:szCs w:val="20"/>
          <w:lang w:val="nl-BE"/>
        </w:rPr>
      </w:pPr>
    </w:p>
    <w:p w14:paraId="05478890" w14:textId="36BF6832" w:rsidR="00F03F56" w:rsidRPr="00F03F56" w:rsidRDefault="00F03F56" w:rsidP="00A14501">
      <w:pPr>
        <w:spacing w:line="360" w:lineRule="auto"/>
        <w:rPr>
          <w:rFonts w:ascii="Arial" w:hAnsi="Arial" w:cs="Arial"/>
          <w:bCs/>
          <w:sz w:val="20"/>
          <w:szCs w:val="20"/>
          <w:lang w:val="nl-BE"/>
        </w:rPr>
      </w:pPr>
      <w:r>
        <w:rPr>
          <w:rFonts w:ascii="Arial" w:hAnsi="Arial" w:cs="Arial"/>
          <w:bCs/>
          <w:sz w:val="20"/>
          <w:szCs w:val="20"/>
          <w:lang w:val="nl-BE"/>
        </w:rPr>
        <w:lastRenderedPageBreak/>
        <w:t xml:space="preserve">De eneloop ambassadors tour loopt van 22 juni tot 14 september 2018. De finale wordt georganiseerd op de campagnewebsite, waarna de hoofdprijs en donatie worden uitgekeerd op 29 september in Berlijn. </w:t>
      </w:r>
      <w:r w:rsidRPr="00F03F56">
        <w:rPr>
          <w:rFonts w:ascii="Arial" w:hAnsi="Arial" w:cs="Arial"/>
          <w:bCs/>
          <w:sz w:val="20"/>
          <w:szCs w:val="20"/>
          <w:lang w:val="nl-BE"/>
        </w:rPr>
        <w:t xml:space="preserve">Het volledige avontuur wordt live gedeeld op </w:t>
      </w:r>
      <w:r w:rsidR="0050334A">
        <w:fldChar w:fldCharType="begin"/>
      </w:r>
      <w:r w:rsidR="0050334A">
        <w:instrText xml:space="preserve"> HYPERLINK "http://www.facebook.com/eneloopambassadorstour" </w:instrText>
      </w:r>
      <w:r w:rsidR="0050334A">
        <w:fldChar w:fldCharType="separate"/>
      </w:r>
      <w:r w:rsidRPr="00F03F56">
        <w:rPr>
          <w:rStyle w:val="Hyperlink"/>
          <w:rFonts w:ascii="Arial" w:hAnsi="Arial" w:cs="Arial"/>
          <w:bCs/>
          <w:color w:val="auto"/>
          <w:sz w:val="20"/>
          <w:szCs w:val="20"/>
          <w:lang w:val="nl-BE"/>
        </w:rPr>
        <w:t>www.facebook.com/eneloopambassadorstour</w:t>
      </w:r>
      <w:r w:rsidR="0050334A">
        <w:rPr>
          <w:rStyle w:val="Hyperlink"/>
          <w:rFonts w:ascii="Arial" w:hAnsi="Arial" w:cs="Arial"/>
          <w:bCs/>
          <w:color w:val="auto"/>
          <w:sz w:val="20"/>
          <w:szCs w:val="20"/>
          <w:lang w:val="nl-BE"/>
        </w:rPr>
        <w:fldChar w:fldCharType="end"/>
      </w:r>
      <w:r w:rsidRPr="00F03F56">
        <w:rPr>
          <w:rFonts w:ascii="Arial" w:hAnsi="Arial" w:cs="Arial"/>
          <w:bCs/>
          <w:sz w:val="20"/>
          <w:szCs w:val="20"/>
          <w:lang w:val="nl-BE"/>
        </w:rPr>
        <w:t xml:space="preserve">. Meer informatie over de deelnemers en de verschillende routes staat te lezen op </w:t>
      </w:r>
      <w:r w:rsidR="0050334A">
        <w:fldChar w:fldCharType="begin"/>
      </w:r>
      <w:r w:rsidR="0050334A">
        <w:instrText xml:space="preserve"> HYPERLINK "https://enelooopambassadorstour.eu/" </w:instrText>
      </w:r>
      <w:r w:rsidR="0050334A">
        <w:fldChar w:fldCharType="separate"/>
      </w:r>
      <w:r w:rsidRPr="00F03F56">
        <w:rPr>
          <w:rStyle w:val="Hyperlink"/>
          <w:rFonts w:ascii="Arial" w:hAnsi="Arial" w:cs="Arial"/>
          <w:bCs/>
          <w:color w:val="auto"/>
          <w:sz w:val="20"/>
          <w:szCs w:val="20"/>
          <w:lang w:val="nl-BE"/>
        </w:rPr>
        <w:t>eneloopambassadorstour.eu</w:t>
      </w:r>
      <w:r w:rsidR="0050334A">
        <w:rPr>
          <w:rStyle w:val="Hyperlink"/>
          <w:rFonts w:ascii="Arial" w:hAnsi="Arial" w:cs="Arial"/>
          <w:bCs/>
          <w:color w:val="auto"/>
          <w:sz w:val="20"/>
          <w:szCs w:val="20"/>
          <w:lang w:val="nl-BE"/>
        </w:rPr>
        <w:fldChar w:fldCharType="end"/>
      </w:r>
      <w:r w:rsidRPr="00F03F56">
        <w:rPr>
          <w:rFonts w:ascii="Arial" w:hAnsi="Arial" w:cs="Arial"/>
          <w:bCs/>
          <w:sz w:val="20"/>
          <w:szCs w:val="20"/>
          <w:lang w:val="nl-BE"/>
        </w:rPr>
        <w:t xml:space="preserve">. </w:t>
      </w:r>
    </w:p>
    <w:p w14:paraId="7C3C9CCC" w14:textId="21ABB285" w:rsidR="00A14501" w:rsidRDefault="00A14501" w:rsidP="002730BF">
      <w:pPr>
        <w:spacing w:line="360" w:lineRule="auto"/>
        <w:rPr>
          <w:rFonts w:ascii="Arial" w:hAnsi="Arial" w:cs="Arial"/>
          <w:bCs/>
          <w:sz w:val="20"/>
          <w:szCs w:val="20"/>
          <w:lang w:val="nl-BE"/>
        </w:rPr>
      </w:pPr>
    </w:p>
    <w:p w14:paraId="4388DFDB" w14:textId="6BFD26B5" w:rsidR="00CA2333" w:rsidRDefault="00CA2333"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sz w:val="20"/>
          <w:szCs w:val="20"/>
        </w:rPr>
        <w:t>Over eneloop</w:t>
      </w:r>
    </w:p>
    <w:p w14:paraId="69C2E51D" w14:textId="64FE451E" w:rsidR="00CA2333" w:rsidRPr="00CA2333" w:rsidRDefault="00CA2333" w:rsidP="00CA2333">
      <w:pPr>
        <w:widowControl w:val="0"/>
        <w:autoSpaceDE w:val="0"/>
        <w:autoSpaceDN w:val="0"/>
        <w:adjustRightInd w:val="0"/>
        <w:spacing w:line="360" w:lineRule="auto"/>
        <w:outlineLvl w:val="0"/>
        <w:rPr>
          <w:rFonts w:ascii="Arial" w:hAnsi="Arial" w:cs="Arial"/>
          <w:sz w:val="20"/>
          <w:szCs w:val="20"/>
        </w:rPr>
      </w:pPr>
      <w:proofErr w:type="gramStart"/>
      <w:r>
        <w:rPr>
          <w:rFonts w:ascii="Arial" w:hAnsi="Arial" w:cs="Arial"/>
          <w:sz w:val="20"/>
          <w:szCs w:val="20"/>
        </w:rPr>
        <w:t>eneloop</w:t>
      </w:r>
      <w:proofErr w:type="gramEnd"/>
      <w:r>
        <w:rPr>
          <w:rFonts w:ascii="Arial" w:hAnsi="Arial" w:cs="Arial"/>
          <w:sz w:val="20"/>
          <w:szCs w:val="20"/>
        </w:rPr>
        <w:t xml:space="preserve"> is het duurzame batterijenmerk van Panasonic Energy Europe. </w:t>
      </w:r>
      <w:proofErr w:type="gramStart"/>
      <w:r>
        <w:rPr>
          <w:rFonts w:ascii="Arial" w:hAnsi="Arial" w:cs="Arial"/>
          <w:sz w:val="20"/>
          <w:szCs w:val="20"/>
        </w:rPr>
        <w:t>eneloop</w:t>
      </w:r>
      <w:proofErr w:type="gramEnd"/>
      <w:r>
        <w:rPr>
          <w:rFonts w:ascii="Arial" w:hAnsi="Arial" w:cs="Arial"/>
          <w:sz w:val="20"/>
          <w:szCs w:val="20"/>
        </w:rPr>
        <w:t xml:space="preserve">-batterijen </w:t>
      </w:r>
      <w:r w:rsidRPr="005B6232">
        <w:rPr>
          <w:rFonts w:ascii="Arial" w:hAnsi="Arial" w:cs="Arial"/>
          <w:sz w:val="20"/>
          <w:szCs w:val="20"/>
        </w:rPr>
        <w:t>zij</w:t>
      </w:r>
      <w:r>
        <w:rPr>
          <w:rFonts w:ascii="Arial" w:hAnsi="Arial" w:cs="Arial"/>
          <w:sz w:val="20"/>
          <w:szCs w:val="20"/>
        </w:rPr>
        <w:t xml:space="preserve">n </w:t>
      </w:r>
      <w:proofErr w:type="spellStart"/>
      <w:r>
        <w:rPr>
          <w:rFonts w:ascii="Arial" w:hAnsi="Arial" w:cs="Arial"/>
          <w:sz w:val="20"/>
          <w:szCs w:val="20"/>
        </w:rPr>
        <w:t>voorgeladen</w:t>
      </w:r>
      <w:proofErr w:type="spellEnd"/>
      <w:r>
        <w:rPr>
          <w:rFonts w:ascii="Arial" w:hAnsi="Arial" w:cs="Arial"/>
          <w:sz w:val="20"/>
          <w:szCs w:val="20"/>
        </w:rPr>
        <w:t xml:space="preserve"> met zonne-energie en kunnen gemiddeld 2.100 keer herladen worden. Bovendien </w:t>
      </w:r>
      <w:r w:rsidRPr="005B6232">
        <w:rPr>
          <w:rFonts w:ascii="Arial" w:hAnsi="Arial" w:cs="Arial"/>
          <w:sz w:val="20"/>
          <w:szCs w:val="20"/>
        </w:rPr>
        <w:t xml:space="preserve">gaan </w:t>
      </w:r>
      <w:r>
        <w:rPr>
          <w:rFonts w:ascii="Arial" w:hAnsi="Arial" w:cs="Arial"/>
          <w:sz w:val="20"/>
          <w:szCs w:val="20"/>
        </w:rPr>
        <w:t xml:space="preserve">ze </w:t>
      </w:r>
      <w:r w:rsidRPr="005B6232">
        <w:rPr>
          <w:rFonts w:ascii="Arial" w:hAnsi="Arial" w:cs="Arial"/>
          <w:sz w:val="20"/>
          <w:szCs w:val="20"/>
        </w:rPr>
        <w:t>per oplaadbeurt langer mee dan traditionele batterij</w:t>
      </w:r>
      <w:r w:rsidR="00E56FAF">
        <w:rPr>
          <w:rFonts w:ascii="Arial" w:hAnsi="Arial" w:cs="Arial"/>
          <w:sz w:val="20"/>
          <w:szCs w:val="20"/>
        </w:rPr>
        <w:t>en</w:t>
      </w:r>
      <w:r w:rsidRPr="005B6232">
        <w:rPr>
          <w:rFonts w:ascii="Arial" w:hAnsi="Arial" w:cs="Arial"/>
          <w:sz w:val="20"/>
          <w:szCs w:val="20"/>
        </w:rPr>
        <w:t xml:space="preserve"> door hun hogere elektrische spanning. </w:t>
      </w:r>
      <w:r>
        <w:rPr>
          <w:rFonts w:ascii="Arial" w:hAnsi="Arial" w:cs="Arial"/>
          <w:sz w:val="20"/>
          <w:szCs w:val="20"/>
        </w:rPr>
        <w:t xml:space="preserve">Hun temperatuurbestendigheid maakt ze uiterst </w:t>
      </w:r>
      <w:r w:rsidRPr="00E56FAF">
        <w:rPr>
          <w:rFonts w:ascii="Arial" w:hAnsi="Arial" w:cs="Arial"/>
          <w:sz w:val="20"/>
          <w:szCs w:val="20"/>
        </w:rPr>
        <w:t xml:space="preserve">geschikt voor fotografen en trekkers. Lees meer over </w:t>
      </w:r>
      <w:r w:rsidR="00E56FAF" w:rsidRPr="00E56FAF">
        <w:rPr>
          <w:rFonts w:ascii="Arial" w:hAnsi="Arial" w:cs="Arial"/>
          <w:sz w:val="20"/>
          <w:szCs w:val="20"/>
        </w:rPr>
        <w:t xml:space="preserve">eneloop en ontdek het verhaal achter de eneloop </w:t>
      </w:r>
      <w:proofErr w:type="spellStart"/>
      <w:r w:rsidR="00E56FAF" w:rsidRPr="00E56FAF">
        <w:rPr>
          <w:rFonts w:ascii="Arial" w:hAnsi="Arial" w:cs="Arial"/>
          <w:sz w:val="20"/>
          <w:szCs w:val="20"/>
        </w:rPr>
        <w:t>ambassadors</w:t>
      </w:r>
      <w:proofErr w:type="spellEnd"/>
      <w:r w:rsidR="00E56FAF" w:rsidRPr="00E56FAF">
        <w:rPr>
          <w:rFonts w:ascii="Arial" w:hAnsi="Arial" w:cs="Arial"/>
          <w:sz w:val="20"/>
          <w:szCs w:val="20"/>
        </w:rPr>
        <w:t xml:space="preserve">’ </w:t>
      </w:r>
      <w:r w:rsidR="00E56FAF" w:rsidRPr="00F03F56">
        <w:rPr>
          <w:rFonts w:ascii="Arial" w:hAnsi="Arial" w:cs="Arial"/>
          <w:sz w:val="20"/>
          <w:szCs w:val="20"/>
        </w:rPr>
        <w:t xml:space="preserve">tour </w:t>
      </w:r>
      <w:r w:rsidRPr="00F03F56">
        <w:rPr>
          <w:rFonts w:ascii="Arial" w:hAnsi="Arial" w:cs="Arial"/>
          <w:sz w:val="20"/>
          <w:szCs w:val="20"/>
        </w:rPr>
        <w:t xml:space="preserve">op </w:t>
      </w:r>
      <w:hyperlink r:id="rId12" w:history="1">
        <w:r w:rsidR="00F03F56" w:rsidRPr="00F03F56">
          <w:rPr>
            <w:rStyle w:val="Hyperlink"/>
            <w:rFonts w:ascii="Arial" w:hAnsi="Arial" w:cs="Arial"/>
            <w:color w:val="auto"/>
            <w:sz w:val="20"/>
            <w:szCs w:val="20"/>
          </w:rPr>
          <w:t>www.panasonic-eneloop.eu</w:t>
        </w:r>
      </w:hyperlink>
      <w:r w:rsidRPr="00F03F56">
        <w:rPr>
          <w:rFonts w:ascii="Arial" w:hAnsi="Arial" w:cs="Arial"/>
          <w:sz w:val="20"/>
          <w:szCs w:val="20"/>
        </w:rPr>
        <w:t>.</w:t>
      </w:r>
    </w:p>
    <w:p w14:paraId="096D8D0B" w14:textId="77777777" w:rsidR="00771445" w:rsidRPr="00CA2333" w:rsidRDefault="00771445" w:rsidP="00E22F71">
      <w:pPr>
        <w:widowControl w:val="0"/>
        <w:autoSpaceDE w:val="0"/>
        <w:autoSpaceDN w:val="0"/>
        <w:adjustRightInd w:val="0"/>
        <w:spacing w:line="360" w:lineRule="auto"/>
        <w:jc w:val="both"/>
        <w:outlineLvl w:val="0"/>
        <w:rPr>
          <w:rFonts w:ascii="Arial" w:hAnsi="Arial" w:cs="Arial"/>
          <w:b/>
          <w:sz w:val="20"/>
          <w:szCs w:val="20"/>
        </w:rPr>
      </w:pPr>
    </w:p>
    <w:p w14:paraId="7B801FBE" w14:textId="65161D47" w:rsidR="00E22F71" w:rsidRPr="00CA2333"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A2333">
        <w:rPr>
          <w:rFonts w:ascii="Arial" w:hAnsi="Arial" w:cs="Arial"/>
          <w:b/>
          <w:sz w:val="20"/>
          <w:szCs w:val="20"/>
        </w:rPr>
        <w:t xml:space="preserve">Over Panasonic Energy Europe </w:t>
      </w:r>
    </w:p>
    <w:p w14:paraId="4CDA99F5" w14:textId="58803BB7" w:rsidR="00E22F71" w:rsidRPr="00CC7488" w:rsidRDefault="00E22F71" w:rsidP="00E22F71">
      <w:pPr>
        <w:spacing w:line="360" w:lineRule="auto"/>
        <w:rPr>
          <w:rFonts w:ascii="Arial" w:hAnsi="Arial" w:cs="Arial"/>
          <w:sz w:val="20"/>
          <w:szCs w:val="20"/>
        </w:rPr>
      </w:pPr>
      <w:r w:rsidRPr="00CC7488">
        <w:rPr>
          <w:rFonts w:ascii="Arial" w:hAnsi="Arial" w:cs="Arial"/>
          <w:sz w:val="20"/>
          <w:szCs w:val="20"/>
        </w:rPr>
        <w:t xml:space="preserve">Panasonic Energy Europe met hoofdzetel in </w:t>
      </w:r>
      <w:proofErr w:type="spellStart"/>
      <w:r w:rsidRPr="00CC7488">
        <w:rPr>
          <w:rFonts w:ascii="Arial" w:hAnsi="Arial" w:cs="Arial"/>
          <w:sz w:val="20"/>
          <w:szCs w:val="20"/>
        </w:rPr>
        <w:t>Zellik</w:t>
      </w:r>
      <w:proofErr w:type="spellEnd"/>
      <w:r w:rsidRPr="00CC7488">
        <w:rPr>
          <w:rFonts w:ascii="Arial" w:hAnsi="Arial" w:cs="Arial"/>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CC7488">
        <w:rPr>
          <w:rFonts w:ascii="Arial" w:hAnsi="Arial" w:cs="Arial"/>
          <w:sz w:val="20"/>
          <w:szCs w:val="20"/>
        </w:rPr>
        <w:t>Gniezo</w:t>
      </w:r>
      <w:proofErr w:type="spellEnd"/>
      <w:r w:rsidRPr="00CC7488">
        <w:rPr>
          <w:rFonts w:ascii="Arial" w:hAnsi="Arial" w:cs="Arial"/>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CC7488">
        <w:rPr>
          <w:rFonts w:ascii="Arial" w:hAnsi="Arial" w:cs="Arial"/>
          <w:sz w:val="20"/>
          <w:szCs w:val="20"/>
        </w:rPr>
        <w:t>hoorbatterijen</w:t>
      </w:r>
      <w:proofErr w:type="spellEnd"/>
      <w:r w:rsidRPr="00CC7488">
        <w:rPr>
          <w:rFonts w:ascii="Arial" w:hAnsi="Arial" w:cs="Arial"/>
          <w:sz w:val="20"/>
          <w:szCs w:val="20"/>
        </w:rPr>
        <w:t xml:space="preserve">, </w:t>
      </w:r>
      <w:proofErr w:type="spellStart"/>
      <w:r w:rsidRPr="00CC7488">
        <w:rPr>
          <w:rFonts w:ascii="Arial" w:hAnsi="Arial" w:cs="Arial"/>
          <w:sz w:val="20"/>
          <w:szCs w:val="20"/>
        </w:rPr>
        <w:t>photo</w:t>
      </w:r>
      <w:proofErr w:type="spellEnd"/>
      <w:r w:rsidRPr="00CC7488">
        <w:rPr>
          <w:rFonts w:ascii="Arial" w:hAnsi="Arial" w:cs="Arial"/>
          <w:sz w:val="20"/>
          <w:szCs w:val="20"/>
        </w:rPr>
        <w:t xml:space="preserve"> lithium, lithium knoopcellen, micro-alkaline, zilveroxide).</w:t>
      </w:r>
      <w:r w:rsidR="00A1707E" w:rsidRPr="00CC7488">
        <w:rPr>
          <w:rFonts w:ascii="Arial" w:hAnsi="Arial" w:cs="Arial"/>
          <w:sz w:val="20"/>
          <w:szCs w:val="20"/>
        </w:rPr>
        <w:t xml:space="preserve"> </w:t>
      </w:r>
      <w:r w:rsidRPr="00CC7488">
        <w:rPr>
          <w:rFonts w:ascii="Arial" w:hAnsi="Arial" w:cs="Arial"/>
          <w:sz w:val="20"/>
          <w:szCs w:val="20"/>
        </w:rPr>
        <w:t xml:space="preserve">Meer informatie vind je op </w:t>
      </w:r>
      <w:hyperlink r:id="rId13" w:history="1">
        <w:r w:rsidRPr="00CC7488">
          <w:rPr>
            <w:rFonts w:ascii="Arial" w:hAnsi="Arial" w:cs="Arial"/>
            <w:sz w:val="20"/>
            <w:szCs w:val="20"/>
            <w:u w:val="single"/>
          </w:rPr>
          <w:t>www.panasonic-batteries.com</w:t>
        </w:r>
      </w:hyperlink>
      <w:r w:rsidRPr="00CC7488">
        <w:rPr>
          <w:rFonts w:ascii="Arial" w:hAnsi="Arial" w:cs="Arial"/>
          <w:sz w:val="20"/>
          <w:szCs w:val="20"/>
          <w:u w:val="single"/>
        </w:rPr>
        <w:t>.</w:t>
      </w:r>
    </w:p>
    <w:p w14:paraId="79512AA3" w14:textId="77777777"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C7488">
        <w:rPr>
          <w:rFonts w:ascii="Arial" w:hAnsi="Arial" w:cs="Arial"/>
          <w:b/>
          <w:sz w:val="20"/>
          <w:szCs w:val="20"/>
        </w:rPr>
        <w:t xml:space="preserve">Over Panasonic </w:t>
      </w:r>
    </w:p>
    <w:p w14:paraId="053E34A0" w14:textId="1A865675"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r w:rsidRPr="00CC7488">
        <w:rPr>
          <w:rFonts w:ascii="Arial" w:hAnsi="Arial" w:cs="Arial"/>
          <w:sz w:val="20"/>
          <w:szCs w:val="20"/>
        </w:rPr>
        <w:t>Panasonic Corporation</w:t>
      </w:r>
      <w:r w:rsidR="00A1707E" w:rsidRPr="00CC7488">
        <w:rPr>
          <w:rFonts w:ascii="Arial" w:hAnsi="Arial" w:cs="Arial"/>
          <w:sz w:val="20"/>
          <w:szCs w:val="20"/>
        </w:rPr>
        <w:t xml:space="preserve"> </w:t>
      </w:r>
      <w:r w:rsidRPr="00CC7488">
        <w:rPr>
          <w:rFonts w:ascii="Arial" w:hAnsi="Arial" w:cs="Arial"/>
          <w:sz w:val="20"/>
          <w:szCs w:val="20"/>
        </w:rPr>
        <w:t xml:space="preserve">is wereldwijd </w:t>
      </w:r>
      <w:proofErr w:type="gramStart"/>
      <w:r w:rsidRPr="00CC7488">
        <w:rPr>
          <w:rFonts w:ascii="Arial" w:hAnsi="Arial" w:cs="Arial"/>
          <w:sz w:val="20"/>
          <w:szCs w:val="20"/>
        </w:rPr>
        <w:t>één</w:t>
      </w:r>
      <w:proofErr w:type="gramEnd"/>
      <w:r w:rsidRPr="00CC7488">
        <w:rPr>
          <w:rFonts w:ascii="Arial" w:hAnsi="Arial" w:cs="Arial"/>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20CA04A3" w14:textId="2D2F0F20" w:rsidR="0014291E" w:rsidRPr="00771445" w:rsidRDefault="00E22F71" w:rsidP="00E22F71">
      <w:pPr>
        <w:pBdr>
          <w:bottom w:val="single" w:sz="6" w:space="0" w:color="auto"/>
        </w:pBdr>
        <w:spacing w:line="360" w:lineRule="auto"/>
        <w:rPr>
          <w:rFonts w:ascii="Arial" w:hAnsi="Arial" w:cs="Arial"/>
          <w:sz w:val="20"/>
          <w:szCs w:val="20"/>
          <w:u w:val="single"/>
        </w:rPr>
      </w:pPr>
      <w:r w:rsidRPr="00CC7488">
        <w:rPr>
          <w:rFonts w:ascii="Arial" w:hAnsi="Arial" w:cs="Arial"/>
          <w:sz w:val="20"/>
          <w:szCs w:val="20"/>
        </w:rPr>
        <w:t>Meer informatie o</w:t>
      </w:r>
      <w:r w:rsidR="00A1707E" w:rsidRPr="00CC7488">
        <w:rPr>
          <w:rFonts w:ascii="Arial" w:hAnsi="Arial" w:cs="Arial"/>
          <w:sz w:val="20"/>
          <w:szCs w:val="20"/>
        </w:rPr>
        <w:t>ver het bedrijf en de merken van Panasonic</w:t>
      </w:r>
      <w:r w:rsidRPr="00CC7488">
        <w:rPr>
          <w:rFonts w:ascii="Arial" w:hAnsi="Arial" w:cs="Arial"/>
          <w:sz w:val="20"/>
          <w:szCs w:val="20"/>
        </w:rPr>
        <w:t xml:space="preserve"> op </w:t>
      </w:r>
      <w:hyperlink r:id="rId14" w:history="1">
        <w:r w:rsidRPr="00CC7488">
          <w:rPr>
            <w:rFonts w:ascii="Arial" w:hAnsi="Arial" w:cs="Arial"/>
            <w:sz w:val="20"/>
            <w:szCs w:val="20"/>
            <w:u w:val="single"/>
          </w:rPr>
          <w:t>www.panasonic.com</w:t>
        </w:r>
      </w:hyperlink>
      <w:r w:rsidRPr="00CC7488">
        <w:rPr>
          <w:rFonts w:ascii="Arial" w:hAnsi="Arial" w:cs="Arial"/>
          <w:sz w:val="20"/>
          <w:szCs w:val="20"/>
          <w:u w:val="single"/>
        </w:rPr>
        <w:t>.</w:t>
      </w:r>
    </w:p>
    <w:p w14:paraId="251B255E" w14:textId="77777777" w:rsidR="003A4924" w:rsidRPr="00CC74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C7488"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C7488" w:rsidSect="00190DD6">
          <w:headerReference w:type="even" r:id="rId15"/>
          <w:headerReference w:type="first" r:id="rId16"/>
          <w:pgSz w:w="11900" w:h="16840"/>
          <w:pgMar w:top="1417" w:right="1417" w:bottom="1134" w:left="1417" w:header="419" w:footer="708" w:gutter="0"/>
          <w:cols w:space="708"/>
          <w:titlePg/>
          <w:docGrid w:linePitch="360"/>
        </w:sectPr>
      </w:pPr>
    </w:p>
    <w:p w14:paraId="512E264C" w14:textId="6C2384FA" w:rsidR="00384311"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CC7488">
        <w:rPr>
          <w:rFonts w:ascii="Arial" w:hAnsi="Arial" w:cs="Arial"/>
          <w:b/>
          <w:bCs/>
          <w:caps/>
          <w:color w:val="000000" w:themeColor="text1"/>
          <w:sz w:val="20"/>
          <w:szCs w:val="20"/>
          <w:lang w:val="en-US"/>
        </w:rPr>
        <w:t>P</w:t>
      </w:r>
      <w:r w:rsidR="00771445">
        <w:rPr>
          <w:rFonts w:ascii="Arial" w:hAnsi="Arial" w:cs="Arial"/>
          <w:b/>
          <w:bCs/>
          <w:caps/>
          <w:color w:val="000000" w:themeColor="text1"/>
          <w:sz w:val="20"/>
          <w:szCs w:val="20"/>
          <w:lang w:val="en-US"/>
        </w:rPr>
        <w:t>ERS</w:t>
      </w:r>
      <w:r w:rsidRPr="00CC7488">
        <w:rPr>
          <w:rFonts w:ascii="Arial" w:hAnsi="Arial" w:cs="Arial"/>
          <w:b/>
          <w:bCs/>
          <w:caps/>
          <w:color w:val="000000" w:themeColor="text1"/>
          <w:sz w:val="20"/>
          <w:szCs w:val="20"/>
          <w:lang w:val="en-US"/>
        </w:rPr>
        <w:t>CONTACT</w:t>
      </w:r>
    </w:p>
    <w:p w14:paraId="29B15824" w14:textId="77777777" w:rsidR="00771445" w:rsidRPr="00CC7488"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5ACD33CB"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CC7488">
        <w:rPr>
          <w:rFonts w:ascii="Arial" w:hAnsi="Arial" w:cs="Arial"/>
          <w:b/>
          <w:color w:val="000000" w:themeColor="text1"/>
          <w:sz w:val="20"/>
          <w:szCs w:val="20"/>
          <w:lang w:val="en-US"/>
        </w:rPr>
        <w:t>ARK Communication</w:t>
      </w:r>
    </w:p>
    <w:p w14:paraId="1B93ECEA" w14:textId="70E7A488" w:rsidR="003A4924" w:rsidRPr="00CC7488"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Julie Post</w:t>
      </w:r>
    </w:p>
    <w:p w14:paraId="14F47B9E" w14:textId="2979347E" w:rsidR="003A4924" w:rsidRPr="00CC7488"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Project Manager</w:t>
      </w:r>
    </w:p>
    <w:p w14:paraId="02370F21"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T +32 3 780 96 96</w:t>
      </w:r>
    </w:p>
    <w:p w14:paraId="154C1758" w14:textId="019FE1E8" w:rsidR="003A4924" w:rsidRPr="00CC7488" w:rsidRDefault="00EA4E55"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7" w:history="1">
        <w:r w:rsidR="00BF4B63" w:rsidRPr="00CC7488">
          <w:rPr>
            <w:rStyle w:val="Hyperlink"/>
            <w:rFonts w:ascii="Arial" w:hAnsi="Arial" w:cs="Arial"/>
            <w:color w:val="auto"/>
            <w:sz w:val="20"/>
            <w:szCs w:val="20"/>
            <w:lang w:val="en-US"/>
          </w:rPr>
          <w:t>julie@ark.be</w:t>
        </w:r>
      </w:hyperlink>
      <w:r w:rsidR="003A4924" w:rsidRPr="00CC7488">
        <w:rPr>
          <w:rFonts w:ascii="Arial" w:hAnsi="Arial" w:cs="Arial"/>
          <w:sz w:val="20"/>
          <w:szCs w:val="20"/>
          <w:lang w:val="en-US"/>
        </w:rPr>
        <w:t xml:space="preserve"> </w:t>
      </w:r>
    </w:p>
    <w:p w14:paraId="0515E7A3" w14:textId="30DCDD1C" w:rsidR="00122FA2" w:rsidRPr="00771445" w:rsidRDefault="003A4924" w:rsidP="005B6232">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771445">
        <w:rPr>
          <w:rFonts w:ascii="Arial" w:hAnsi="Arial" w:cs="Arial"/>
          <w:sz w:val="20"/>
          <w:szCs w:val="20"/>
          <w:lang w:val="en-US"/>
        </w:rPr>
        <w:t>www.ark.be</w:t>
      </w:r>
    </w:p>
    <w:p w14:paraId="56DD8643" w14:textId="241B5995" w:rsidR="0075396A" w:rsidRDefault="0075396A" w:rsidP="00143304">
      <w:pPr>
        <w:spacing w:line="360" w:lineRule="auto"/>
        <w:jc w:val="both"/>
        <w:rPr>
          <w:rFonts w:ascii="Arial" w:hAnsi="Arial" w:cs="Arial"/>
          <w:b/>
          <w:sz w:val="20"/>
          <w:szCs w:val="20"/>
          <w:lang w:val="en-US"/>
        </w:rPr>
      </w:pPr>
    </w:p>
    <w:p w14:paraId="48487DDF" w14:textId="14177368" w:rsidR="00771445" w:rsidRDefault="00771445" w:rsidP="00143304">
      <w:pPr>
        <w:spacing w:line="360" w:lineRule="auto"/>
        <w:jc w:val="both"/>
        <w:rPr>
          <w:rFonts w:ascii="Arial" w:hAnsi="Arial" w:cs="Arial"/>
          <w:b/>
          <w:sz w:val="20"/>
          <w:szCs w:val="20"/>
          <w:lang w:val="en-US"/>
        </w:rPr>
      </w:pPr>
    </w:p>
    <w:p w14:paraId="62B32263" w14:textId="0D3B265B" w:rsidR="00F03F56" w:rsidRDefault="00F03F56" w:rsidP="00143304">
      <w:pPr>
        <w:spacing w:line="360" w:lineRule="auto"/>
        <w:jc w:val="both"/>
        <w:rPr>
          <w:rFonts w:ascii="Arial" w:hAnsi="Arial" w:cs="Arial"/>
          <w:b/>
          <w:sz w:val="20"/>
          <w:szCs w:val="20"/>
          <w:lang w:val="en-US"/>
        </w:rPr>
      </w:pPr>
    </w:p>
    <w:p w14:paraId="4325C8E1" w14:textId="77777777" w:rsidR="00F03F56" w:rsidRDefault="00F03F56" w:rsidP="00143304">
      <w:pPr>
        <w:spacing w:line="360" w:lineRule="auto"/>
        <w:jc w:val="both"/>
        <w:rPr>
          <w:rFonts w:ascii="Arial" w:hAnsi="Arial" w:cs="Arial"/>
          <w:b/>
          <w:sz w:val="20"/>
          <w:szCs w:val="20"/>
          <w:lang w:val="en-US"/>
        </w:rPr>
      </w:pPr>
    </w:p>
    <w:p w14:paraId="5E8F7CBA" w14:textId="5BB20102" w:rsidR="003A4924" w:rsidRPr="00CC7488" w:rsidRDefault="003A4924" w:rsidP="00143304">
      <w:pPr>
        <w:spacing w:line="360" w:lineRule="auto"/>
        <w:jc w:val="both"/>
        <w:rPr>
          <w:rFonts w:ascii="Arial" w:hAnsi="Arial" w:cs="Arial"/>
          <w:b/>
          <w:sz w:val="20"/>
          <w:szCs w:val="20"/>
          <w:lang w:val="en-US"/>
        </w:rPr>
      </w:pPr>
      <w:r w:rsidRPr="00CC7488">
        <w:rPr>
          <w:rFonts w:ascii="Arial" w:hAnsi="Arial" w:cs="Arial"/>
          <w:b/>
          <w:sz w:val="20"/>
          <w:szCs w:val="20"/>
          <w:lang w:val="en-US"/>
        </w:rPr>
        <w:t>Panasonic Energy Europe NV</w:t>
      </w:r>
    </w:p>
    <w:p w14:paraId="41B0CE7A"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Vicky Raman</w:t>
      </w:r>
    </w:p>
    <w:p w14:paraId="36EDEF2B"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Brand Marketing Manager</w:t>
      </w:r>
    </w:p>
    <w:p w14:paraId="60FD1E15"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T +32 2 467 84 35</w:t>
      </w:r>
    </w:p>
    <w:p w14:paraId="5AF22524" w14:textId="6915F202" w:rsidR="00EF2BB6" w:rsidRPr="00EF2BB6" w:rsidRDefault="003A4924" w:rsidP="00771445">
      <w:pPr>
        <w:widowControl w:val="0"/>
        <w:suppressAutoHyphens/>
        <w:autoSpaceDE w:val="0"/>
        <w:autoSpaceDN w:val="0"/>
        <w:adjustRightInd w:val="0"/>
        <w:spacing w:line="360" w:lineRule="auto"/>
        <w:jc w:val="both"/>
        <w:textAlignment w:val="center"/>
        <w:rPr>
          <w:rFonts w:ascii="Arial" w:hAnsi="Arial"/>
          <w:sz w:val="20"/>
          <w:szCs w:val="20"/>
          <w:lang w:val="en-US"/>
        </w:rPr>
      </w:pPr>
      <w:r w:rsidRPr="00CC7488">
        <w:rPr>
          <w:rFonts w:ascii="Arial" w:hAnsi="Arial" w:cs="Arial"/>
          <w:sz w:val="20"/>
          <w:szCs w:val="20"/>
          <w:u w:val="single"/>
          <w:lang w:val="en-US"/>
        </w:rPr>
        <w:t>vicky.raman@eu.panasonic.com</w:t>
      </w:r>
      <w:r w:rsidRPr="00CC7488">
        <w:rPr>
          <w:rFonts w:ascii="Arial" w:hAnsi="Arial" w:cs="Arial"/>
          <w:sz w:val="20"/>
          <w:szCs w:val="20"/>
          <w:u w:val="single"/>
          <w:lang w:val="en-US"/>
        </w:rPr>
        <w:br/>
      </w:r>
      <w:hyperlink r:id="rId18" w:history="1">
        <w:r w:rsidR="00EF2BB6" w:rsidRPr="00CC7488">
          <w:rPr>
            <w:rStyle w:val="Hyperlink"/>
            <w:rFonts w:ascii="Arial" w:hAnsi="Arial"/>
            <w:color w:val="auto"/>
            <w:sz w:val="20"/>
            <w:szCs w:val="20"/>
            <w:lang w:val="en-US"/>
          </w:rPr>
          <w:t>www.panasonic-eneloop.eu</w:t>
        </w:r>
      </w:hyperlink>
    </w:p>
    <w:sectPr w:rsidR="00EF2BB6" w:rsidRPr="00EF2BB6"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FF7B8" w14:textId="77777777" w:rsidR="00EA4E55" w:rsidRDefault="00EA4E55" w:rsidP="003444AD">
      <w:r>
        <w:separator/>
      </w:r>
    </w:p>
  </w:endnote>
  <w:endnote w:type="continuationSeparator" w:id="0">
    <w:p w14:paraId="5693E772" w14:textId="77777777" w:rsidR="00EA4E55" w:rsidRDefault="00EA4E55"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F4534" w14:textId="77777777" w:rsidR="00EA4E55" w:rsidRDefault="00EA4E55" w:rsidP="003444AD">
      <w:r>
        <w:separator/>
      </w:r>
    </w:p>
  </w:footnote>
  <w:footnote w:type="continuationSeparator" w:id="0">
    <w:p w14:paraId="3662C841" w14:textId="77777777" w:rsidR="00EA4E55" w:rsidRDefault="00EA4E55"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EA4E55">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FE20F3">
      <w:rPr>
        <w:rFonts w:ascii="Arial" w:hAnsi="Arial" w:cs="Arial"/>
        <w:b/>
        <w:caps/>
        <w:sz w:val="30"/>
        <w:szCs w:val="30"/>
      </w:rPr>
      <w:t>PERSBERICHT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EA4E55">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66235"/>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4E55"/>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sail4sustainability/" TargetMode="External"/><Relationship Id="rId13" Type="http://schemas.openxmlformats.org/officeDocument/2006/relationships/hyperlink" Target="http://www.panasonic-batteries.com" TargetMode="External"/><Relationship Id="rId18" Type="http://schemas.openxmlformats.org/officeDocument/2006/relationships/hyperlink" Target="http://www.panasonic-eneloop.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anasonic-eneloop.eu" TargetMode="External"/><Relationship Id="rId17" Type="http://schemas.openxmlformats.org/officeDocument/2006/relationships/hyperlink" Target="mailto:julie@ark.be"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young-folks/"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eneloopambassadorstour.eu/lost-in-compas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neloopambassadorstour.eu/asapguys/" TargetMode="External"/><Relationship Id="rId14" Type="http://schemas.openxmlformats.org/officeDocument/2006/relationships/hyperlink" Target="http://www.panasonic.com/be/nl/"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26CB0"/>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105A7-A3CE-4547-8CEA-6D64A0718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947</Words>
  <Characters>5212</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2018-07-19T15:04:00Z</dcterms:created>
  <dcterms:modified xsi:type="dcterms:W3CDTF">2018-07-25T06:36:00Z</dcterms:modified>
</cp:coreProperties>
</file>