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04C74" w14:textId="7D8D2EA9" w:rsidR="008B2079" w:rsidRPr="0085632D" w:rsidRDefault="0085632D" w:rsidP="000C2256">
      <w:pPr>
        <w:jc w:val="center"/>
        <w:rPr>
          <w:rFonts w:ascii="NimbusSanExt" w:eastAsia="Times New Roman" w:hAnsi="NimbusSanExt"/>
          <w:sz w:val="36"/>
          <w:szCs w:val="36"/>
          <w:u w:val="single"/>
        </w:rPr>
      </w:pPr>
      <w:r w:rsidRPr="0085632D">
        <w:rPr>
          <w:rFonts w:ascii="NimbusSanExt" w:eastAsia="Times New Roman" w:hAnsi="NimbusSanExt"/>
          <w:sz w:val="36"/>
          <w:szCs w:val="36"/>
          <w:u w:val="single"/>
        </w:rPr>
        <w:t xml:space="preserve"> CYBEX</w:t>
      </w:r>
      <w:r w:rsidR="004E7AAE">
        <w:rPr>
          <w:rFonts w:ascii="NimbusSanExt" w:eastAsia="Times New Roman" w:hAnsi="NimbusSanExt"/>
          <w:sz w:val="36"/>
          <w:szCs w:val="36"/>
          <w:u w:val="single"/>
        </w:rPr>
        <w:t xml:space="preserve"> by JEREMY SCOTT</w:t>
      </w:r>
      <w:r w:rsidR="00DC0346">
        <w:rPr>
          <w:rFonts w:ascii="NimbusSanExt" w:eastAsia="Times New Roman" w:hAnsi="NimbusSanExt"/>
          <w:sz w:val="36"/>
          <w:szCs w:val="36"/>
          <w:u w:val="single"/>
        </w:rPr>
        <w:t xml:space="preserve"> CAPSULE COLLECTION LAUNCH</w:t>
      </w:r>
    </w:p>
    <w:p w14:paraId="3941D50F" w14:textId="77777777" w:rsidR="00C73591" w:rsidRDefault="00C73591" w:rsidP="008B2079">
      <w:pPr>
        <w:rPr>
          <w:rFonts w:ascii="NimbusSanExt" w:eastAsia="Times New Roman" w:hAnsi="NimbusSanExt"/>
          <w:sz w:val="20"/>
          <w:szCs w:val="20"/>
        </w:rPr>
      </w:pPr>
    </w:p>
    <w:p w14:paraId="2D976EE7" w14:textId="77777777" w:rsidR="00BE7FA7" w:rsidRDefault="00BE7FA7" w:rsidP="000C2256">
      <w:pPr>
        <w:jc w:val="center"/>
        <w:rPr>
          <w:rFonts w:ascii="NimbusSanExt" w:eastAsia="Times New Roman" w:hAnsi="NimbusSanExt"/>
          <w:sz w:val="20"/>
          <w:szCs w:val="20"/>
        </w:rPr>
      </w:pPr>
    </w:p>
    <w:p w14:paraId="2F4EB394" w14:textId="65947A72" w:rsidR="00FC360D" w:rsidRPr="008E30A8" w:rsidRDefault="003F6F89" w:rsidP="000C2256">
      <w:pPr>
        <w:jc w:val="center"/>
        <w:rPr>
          <w:rFonts w:ascii="NimbusSanExtLig" w:eastAsia="Times New Roman" w:hAnsi="NimbusSanExtLig"/>
          <w:u w:val="single"/>
        </w:rPr>
      </w:pPr>
      <w:r>
        <w:rPr>
          <w:rFonts w:ascii="NimbusSanExtLig" w:eastAsia="Times New Roman" w:hAnsi="NimbusSanExtLig"/>
          <w:u w:val="single"/>
        </w:rPr>
        <w:t xml:space="preserve"> </w:t>
      </w:r>
      <w:r w:rsidR="00DC0346">
        <w:rPr>
          <w:rFonts w:ascii="NimbusSanExtLig" w:eastAsia="Times New Roman" w:hAnsi="NimbusSanExtLig"/>
          <w:u w:val="single"/>
        </w:rPr>
        <w:t>The new collaboration between CYBEX and the ‘People’s Designer’ was presented</w:t>
      </w:r>
      <w:r w:rsidR="00B50AE0">
        <w:rPr>
          <w:rFonts w:ascii="NimbusSanExtLig" w:eastAsia="Times New Roman" w:hAnsi="NimbusSanExtLig"/>
          <w:u w:val="single"/>
        </w:rPr>
        <w:t xml:space="preserve"> </w:t>
      </w:r>
      <w:r w:rsidR="00DC0346">
        <w:rPr>
          <w:rFonts w:ascii="NimbusSanExtLig" w:eastAsia="Times New Roman" w:hAnsi="NimbusSanExtLig"/>
          <w:u w:val="single"/>
        </w:rPr>
        <w:t>at</w:t>
      </w:r>
      <w:r w:rsidR="00481833">
        <w:rPr>
          <w:rFonts w:ascii="NimbusSanExtLig" w:eastAsia="Times New Roman" w:hAnsi="NimbusSanExtLig"/>
          <w:u w:val="single"/>
        </w:rPr>
        <w:t xml:space="preserve"> a</w:t>
      </w:r>
      <w:r w:rsidR="00B50AE0">
        <w:rPr>
          <w:rFonts w:ascii="NimbusSanExtLig" w:eastAsia="Times New Roman" w:hAnsi="NimbusSanExtLig"/>
          <w:u w:val="single"/>
        </w:rPr>
        <w:t xml:space="preserve"> magical event</w:t>
      </w:r>
      <w:r w:rsidR="00F97E83">
        <w:rPr>
          <w:rFonts w:ascii="NimbusSanExtLig" w:eastAsia="Times New Roman" w:hAnsi="NimbusSanExtLig"/>
          <w:u w:val="single"/>
        </w:rPr>
        <w:t xml:space="preserve"> at 10 Corso Como</w:t>
      </w:r>
      <w:r w:rsidR="002B5F56">
        <w:rPr>
          <w:rFonts w:ascii="NimbusSanExtLig" w:eastAsia="Times New Roman" w:hAnsi="NimbusSanExtLig"/>
          <w:u w:val="single"/>
        </w:rPr>
        <w:t>, Milan</w:t>
      </w:r>
    </w:p>
    <w:p w14:paraId="794C13EC" w14:textId="77777777" w:rsidR="00FC360D" w:rsidRPr="00EF1C69" w:rsidRDefault="00FC360D" w:rsidP="00EF1C69">
      <w:pPr>
        <w:widowControl w:val="0"/>
        <w:autoSpaceDE w:val="0"/>
        <w:autoSpaceDN w:val="0"/>
        <w:adjustRightInd w:val="0"/>
        <w:rPr>
          <w:rFonts w:ascii="NimbusSanExtLig" w:hAnsi="NimbusSanExtLig"/>
          <w:sz w:val="18"/>
          <w:szCs w:val="18"/>
        </w:rPr>
      </w:pPr>
    </w:p>
    <w:p w14:paraId="3087059C" w14:textId="77777777" w:rsidR="004E7AAE" w:rsidRPr="00B50AE0" w:rsidRDefault="004E7AAE" w:rsidP="00B50AE0">
      <w:pPr>
        <w:spacing w:after="160" w:line="259" w:lineRule="auto"/>
        <w:rPr>
          <w:rFonts w:ascii="Calibri" w:hAnsi="Calibri"/>
          <w:bCs/>
          <w:sz w:val="22"/>
          <w:szCs w:val="22"/>
          <w:lang w:val="en-GB"/>
        </w:rPr>
      </w:pPr>
      <w:bookmarkStart w:id="0" w:name="_GoBack"/>
      <w:bookmarkEnd w:id="0"/>
    </w:p>
    <w:p w14:paraId="3A9B8673" w14:textId="443FA6F1" w:rsidR="00F97E83" w:rsidRPr="00F97E83" w:rsidRDefault="00F97E83" w:rsidP="00F97E83">
      <w:pPr>
        <w:spacing w:after="160" w:line="259" w:lineRule="auto"/>
        <w:rPr>
          <w:rFonts w:ascii="Calibri" w:hAnsi="Calibri"/>
          <w:bCs/>
          <w:sz w:val="22"/>
          <w:szCs w:val="22"/>
          <w:lang w:val="en-GB"/>
        </w:rPr>
      </w:pPr>
      <w:r w:rsidRPr="00F97E83">
        <w:rPr>
          <w:rFonts w:ascii="Calibri" w:hAnsi="Calibri"/>
          <w:bCs/>
          <w:sz w:val="22"/>
          <w:szCs w:val="22"/>
          <w:lang w:val="en-GB"/>
        </w:rPr>
        <w:t>Glamour and sparkling fashion, A-listers and trendsetters: The spectacular CYBEX by Jeremy Sc</w:t>
      </w:r>
      <w:r w:rsidRPr="00B50AE0">
        <w:rPr>
          <w:rFonts w:ascii="Calibri" w:hAnsi="Calibri"/>
          <w:bCs/>
          <w:sz w:val="22"/>
          <w:szCs w:val="22"/>
          <w:lang w:val="en-GB"/>
        </w:rPr>
        <w:t xml:space="preserve">ott launch event for the second </w:t>
      </w:r>
      <w:r w:rsidR="00552592">
        <w:rPr>
          <w:rFonts w:ascii="Calibri" w:hAnsi="Calibri"/>
          <w:bCs/>
          <w:sz w:val="22"/>
          <w:szCs w:val="22"/>
          <w:lang w:val="en-GB"/>
        </w:rPr>
        <w:t>collaboration</w:t>
      </w:r>
      <w:r w:rsidRPr="00F97E83">
        <w:rPr>
          <w:rFonts w:ascii="Calibri" w:hAnsi="Calibri"/>
          <w:bCs/>
          <w:sz w:val="22"/>
          <w:szCs w:val="22"/>
          <w:lang w:val="en-GB"/>
        </w:rPr>
        <w:t xml:space="preserve"> took place last night</w:t>
      </w:r>
      <w:r w:rsidR="002B5F56">
        <w:rPr>
          <w:rFonts w:ascii="Calibri" w:hAnsi="Calibri"/>
          <w:bCs/>
          <w:sz w:val="22"/>
          <w:szCs w:val="22"/>
          <w:lang w:val="en-GB"/>
        </w:rPr>
        <w:t xml:space="preserve"> at the</w:t>
      </w:r>
      <w:r w:rsidR="00552592">
        <w:rPr>
          <w:rFonts w:ascii="Calibri" w:hAnsi="Calibri"/>
          <w:bCs/>
          <w:sz w:val="22"/>
          <w:szCs w:val="22"/>
          <w:lang w:val="en-GB"/>
        </w:rPr>
        <w:t xml:space="preserve"> iconic</w:t>
      </w:r>
      <w:r w:rsidR="00BE3D9B">
        <w:rPr>
          <w:rFonts w:ascii="Calibri" w:hAnsi="Calibri"/>
          <w:bCs/>
          <w:sz w:val="22"/>
          <w:szCs w:val="22"/>
          <w:lang w:val="en-GB"/>
        </w:rPr>
        <w:t xml:space="preserve"> fashion concept store 10 Corso </w:t>
      </w:r>
      <w:r w:rsidR="002B5F56">
        <w:rPr>
          <w:rFonts w:ascii="Calibri" w:hAnsi="Calibri"/>
          <w:bCs/>
          <w:sz w:val="22"/>
          <w:szCs w:val="22"/>
          <w:lang w:val="en-GB"/>
        </w:rPr>
        <w:t>Como</w:t>
      </w:r>
      <w:r w:rsidRPr="00F97E83">
        <w:rPr>
          <w:rFonts w:ascii="Calibri" w:hAnsi="Calibri"/>
          <w:bCs/>
          <w:sz w:val="22"/>
          <w:szCs w:val="22"/>
          <w:lang w:val="en-GB"/>
        </w:rPr>
        <w:t xml:space="preserve">, </w:t>
      </w:r>
      <w:r w:rsidR="00920800">
        <w:rPr>
          <w:rFonts w:ascii="Calibri" w:hAnsi="Calibri"/>
          <w:bCs/>
          <w:sz w:val="22"/>
          <w:szCs w:val="22"/>
          <w:lang w:val="en-GB"/>
        </w:rPr>
        <w:t xml:space="preserve">Milan, </w:t>
      </w:r>
      <w:r w:rsidRPr="00F97E83">
        <w:rPr>
          <w:rFonts w:ascii="Calibri" w:hAnsi="Calibri"/>
          <w:bCs/>
          <w:sz w:val="22"/>
          <w:szCs w:val="22"/>
          <w:lang w:val="en-GB"/>
        </w:rPr>
        <w:t>setting off</w:t>
      </w:r>
      <w:r w:rsidR="006E6430">
        <w:rPr>
          <w:rFonts w:ascii="Calibri" w:hAnsi="Calibri"/>
          <w:bCs/>
          <w:sz w:val="22"/>
          <w:szCs w:val="22"/>
          <w:lang w:val="en-GB"/>
        </w:rPr>
        <w:t xml:space="preserve"> another </w:t>
      </w:r>
      <w:r w:rsidR="00BE3D9B">
        <w:rPr>
          <w:rFonts w:ascii="Calibri" w:hAnsi="Calibri"/>
          <w:bCs/>
          <w:sz w:val="22"/>
          <w:szCs w:val="22"/>
          <w:lang w:val="en-GB"/>
        </w:rPr>
        <w:t xml:space="preserve">round of </w:t>
      </w:r>
      <w:r w:rsidR="006E6430">
        <w:rPr>
          <w:rFonts w:ascii="Calibri" w:hAnsi="Calibri"/>
          <w:bCs/>
          <w:sz w:val="22"/>
          <w:szCs w:val="22"/>
          <w:lang w:val="en-GB"/>
        </w:rPr>
        <w:t>CYBEX</w:t>
      </w:r>
      <w:r w:rsidRPr="00F97E83">
        <w:rPr>
          <w:rFonts w:ascii="Calibri" w:hAnsi="Calibri"/>
          <w:bCs/>
          <w:sz w:val="22"/>
          <w:szCs w:val="22"/>
          <w:lang w:val="en-GB"/>
        </w:rPr>
        <w:t xml:space="preserve"> </w:t>
      </w:r>
      <w:r w:rsidR="00BE3D9B">
        <w:rPr>
          <w:rFonts w:ascii="Calibri" w:hAnsi="Calibri"/>
          <w:bCs/>
          <w:sz w:val="22"/>
          <w:szCs w:val="22"/>
          <w:lang w:val="en-GB"/>
        </w:rPr>
        <w:t>fireworks in the fashion world.</w:t>
      </w:r>
    </w:p>
    <w:p w14:paraId="5715E640" w14:textId="395B4E01" w:rsidR="004E7AAE" w:rsidRPr="00B50AE0" w:rsidRDefault="00F97E83" w:rsidP="00B50AE0">
      <w:pPr>
        <w:spacing w:after="160" w:line="259" w:lineRule="auto"/>
        <w:rPr>
          <w:rFonts w:ascii="Calibri" w:hAnsi="Calibri"/>
          <w:bCs/>
          <w:sz w:val="22"/>
          <w:szCs w:val="22"/>
          <w:lang w:val="en-GB"/>
        </w:rPr>
      </w:pPr>
      <w:r w:rsidRPr="00F97E83">
        <w:rPr>
          <w:rFonts w:ascii="Calibri" w:hAnsi="Calibri"/>
          <w:bCs/>
          <w:sz w:val="22"/>
          <w:szCs w:val="22"/>
          <w:lang w:val="en-GB"/>
        </w:rPr>
        <w:t>Members of the style elite along with</w:t>
      </w:r>
      <w:r w:rsidR="006877FE">
        <w:rPr>
          <w:rFonts w:ascii="Calibri" w:hAnsi="Calibri"/>
          <w:bCs/>
          <w:sz w:val="22"/>
          <w:szCs w:val="22"/>
          <w:lang w:val="en-GB"/>
        </w:rPr>
        <w:t xml:space="preserve"> the global press </w:t>
      </w:r>
      <w:r w:rsidR="00BE3D9B">
        <w:rPr>
          <w:rFonts w:ascii="Calibri" w:hAnsi="Calibri"/>
          <w:bCs/>
          <w:sz w:val="22"/>
          <w:szCs w:val="22"/>
          <w:lang w:val="en-GB"/>
        </w:rPr>
        <w:t>corps</w:t>
      </w:r>
      <w:r w:rsidR="006877FE">
        <w:rPr>
          <w:rFonts w:ascii="Calibri" w:hAnsi="Calibri"/>
          <w:bCs/>
          <w:sz w:val="22"/>
          <w:szCs w:val="22"/>
          <w:lang w:val="en-GB"/>
        </w:rPr>
        <w:t xml:space="preserve">, including titles such as Vogue, Interview </w:t>
      </w:r>
      <w:r w:rsidR="00DC0346">
        <w:rPr>
          <w:rFonts w:ascii="Calibri" w:hAnsi="Calibri"/>
          <w:bCs/>
          <w:sz w:val="22"/>
          <w:szCs w:val="22"/>
          <w:lang w:val="en-GB"/>
        </w:rPr>
        <w:t xml:space="preserve">Magazine </w:t>
      </w:r>
      <w:r w:rsidR="006877FE">
        <w:rPr>
          <w:rFonts w:ascii="Calibri" w:hAnsi="Calibri"/>
          <w:bCs/>
          <w:sz w:val="22"/>
          <w:szCs w:val="22"/>
          <w:lang w:val="en-GB"/>
        </w:rPr>
        <w:t xml:space="preserve">and Vanity </w:t>
      </w:r>
      <w:r w:rsidR="00BE3D9B">
        <w:rPr>
          <w:rFonts w:ascii="Calibri" w:hAnsi="Calibri"/>
          <w:bCs/>
          <w:sz w:val="22"/>
          <w:szCs w:val="22"/>
          <w:lang w:val="en-GB"/>
        </w:rPr>
        <w:t>Fair, filled</w:t>
      </w:r>
      <w:r w:rsidRPr="00F97E83">
        <w:rPr>
          <w:rFonts w:ascii="Calibri" w:hAnsi="Calibri"/>
          <w:bCs/>
          <w:sz w:val="22"/>
          <w:szCs w:val="22"/>
          <w:lang w:val="en-GB"/>
        </w:rPr>
        <w:t xml:space="preserve"> the guest list</w:t>
      </w:r>
      <w:r w:rsidR="002B5F56">
        <w:rPr>
          <w:rFonts w:ascii="Calibri" w:hAnsi="Calibri"/>
          <w:bCs/>
          <w:sz w:val="22"/>
          <w:szCs w:val="22"/>
          <w:lang w:val="en-GB"/>
        </w:rPr>
        <w:t xml:space="preserve"> at the enchanting </w:t>
      </w:r>
      <w:r w:rsidR="00BE3D9B">
        <w:rPr>
          <w:rFonts w:ascii="Calibri" w:hAnsi="Calibri"/>
          <w:bCs/>
          <w:sz w:val="22"/>
          <w:szCs w:val="22"/>
          <w:lang w:val="en-GB"/>
        </w:rPr>
        <w:t>venue,</w:t>
      </w:r>
      <w:r w:rsidRPr="00F97E83">
        <w:rPr>
          <w:rFonts w:ascii="Calibri" w:hAnsi="Calibri"/>
          <w:bCs/>
          <w:sz w:val="22"/>
          <w:szCs w:val="22"/>
          <w:lang w:val="en-GB"/>
        </w:rPr>
        <w:t xml:space="preserve"> while DJ</w:t>
      </w:r>
      <w:r w:rsidR="00BE3D9B">
        <w:rPr>
          <w:rFonts w:ascii="Calibri" w:hAnsi="Calibri"/>
          <w:bCs/>
          <w:sz w:val="22"/>
          <w:szCs w:val="22"/>
          <w:lang w:val="en-GB"/>
        </w:rPr>
        <w:t xml:space="preserve"> and model</w:t>
      </w:r>
      <w:r w:rsidRPr="00F97E83">
        <w:rPr>
          <w:rFonts w:ascii="Calibri" w:hAnsi="Calibri"/>
          <w:bCs/>
          <w:sz w:val="22"/>
          <w:szCs w:val="22"/>
          <w:lang w:val="en-GB"/>
        </w:rPr>
        <w:t xml:space="preserve"> Sita Abellan</w:t>
      </w:r>
      <w:r w:rsidR="005506C0">
        <w:rPr>
          <w:rFonts w:ascii="Calibri" w:hAnsi="Calibri"/>
          <w:bCs/>
          <w:sz w:val="22"/>
          <w:szCs w:val="22"/>
          <w:lang w:val="en-GB"/>
        </w:rPr>
        <w:t xml:space="preserve">, styled </w:t>
      </w:r>
      <w:r w:rsidR="001B4B79">
        <w:rPr>
          <w:rFonts w:ascii="Calibri" w:hAnsi="Calibri"/>
          <w:bCs/>
          <w:sz w:val="22"/>
          <w:szCs w:val="22"/>
          <w:lang w:val="en-GB"/>
        </w:rPr>
        <w:t>from head to toe in Moschino</w:t>
      </w:r>
      <w:r w:rsidRPr="00F97E83">
        <w:rPr>
          <w:rFonts w:ascii="Calibri" w:hAnsi="Calibri"/>
          <w:bCs/>
          <w:sz w:val="22"/>
          <w:szCs w:val="22"/>
          <w:lang w:val="en-GB"/>
        </w:rPr>
        <w:t xml:space="preserve"> played the tunes</w:t>
      </w:r>
      <w:r w:rsidR="005506C0">
        <w:rPr>
          <w:rFonts w:ascii="Calibri" w:hAnsi="Calibri"/>
          <w:bCs/>
          <w:sz w:val="22"/>
          <w:szCs w:val="22"/>
          <w:lang w:val="en-GB"/>
        </w:rPr>
        <w:t xml:space="preserve"> throughout the evening</w:t>
      </w:r>
      <w:r w:rsidRPr="00F97E83">
        <w:rPr>
          <w:rFonts w:ascii="Calibri" w:hAnsi="Calibri"/>
          <w:bCs/>
          <w:sz w:val="22"/>
          <w:szCs w:val="22"/>
          <w:lang w:val="en-GB"/>
        </w:rPr>
        <w:t>.</w:t>
      </w:r>
    </w:p>
    <w:p w14:paraId="1DE2C66A" w14:textId="08F975AC" w:rsidR="00F97E83" w:rsidRPr="00B50AE0" w:rsidRDefault="00F97E83" w:rsidP="00B50AE0">
      <w:pPr>
        <w:spacing w:after="160" w:line="259" w:lineRule="auto"/>
        <w:rPr>
          <w:rFonts w:ascii="Calibri" w:hAnsi="Calibri"/>
          <w:bCs/>
          <w:sz w:val="22"/>
          <w:szCs w:val="22"/>
          <w:lang w:val="en-GB"/>
        </w:rPr>
      </w:pPr>
      <w:r w:rsidRPr="00B50AE0">
        <w:rPr>
          <w:rFonts w:ascii="Calibri" w:hAnsi="Calibri"/>
          <w:bCs/>
          <w:sz w:val="22"/>
          <w:szCs w:val="22"/>
          <w:lang w:val="en-GB"/>
        </w:rPr>
        <w:t>The masterminds of the collaboration, Jeremy Scott and CYBEX founder Martin Pos</w:t>
      </w:r>
      <w:r w:rsidR="002B5F56">
        <w:rPr>
          <w:rFonts w:ascii="Calibri" w:hAnsi="Calibri"/>
          <w:bCs/>
          <w:sz w:val="22"/>
          <w:szCs w:val="22"/>
          <w:lang w:val="en-GB"/>
        </w:rPr>
        <w:t>,</w:t>
      </w:r>
      <w:r w:rsidRPr="00B50AE0">
        <w:rPr>
          <w:rFonts w:ascii="Calibri" w:hAnsi="Calibri"/>
          <w:bCs/>
          <w:sz w:val="22"/>
          <w:szCs w:val="22"/>
          <w:lang w:val="en-GB"/>
        </w:rPr>
        <w:t xml:space="preserve"> mingled among the </w:t>
      </w:r>
      <w:r w:rsidR="001B4B79">
        <w:rPr>
          <w:rFonts w:ascii="Calibri" w:hAnsi="Calibri"/>
          <w:bCs/>
          <w:sz w:val="22"/>
          <w:szCs w:val="22"/>
          <w:lang w:val="en-GB"/>
        </w:rPr>
        <w:t xml:space="preserve">fashion </w:t>
      </w:r>
      <w:r w:rsidR="006F18C9">
        <w:rPr>
          <w:rFonts w:ascii="Calibri" w:hAnsi="Calibri"/>
          <w:bCs/>
          <w:sz w:val="22"/>
          <w:szCs w:val="22"/>
          <w:lang w:val="en-GB"/>
        </w:rPr>
        <w:t>crowd including Carla Sozzani, founder of 10 Corso Como,</w:t>
      </w:r>
      <w:r w:rsidR="001B4B79">
        <w:rPr>
          <w:rFonts w:ascii="Calibri" w:hAnsi="Calibri"/>
          <w:bCs/>
          <w:sz w:val="22"/>
          <w:szCs w:val="22"/>
          <w:lang w:val="en-GB"/>
        </w:rPr>
        <w:t xml:space="preserve"> </w:t>
      </w:r>
      <w:r w:rsidR="002B5F56">
        <w:rPr>
          <w:rFonts w:ascii="Calibri" w:hAnsi="Calibri"/>
          <w:bCs/>
          <w:sz w:val="22"/>
          <w:szCs w:val="22"/>
          <w:lang w:val="en-GB"/>
        </w:rPr>
        <w:t xml:space="preserve">under </w:t>
      </w:r>
      <w:r w:rsidR="004533A1">
        <w:rPr>
          <w:rFonts w:ascii="Calibri" w:hAnsi="Calibri"/>
          <w:bCs/>
          <w:sz w:val="22"/>
          <w:szCs w:val="22"/>
          <w:lang w:val="en-GB"/>
        </w:rPr>
        <w:t>twinkling lights,</w:t>
      </w:r>
      <w:r w:rsidR="002B5F56">
        <w:rPr>
          <w:rFonts w:ascii="Calibri" w:hAnsi="Calibri"/>
          <w:bCs/>
          <w:sz w:val="22"/>
          <w:szCs w:val="22"/>
          <w:lang w:val="en-GB"/>
        </w:rPr>
        <w:t xml:space="preserve"> </w:t>
      </w:r>
      <w:r w:rsidRPr="00B50AE0">
        <w:rPr>
          <w:rFonts w:ascii="Calibri" w:hAnsi="Calibri"/>
          <w:bCs/>
          <w:sz w:val="22"/>
          <w:szCs w:val="22"/>
          <w:lang w:val="en-GB"/>
        </w:rPr>
        <w:t>before holding a press conference to introduce the new capsule collection to</w:t>
      </w:r>
      <w:r w:rsidR="00552592">
        <w:rPr>
          <w:rFonts w:ascii="Calibri" w:hAnsi="Calibri"/>
          <w:bCs/>
          <w:sz w:val="22"/>
          <w:szCs w:val="22"/>
          <w:lang w:val="en-GB"/>
        </w:rPr>
        <w:t xml:space="preserve"> </w:t>
      </w:r>
      <w:r w:rsidR="00481833">
        <w:rPr>
          <w:rFonts w:ascii="Calibri" w:hAnsi="Calibri"/>
          <w:bCs/>
          <w:sz w:val="22"/>
          <w:szCs w:val="22"/>
          <w:lang w:val="en-GB"/>
        </w:rPr>
        <w:t xml:space="preserve">the gathered </w:t>
      </w:r>
      <w:r w:rsidR="00552592">
        <w:rPr>
          <w:rFonts w:ascii="Calibri" w:hAnsi="Calibri"/>
          <w:bCs/>
          <w:sz w:val="22"/>
          <w:szCs w:val="22"/>
          <w:lang w:val="en-GB"/>
        </w:rPr>
        <w:t>guests</w:t>
      </w:r>
      <w:r w:rsidRPr="00B50AE0">
        <w:rPr>
          <w:rFonts w:ascii="Calibri" w:hAnsi="Calibri"/>
          <w:bCs/>
          <w:sz w:val="22"/>
          <w:szCs w:val="22"/>
          <w:lang w:val="en-GB"/>
        </w:rPr>
        <w:t>.</w:t>
      </w:r>
    </w:p>
    <w:p w14:paraId="19F858FC" w14:textId="693393F4" w:rsidR="006F18C9" w:rsidRDefault="00B50AE0" w:rsidP="00B50AE0">
      <w:pPr>
        <w:spacing w:after="160" w:line="259" w:lineRule="auto"/>
        <w:rPr>
          <w:rFonts w:ascii="Calibri" w:hAnsi="Calibri"/>
          <w:bCs/>
          <w:sz w:val="22"/>
          <w:szCs w:val="22"/>
          <w:lang w:val="en-GB"/>
        </w:rPr>
      </w:pPr>
      <w:r w:rsidRPr="00B50AE0">
        <w:rPr>
          <w:rFonts w:ascii="Calibri" w:hAnsi="Calibri"/>
          <w:bCs/>
          <w:sz w:val="22"/>
          <w:szCs w:val="22"/>
          <w:lang w:val="en-GB"/>
        </w:rPr>
        <w:t>Martin Pos said: “I am incredibly happy and proud of our second collaboration with Jeremy Scott, one of the most interesting and talked about fashion designers at the moment. He is not afraid to go against the traditional fashion establishment rules – and in addition to making sure his creations are infused with fun and color, he always makes sure they are accompanied by a positive message”.</w:t>
      </w:r>
    </w:p>
    <w:p w14:paraId="60F91438" w14:textId="1B04077D" w:rsidR="006F18C9" w:rsidRPr="00B50AE0" w:rsidRDefault="006F18C9" w:rsidP="00B50AE0">
      <w:pPr>
        <w:spacing w:after="160" w:line="259" w:lineRule="auto"/>
        <w:rPr>
          <w:rFonts w:ascii="Calibri" w:hAnsi="Calibri"/>
          <w:bCs/>
          <w:sz w:val="22"/>
          <w:szCs w:val="22"/>
          <w:lang w:val="en-GB"/>
        </w:rPr>
      </w:pPr>
      <w:r>
        <w:rPr>
          <w:rFonts w:ascii="Calibri" w:hAnsi="Calibri"/>
          <w:bCs/>
          <w:sz w:val="22"/>
          <w:szCs w:val="22"/>
          <w:lang w:val="en-GB"/>
        </w:rPr>
        <w:t>Jeremy Scott on his decision for collaborating with CYBEX for a second time: “</w:t>
      </w:r>
      <w:r w:rsidRPr="006F18C9">
        <w:rPr>
          <w:rFonts w:ascii="Calibri" w:hAnsi="Calibri"/>
          <w:bCs/>
          <w:sz w:val="22"/>
          <w:szCs w:val="22"/>
          <w:lang w:val="en-GB"/>
        </w:rPr>
        <w:t>Martin’s enthusiasm and passion for creating the best, most stylish and coolest products are, for sure, the reasons I chose to work with CYBEX again</w:t>
      </w:r>
      <w:r>
        <w:rPr>
          <w:rFonts w:ascii="Calibri" w:hAnsi="Calibri"/>
          <w:bCs/>
          <w:sz w:val="22"/>
          <w:szCs w:val="22"/>
          <w:lang w:val="en-GB"/>
        </w:rPr>
        <w:t>”.</w:t>
      </w:r>
    </w:p>
    <w:p w14:paraId="397078B1" w14:textId="386E8981" w:rsidR="00B50AE0" w:rsidRDefault="00B50AE0" w:rsidP="00B50AE0">
      <w:pPr>
        <w:spacing w:after="160" w:line="259" w:lineRule="auto"/>
        <w:rPr>
          <w:rFonts w:ascii="Calibri" w:hAnsi="Calibri"/>
          <w:bCs/>
          <w:sz w:val="22"/>
          <w:szCs w:val="22"/>
          <w:lang w:val="en-GB"/>
        </w:rPr>
      </w:pPr>
      <w:r w:rsidRPr="00B50AE0">
        <w:rPr>
          <w:rFonts w:ascii="Calibri" w:hAnsi="Calibri"/>
          <w:bCs/>
          <w:sz w:val="22"/>
          <w:szCs w:val="22"/>
          <w:lang w:val="en-GB"/>
        </w:rPr>
        <w:t>The most anticipated moment of the night was of course when the products were finally revealed. The iconic CYBEX PRIAM Lux Seat, PRIAM Carry Cot and frame, as well as the Aton Q from the award winning CYBEX infant car seat series and the 2.G</w:t>
      </w:r>
      <w:r w:rsidR="005506C0">
        <w:rPr>
          <w:rFonts w:ascii="Calibri" w:hAnsi="Calibri"/>
          <w:bCs/>
          <w:sz w:val="22"/>
          <w:szCs w:val="22"/>
          <w:lang w:val="en-GB"/>
        </w:rPr>
        <w:t>O</w:t>
      </w:r>
      <w:r w:rsidRPr="00B50AE0">
        <w:rPr>
          <w:rFonts w:ascii="Calibri" w:hAnsi="Calibri"/>
          <w:bCs/>
          <w:sz w:val="22"/>
          <w:szCs w:val="22"/>
          <w:lang w:val="en-GB"/>
        </w:rPr>
        <w:t xml:space="preserve"> baby carrier all featured Jeremy’s signature wings and blended the angelic and the adult. Jeremy ha</w:t>
      </w:r>
      <w:r w:rsidR="005506C0">
        <w:rPr>
          <w:rFonts w:ascii="Calibri" w:hAnsi="Calibri"/>
          <w:bCs/>
          <w:sz w:val="22"/>
          <w:szCs w:val="22"/>
          <w:lang w:val="en-GB"/>
        </w:rPr>
        <w:t>d</w:t>
      </w:r>
      <w:r w:rsidRPr="00B50AE0">
        <w:rPr>
          <w:rFonts w:ascii="Calibri" w:hAnsi="Calibri"/>
          <w:bCs/>
          <w:sz w:val="22"/>
          <w:szCs w:val="22"/>
          <w:lang w:val="en-GB"/>
        </w:rPr>
        <w:t xml:space="preserve"> also put his signature touch on a matching baby bag, foot muff as well as 2 limited edition items: a hat and a t-shirt featuring the capsule collection slogan “Adults Suck Then You Are One</w:t>
      </w:r>
      <w:r w:rsidRPr="00B50AE0">
        <w:rPr>
          <w:rFonts w:ascii="Calibri" w:hAnsi="Calibri"/>
          <w:bCs/>
          <w:sz w:val="22"/>
          <w:szCs w:val="22"/>
          <w:lang w:val="en-GB"/>
        </w:rPr>
        <w:t>”</w:t>
      </w:r>
      <w:r w:rsidRPr="00B50AE0">
        <w:rPr>
          <w:rFonts w:ascii="Calibri" w:hAnsi="Calibri"/>
          <w:bCs/>
          <w:sz w:val="22"/>
          <w:szCs w:val="22"/>
          <w:lang w:val="en-GB"/>
        </w:rPr>
        <w:t>. Of course, the CYBEX by Jeremy Scott PRIAM is also compatible with all our CYBEX accessories which includes the parasol, mosquito net, kid board, cup holder and skis!</w:t>
      </w:r>
    </w:p>
    <w:p w14:paraId="55E68727" w14:textId="4A0A763B" w:rsidR="005506C0" w:rsidRDefault="005506C0" w:rsidP="00B50AE0">
      <w:pPr>
        <w:spacing w:after="160" w:line="259" w:lineRule="auto"/>
        <w:rPr>
          <w:rFonts w:asciiTheme="minorHAnsi" w:hAnsiTheme="minorHAnsi" w:cstheme="minorBidi"/>
          <w:sz w:val="22"/>
          <w:szCs w:val="22"/>
        </w:rPr>
      </w:pPr>
      <w:r w:rsidRPr="005506C0">
        <w:rPr>
          <w:rFonts w:asciiTheme="minorHAnsi" w:hAnsiTheme="minorHAnsi" w:cstheme="minorBidi"/>
          <w:sz w:val="22"/>
          <w:szCs w:val="22"/>
        </w:rPr>
        <w:t xml:space="preserve">The collection </w:t>
      </w:r>
      <w:r w:rsidR="006E6430">
        <w:rPr>
          <w:rFonts w:asciiTheme="minorHAnsi" w:hAnsiTheme="minorHAnsi" w:cstheme="minorBidi"/>
          <w:sz w:val="22"/>
          <w:szCs w:val="22"/>
        </w:rPr>
        <w:t xml:space="preserve">will be available </w:t>
      </w:r>
      <w:r w:rsidRPr="005506C0">
        <w:rPr>
          <w:rFonts w:asciiTheme="minorHAnsi" w:hAnsiTheme="minorHAnsi" w:cstheme="minorBidi"/>
          <w:sz w:val="22"/>
          <w:szCs w:val="22"/>
        </w:rPr>
        <w:t>at 10 Corso Como until the end of the year and starting from 2016 at selected retail stores worldwide.  For more information, visit jeremyscott.cybex-online.com and sign up for the newsletter.</w:t>
      </w:r>
    </w:p>
    <w:p w14:paraId="6CB2E35C" w14:textId="5A820BC5" w:rsidR="00DA7ED2" w:rsidRPr="00FB7776" w:rsidRDefault="00DA7ED2" w:rsidP="00FB7776">
      <w:pPr>
        <w:widowControl w:val="0"/>
        <w:autoSpaceDE w:val="0"/>
        <w:autoSpaceDN w:val="0"/>
        <w:adjustRightInd w:val="0"/>
        <w:rPr>
          <w:rFonts w:ascii="NimbusSanExtLig" w:hAnsi="NimbusSanExtLig"/>
          <w:sz w:val="16"/>
          <w:szCs w:val="16"/>
        </w:rPr>
      </w:pPr>
    </w:p>
    <w:sectPr w:rsidR="00DA7ED2" w:rsidRPr="00FB777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imbusSanExt">
    <w:altName w:val="Arial"/>
    <w:panose1 w:val="00000500000000000000"/>
    <w:charset w:val="00"/>
    <w:family w:val="modern"/>
    <w:notTrueType/>
    <w:pitch w:val="variable"/>
    <w:sig w:usb0="00000007" w:usb1="00000001" w:usb2="00000000" w:usb3="00000000" w:csb0="00000093" w:csb1="00000000"/>
  </w:font>
  <w:font w:name="NimbusSanExtLig">
    <w:panose1 w:val="000004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A586A"/>
    <w:multiLevelType w:val="hybridMultilevel"/>
    <w:tmpl w:val="34D6485E"/>
    <w:lvl w:ilvl="0" w:tplc="637879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F4246"/>
    <w:multiLevelType w:val="hybridMultilevel"/>
    <w:tmpl w:val="C72A45E8"/>
    <w:lvl w:ilvl="0" w:tplc="645A2FA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A12B1"/>
    <w:multiLevelType w:val="hybridMultilevel"/>
    <w:tmpl w:val="93AA4AB0"/>
    <w:lvl w:ilvl="0" w:tplc="0407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314E0F"/>
    <w:multiLevelType w:val="hybridMultilevel"/>
    <w:tmpl w:val="E1AE537E"/>
    <w:lvl w:ilvl="0" w:tplc="9DE4A9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F601C"/>
    <w:multiLevelType w:val="hybridMultilevel"/>
    <w:tmpl w:val="E410CE02"/>
    <w:lvl w:ilvl="0" w:tplc="389054E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42474"/>
    <w:multiLevelType w:val="hybridMultilevel"/>
    <w:tmpl w:val="08F2A9DE"/>
    <w:lvl w:ilvl="0" w:tplc="750CBA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79"/>
    <w:rsid w:val="00037386"/>
    <w:rsid w:val="00040A95"/>
    <w:rsid w:val="000457FE"/>
    <w:rsid w:val="000653E3"/>
    <w:rsid w:val="0006689A"/>
    <w:rsid w:val="00072712"/>
    <w:rsid w:val="00085210"/>
    <w:rsid w:val="00093B62"/>
    <w:rsid w:val="000C1B1F"/>
    <w:rsid w:val="000C2256"/>
    <w:rsid w:val="000C5DF1"/>
    <w:rsid w:val="000E1BCE"/>
    <w:rsid w:val="000E60ED"/>
    <w:rsid w:val="001071C2"/>
    <w:rsid w:val="0012127C"/>
    <w:rsid w:val="00146B03"/>
    <w:rsid w:val="0017746E"/>
    <w:rsid w:val="00196243"/>
    <w:rsid w:val="001B16E9"/>
    <w:rsid w:val="001B4B79"/>
    <w:rsid w:val="001B5FC5"/>
    <w:rsid w:val="001E7CF9"/>
    <w:rsid w:val="002133BB"/>
    <w:rsid w:val="0021391C"/>
    <w:rsid w:val="00214000"/>
    <w:rsid w:val="00217A65"/>
    <w:rsid w:val="00291B34"/>
    <w:rsid w:val="002B16BE"/>
    <w:rsid w:val="002B5F56"/>
    <w:rsid w:val="003120B4"/>
    <w:rsid w:val="00326131"/>
    <w:rsid w:val="003474F0"/>
    <w:rsid w:val="00356944"/>
    <w:rsid w:val="003B4C87"/>
    <w:rsid w:val="003D55DB"/>
    <w:rsid w:val="003E545C"/>
    <w:rsid w:val="003F1A35"/>
    <w:rsid w:val="003F2EAA"/>
    <w:rsid w:val="003F6F89"/>
    <w:rsid w:val="00415A3A"/>
    <w:rsid w:val="00425E22"/>
    <w:rsid w:val="004533A1"/>
    <w:rsid w:val="00455290"/>
    <w:rsid w:val="00481833"/>
    <w:rsid w:val="004C7C2A"/>
    <w:rsid w:val="004D4E4E"/>
    <w:rsid w:val="004E5F7F"/>
    <w:rsid w:val="004E7AAE"/>
    <w:rsid w:val="005028BA"/>
    <w:rsid w:val="005065A6"/>
    <w:rsid w:val="005506C0"/>
    <w:rsid w:val="00552592"/>
    <w:rsid w:val="0056110F"/>
    <w:rsid w:val="0058036A"/>
    <w:rsid w:val="00580981"/>
    <w:rsid w:val="005922C1"/>
    <w:rsid w:val="005A6BD0"/>
    <w:rsid w:val="005B20BA"/>
    <w:rsid w:val="005C6E00"/>
    <w:rsid w:val="005C71AB"/>
    <w:rsid w:val="005E4C49"/>
    <w:rsid w:val="005F0304"/>
    <w:rsid w:val="0060452C"/>
    <w:rsid w:val="00635753"/>
    <w:rsid w:val="006877FE"/>
    <w:rsid w:val="0069598E"/>
    <w:rsid w:val="006C2380"/>
    <w:rsid w:val="006C6CD0"/>
    <w:rsid w:val="006D7FF0"/>
    <w:rsid w:val="006E6430"/>
    <w:rsid w:val="006F18C9"/>
    <w:rsid w:val="00710CD7"/>
    <w:rsid w:val="00716854"/>
    <w:rsid w:val="00734E3C"/>
    <w:rsid w:val="00764A8E"/>
    <w:rsid w:val="00775FA7"/>
    <w:rsid w:val="00780F6D"/>
    <w:rsid w:val="00793198"/>
    <w:rsid w:val="00793F56"/>
    <w:rsid w:val="007B7E56"/>
    <w:rsid w:val="007C0E02"/>
    <w:rsid w:val="00821E28"/>
    <w:rsid w:val="00827CA5"/>
    <w:rsid w:val="008307D0"/>
    <w:rsid w:val="008341E5"/>
    <w:rsid w:val="00846BF8"/>
    <w:rsid w:val="0085172C"/>
    <w:rsid w:val="00853C26"/>
    <w:rsid w:val="0085632D"/>
    <w:rsid w:val="00864B62"/>
    <w:rsid w:val="008848C0"/>
    <w:rsid w:val="00895155"/>
    <w:rsid w:val="008A03BD"/>
    <w:rsid w:val="008B2079"/>
    <w:rsid w:val="008D107D"/>
    <w:rsid w:val="008E30A8"/>
    <w:rsid w:val="00920800"/>
    <w:rsid w:val="00955F80"/>
    <w:rsid w:val="00957652"/>
    <w:rsid w:val="009812C6"/>
    <w:rsid w:val="00981AF0"/>
    <w:rsid w:val="00995DDF"/>
    <w:rsid w:val="009D1878"/>
    <w:rsid w:val="00A209FA"/>
    <w:rsid w:val="00A24A45"/>
    <w:rsid w:val="00A54763"/>
    <w:rsid w:val="00A60309"/>
    <w:rsid w:val="00A70F53"/>
    <w:rsid w:val="00AA01E9"/>
    <w:rsid w:val="00AD2658"/>
    <w:rsid w:val="00AD36A6"/>
    <w:rsid w:val="00AD3A23"/>
    <w:rsid w:val="00AE2628"/>
    <w:rsid w:val="00B50AE0"/>
    <w:rsid w:val="00B5265D"/>
    <w:rsid w:val="00B54A33"/>
    <w:rsid w:val="00BA66A0"/>
    <w:rsid w:val="00BE3D9B"/>
    <w:rsid w:val="00BE7FA7"/>
    <w:rsid w:val="00C045C0"/>
    <w:rsid w:val="00C13C38"/>
    <w:rsid w:val="00C56EE8"/>
    <w:rsid w:val="00C73591"/>
    <w:rsid w:val="00C7765B"/>
    <w:rsid w:val="00CC5CC9"/>
    <w:rsid w:val="00CD0217"/>
    <w:rsid w:val="00CE3F25"/>
    <w:rsid w:val="00CE55D1"/>
    <w:rsid w:val="00D070C1"/>
    <w:rsid w:val="00D20F3F"/>
    <w:rsid w:val="00D23DFE"/>
    <w:rsid w:val="00D633C9"/>
    <w:rsid w:val="00DA1ED0"/>
    <w:rsid w:val="00DA7ED2"/>
    <w:rsid w:val="00DC0346"/>
    <w:rsid w:val="00DF5276"/>
    <w:rsid w:val="00E50AFA"/>
    <w:rsid w:val="00E65947"/>
    <w:rsid w:val="00E706FD"/>
    <w:rsid w:val="00E9712F"/>
    <w:rsid w:val="00EA4918"/>
    <w:rsid w:val="00EC0E0D"/>
    <w:rsid w:val="00EC4FED"/>
    <w:rsid w:val="00EF1C69"/>
    <w:rsid w:val="00EF7B0A"/>
    <w:rsid w:val="00F11524"/>
    <w:rsid w:val="00F33533"/>
    <w:rsid w:val="00F65082"/>
    <w:rsid w:val="00F674AF"/>
    <w:rsid w:val="00F978A2"/>
    <w:rsid w:val="00F97E83"/>
    <w:rsid w:val="00FB005F"/>
    <w:rsid w:val="00FB7776"/>
    <w:rsid w:val="00FC360D"/>
    <w:rsid w:val="00FD293D"/>
    <w:rsid w:val="00FE66ED"/>
    <w:rsid w:val="00FF0483"/>
    <w:rsid w:val="00FF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D928D"/>
  <w15:docId w15:val="{6124B505-86D5-4654-91D3-A88D95F9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79"/>
    <w:pPr>
      <w:ind w:left="720"/>
      <w:contextualSpacing/>
    </w:pPr>
  </w:style>
  <w:style w:type="paragraph" w:styleId="BalloonText">
    <w:name w:val="Balloon Text"/>
    <w:basedOn w:val="Normal"/>
    <w:link w:val="BalloonTextChar"/>
    <w:uiPriority w:val="99"/>
    <w:semiHidden/>
    <w:unhideWhenUsed/>
    <w:rsid w:val="00217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65"/>
    <w:rPr>
      <w:rFonts w:ascii="Segoe UI" w:hAnsi="Segoe UI" w:cs="Segoe UI"/>
      <w:sz w:val="18"/>
      <w:szCs w:val="18"/>
    </w:rPr>
  </w:style>
  <w:style w:type="character" w:styleId="CommentReference">
    <w:name w:val="annotation reference"/>
    <w:basedOn w:val="DefaultParagraphFont"/>
    <w:uiPriority w:val="99"/>
    <w:semiHidden/>
    <w:unhideWhenUsed/>
    <w:rsid w:val="00764A8E"/>
    <w:rPr>
      <w:sz w:val="16"/>
      <w:szCs w:val="16"/>
    </w:rPr>
  </w:style>
  <w:style w:type="paragraph" w:styleId="CommentText">
    <w:name w:val="annotation text"/>
    <w:basedOn w:val="Normal"/>
    <w:link w:val="CommentTextChar"/>
    <w:uiPriority w:val="99"/>
    <w:semiHidden/>
    <w:unhideWhenUsed/>
    <w:rsid w:val="00764A8E"/>
    <w:rPr>
      <w:sz w:val="20"/>
      <w:szCs w:val="20"/>
    </w:rPr>
  </w:style>
  <w:style w:type="character" w:customStyle="1" w:styleId="CommentTextChar">
    <w:name w:val="Comment Text Char"/>
    <w:basedOn w:val="DefaultParagraphFont"/>
    <w:link w:val="CommentText"/>
    <w:uiPriority w:val="99"/>
    <w:semiHidden/>
    <w:rsid w:val="00764A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A8E"/>
    <w:rPr>
      <w:b/>
      <w:bCs/>
    </w:rPr>
  </w:style>
  <w:style w:type="character" w:customStyle="1" w:styleId="CommentSubjectChar">
    <w:name w:val="Comment Subject Char"/>
    <w:basedOn w:val="CommentTextChar"/>
    <w:link w:val="CommentSubject"/>
    <w:uiPriority w:val="99"/>
    <w:semiHidden/>
    <w:rsid w:val="00764A8E"/>
    <w:rPr>
      <w:rFonts w:ascii="Times New Roman" w:hAnsi="Times New Roman" w:cs="Times New Roman"/>
      <w:b/>
      <w:bCs/>
      <w:sz w:val="20"/>
      <w:szCs w:val="20"/>
    </w:rPr>
  </w:style>
  <w:style w:type="table" w:styleId="TableGrid">
    <w:name w:val="Table Grid"/>
    <w:basedOn w:val="TableNormal"/>
    <w:uiPriority w:val="39"/>
    <w:rsid w:val="005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Normal"/>
    <w:uiPriority w:val="99"/>
    <w:rsid w:val="000C2256"/>
    <w:pPr>
      <w:widowControl w:val="0"/>
      <w:autoSpaceDE w:val="0"/>
      <w:autoSpaceDN w:val="0"/>
      <w:adjustRightInd w:val="0"/>
      <w:spacing w:line="288" w:lineRule="auto"/>
    </w:pPr>
    <w:rPr>
      <w:rFonts w:ascii="MinionPro-Regular" w:hAnsi="MinionPro-Regular" w:cs="MinionPro-Regular"/>
      <w:color w:val="000000"/>
      <w:lang w:val="de-DE"/>
    </w:rPr>
  </w:style>
  <w:style w:type="character" w:styleId="Hyperlink">
    <w:name w:val="Hyperlink"/>
    <w:basedOn w:val="DefaultParagraphFont"/>
    <w:uiPriority w:val="99"/>
    <w:semiHidden/>
    <w:unhideWhenUsed/>
    <w:rsid w:val="000C2256"/>
    <w:rPr>
      <w:color w:val="0000FF"/>
      <w:u w:val="single"/>
    </w:rPr>
  </w:style>
  <w:style w:type="paragraph" w:styleId="NoSpacing">
    <w:name w:val="No Spacing"/>
    <w:uiPriority w:val="1"/>
    <w:qFormat/>
    <w:rsid w:val="00995DD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8244">
      <w:bodyDiv w:val="1"/>
      <w:marLeft w:val="0"/>
      <w:marRight w:val="0"/>
      <w:marTop w:val="0"/>
      <w:marBottom w:val="0"/>
      <w:divBdr>
        <w:top w:val="none" w:sz="0" w:space="0" w:color="auto"/>
        <w:left w:val="none" w:sz="0" w:space="0" w:color="auto"/>
        <w:bottom w:val="none" w:sz="0" w:space="0" w:color="auto"/>
        <w:right w:val="none" w:sz="0" w:space="0" w:color="auto"/>
      </w:divBdr>
    </w:div>
    <w:div w:id="747116451">
      <w:bodyDiv w:val="1"/>
      <w:marLeft w:val="0"/>
      <w:marRight w:val="0"/>
      <w:marTop w:val="0"/>
      <w:marBottom w:val="0"/>
      <w:divBdr>
        <w:top w:val="none" w:sz="0" w:space="0" w:color="auto"/>
        <w:left w:val="none" w:sz="0" w:space="0" w:color="auto"/>
        <w:bottom w:val="none" w:sz="0" w:space="0" w:color="auto"/>
        <w:right w:val="none" w:sz="0" w:space="0" w:color="auto"/>
      </w:divBdr>
    </w:div>
    <w:div w:id="840776849">
      <w:bodyDiv w:val="1"/>
      <w:marLeft w:val="0"/>
      <w:marRight w:val="0"/>
      <w:marTop w:val="0"/>
      <w:marBottom w:val="0"/>
      <w:divBdr>
        <w:top w:val="none" w:sz="0" w:space="0" w:color="auto"/>
        <w:left w:val="none" w:sz="0" w:space="0" w:color="auto"/>
        <w:bottom w:val="none" w:sz="0" w:space="0" w:color="auto"/>
        <w:right w:val="none" w:sz="0" w:space="0" w:color="auto"/>
      </w:divBdr>
    </w:div>
    <w:div w:id="875047975">
      <w:bodyDiv w:val="1"/>
      <w:marLeft w:val="0"/>
      <w:marRight w:val="0"/>
      <w:marTop w:val="0"/>
      <w:marBottom w:val="0"/>
      <w:divBdr>
        <w:top w:val="none" w:sz="0" w:space="0" w:color="auto"/>
        <w:left w:val="none" w:sz="0" w:space="0" w:color="auto"/>
        <w:bottom w:val="none" w:sz="0" w:space="0" w:color="auto"/>
        <w:right w:val="none" w:sz="0" w:space="0" w:color="auto"/>
      </w:divBdr>
    </w:div>
    <w:div w:id="1155996098">
      <w:bodyDiv w:val="1"/>
      <w:marLeft w:val="0"/>
      <w:marRight w:val="0"/>
      <w:marTop w:val="0"/>
      <w:marBottom w:val="0"/>
      <w:divBdr>
        <w:top w:val="none" w:sz="0" w:space="0" w:color="auto"/>
        <w:left w:val="none" w:sz="0" w:space="0" w:color="auto"/>
        <w:bottom w:val="none" w:sz="0" w:space="0" w:color="auto"/>
        <w:right w:val="none" w:sz="0" w:space="0" w:color="auto"/>
      </w:divBdr>
    </w:div>
    <w:div w:id="20423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AD39-C8A9-48BF-88F5-B2CEBA96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2168</Characters>
  <Application>Microsoft Office Word</Application>
  <DocSecurity>0</DocSecurity>
  <Lines>37</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Erdweg</dc:creator>
  <cp:keywords/>
  <dc:description/>
  <cp:lastModifiedBy>Barbara Yang</cp:lastModifiedBy>
  <cp:revision>6</cp:revision>
  <cp:lastPrinted>2015-10-08T10:41:00Z</cp:lastPrinted>
  <dcterms:created xsi:type="dcterms:W3CDTF">2015-11-18T17:27:00Z</dcterms:created>
  <dcterms:modified xsi:type="dcterms:W3CDTF">2015-11-19T01:06:00Z</dcterms:modified>
</cp:coreProperties>
</file>